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43" w:rsidRPr="004319AA" w:rsidRDefault="00CC1F43" w:rsidP="00CC1F43">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Objetivos:</w:t>
      </w:r>
    </w:p>
    <w:p w:rsidR="00C16F46" w:rsidRPr="00C16F46" w:rsidRDefault="00C16F46" w:rsidP="00C16F46">
      <w:pPr>
        <w:spacing w:before="100" w:beforeAutospacing="1" w:after="100" w:afterAutospacing="1" w:line="240" w:lineRule="auto"/>
        <w:outlineLvl w:val="1"/>
        <w:rPr>
          <w:rFonts w:ascii="Times New Roman" w:hAnsi="Times New Roman" w:cs="Times New Roman"/>
          <w:sz w:val="24"/>
          <w:szCs w:val="24"/>
        </w:rPr>
      </w:pPr>
      <w:r w:rsidRPr="00C16F46">
        <w:rPr>
          <w:rFonts w:ascii="Times New Roman" w:hAnsi="Times New Roman" w:cs="Times New Roman"/>
          <w:sz w:val="24"/>
          <w:szCs w:val="24"/>
        </w:rPr>
        <w:t>a)</w:t>
      </w:r>
      <w:r w:rsidRPr="00C16F46">
        <w:rPr>
          <w:rFonts w:ascii="Times New Roman" w:hAnsi="Times New Roman" w:cs="Times New Roman"/>
          <w:sz w:val="24"/>
          <w:szCs w:val="24"/>
        </w:rPr>
        <w:tab/>
        <w:t>Comprobar la ley de Ohm y determinar la curva V – I para los resistores óhmicos.</w:t>
      </w:r>
    </w:p>
    <w:p w:rsidR="00C16F46" w:rsidRDefault="00C16F46" w:rsidP="00C16F46">
      <w:pPr>
        <w:spacing w:before="100" w:beforeAutospacing="1" w:after="100" w:afterAutospacing="1" w:line="240" w:lineRule="auto"/>
        <w:outlineLvl w:val="1"/>
        <w:rPr>
          <w:rFonts w:ascii="Times New Roman" w:hAnsi="Times New Roman" w:cs="Times New Roman"/>
          <w:sz w:val="24"/>
          <w:szCs w:val="24"/>
        </w:rPr>
      </w:pPr>
      <w:r w:rsidRPr="00C16F46">
        <w:rPr>
          <w:rFonts w:ascii="Times New Roman" w:hAnsi="Times New Roman" w:cs="Times New Roman"/>
          <w:sz w:val="24"/>
          <w:szCs w:val="24"/>
        </w:rPr>
        <w:t>b)</w:t>
      </w:r>
      <w:r w:rsidRPr="00C16F46">
        <w:rPr>
          <w:rFonts w:ascii="Times New Roman" w:hAnsi="Times New Roman" w:cs="Times New Roman"/>
          <w:sz w:val="24"/>
          <w:szCs w:val="24"/>
        </w:rPr>
        <w:tab/>
        <w:t>Utilizar el código de colores para la obtención del valor de una resistencia.</w:t>
      </w:r>
    </w:p>
    <w:p w:rsidR="00B07923" w:rsidRPr="004319AA" w:rsidRDefault="009A0A39" w:rsidP="00C16F46">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256CED" w:rsidRDefault="00CA5A1B"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En la práctica</w:t>
      </w:r>
      <w:r w:rsidR="00713443" w:rsidRPr="00CC1F43">
        <w:rPr>
          <w:rFonts w:ascii="Times New Roman" w:hAnsi="Times New Roman" w:cs="Times New Roman"/>
          <w:sz w:val="24"/>
          <w:szCs w:val="24"/>
        </w:rPr>
        <w:t xml:space="preserve"> que se relata en este informe</w:t>
      </w:r>
      <w:r w:rsidR="00CC1F43" w:rsidRPr="00CC1F43">
        <w:rPr>
          <w:rFonts w:ascii="Times New Roman" w:hAnsi="Times New Roman" w:cs="Times New Roman"/>
          <w:sz w:val="24"/>
          <w:szCs w:val="24"/>
        </w:rPr>
        <w:t xml:space="preserve"> lleva el nombre de </w:t>
      </w:r>
      <w:r w:rsidR="00256CED">
        <w:rPr>
          <w:rFonts w:ascii="Times New Roman" w:hAnsi="Times New Roman" w:cs="Times New Roman"/>
          <w:sz w:val="24"/>
          <w:szCs w:val="24"/>
        </w:rPr>
        <w:t>LEY DE OHM</w:t>
      </w:r>
      <w:r w:rsidR="00713443" w:rsidRPr="00CC1F43">
        <w:rPr>
          <w:rFonts w:ascii="Times New Roman" w:hAnsi="Times New Roman" w:cs="Times New Roman"/>
          <w:sz w:val="24"/>
          <w:szCs w:val="24"/>
        </w:rPr>
        <w:t>,</w:t>
      </w:r>
      <w:r w:rsidR="00CC1F43" w:rsidRPr="00CC1F43">
        <w:rPr>
          <w:rFonts w:ascii="Times New Roman" w:hAnsi="Times New Roman" w:cs="Times New Roman"/>
          <w:sz w:val="24"/>
          <w:szCs w:val="24"/>
        </w:rPr>
        <w:t xml:space="preserve"> en la cual</w:t>
      </w:r>
      <w:r w:rsidR="00713443" w:rsidRPr="00CC1F43">
        <w:rPr>
          <w:rFonts w:ascii="Times New Roman" w:hAnsi="Times New Roman" w:cs="Times New Roman"/>
          <w:sz w:val="24"/>
          <w:szCs w:val="24"/>
        </w:rPr>
        <w:t xml:space="preserve"> </w:t>
      </w:r>
      <w:r w:rsidR="008E7B61" w:rsidRPr="00CC1F43">
        <w:rPr>
          <w:rFonts w:ascii="Times New Roman" w:hAnsi="Times New Roman" w:cs="Times New Roman"/>
          <w:sz w:val="24"/>
          <w:szCs w:val="24"/>
        </w:rPr>
        <w:t xml:space="preserve">se </w:t>
      </w:r>
      <w:r w:rsidR="00256CED">
        <w:rPr>
          <w:rFonts w:ascii="Times New Roman" w:hAnsi="Times New Roman" w:cs="Times New Roman"/>
          <w:sz w:val="24"/>
          <w:szCs w:val="24"/>
        </w:rPr>
        <w:t>comprobó</w:t>
      </w:r>
      <w:r w:rsidR="00256CED" w:rsidRPr="00256CED">
        <w:rPr>
          <w:rFonts w:ascii="Times New Roman" w:hAnsi="Times New Roman" w:cs="Times New Roman"/>
          <w:sz w:val="24"/>
          <w:szCs w:val="24"/>
        </w:rPr>
        <w:t xml:space="preserve"> la ley de Ohm y determinar la curva V – I para los resistores óhmicos.</w:t>
      </w:r>
    </w:p>
    <w:p w:rsidR="00CC1F43" w:rsidRDefault="00CC1F43"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 xml:space="preserve">Dicha práctica se la realizó en los laboratorios de Física del ICF en la Escuela Superior Politécnica del Litoral el día  </w:t>
      </w:r>
      <w:r w:rsidR="00C16F46">
        <w:rPr>
          <w:rFonts w:ascii="Times New Roman" w:hAnsi="Times New Roman" w:cs="Times New Roman"/>
          <w:sz w:val="24"/>
          <w:szCs w:val="24"/>
        </w:rPr>
        <w:t>16</w:t>
      </w:r>
      <w:r w:rsidRPr="00CC1F43">
        <w:rPr>
          <w:rFonts w:ascii="Times New Roman" w:hAnsi="Times New Roman" w:cs="Times New Roman"/>
          <w:sz w:val="24"/>
          <w:szCs w:val="24"/>
        </w:rPr>
        <w:t xml:space="preserve"> de </w:t>
      </w:r>
      <w:r w:rsidR="00C16F46">
        <w:rPr>
          <w:rFonts w:ascii="Times New Roman" w:hAnsi="Times New Roman" w:cs="Times New Roman"/>
          <w:sz w:val="24"/>
          <w:szCs w:val="24"/>
        </w:rPr>
        <w:t>Noviembre</w:t>
      </w:r>
      <w:r w:rsidRPr="00CC1F43">
        <w:rPr>
          <w:rFonts w:ascii="Times New Roman" w:hAnsi="Times New Roman" w:cs="Times New Roman"/>
          <w:sz w:val="24"/>
          <w:szCs w:val="24"/>
        </w:rPr>
        <w:t xml:space="preserve"> del 2011. </w:t>
      </w:r>
    </w:p>
    <w:p w:rsidR="00256CED" w:rsidRPr="00CC1F43" w:rsidRDefault="00256CED"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También usamos el código de colores para determinar el valor de un resistor.</w:t>
      </w:r>
    </w:p>
    <w:p w:rsidR="006B71EC" w:rsidRPr="00CC1F43" w:rsidRDefault="006B71EC" w:rsidP="006B71EC">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Para la realización de este experimento se utilizaron los siguientes materiales:</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Fuente regulable de voltaje DC</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Voltímetro</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Amperímetro</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Interruptor</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Resistores</w:t>
      </w:r>
    </w:p>
    <w:p w:rsidR="00C16F46" w:rsidRPr="00C16F46"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Cables de Conexión</w:t>
      </w:r>
    </w:p>
    <w:p w:rsidR="00C16F46" w:rsidRPr="005A4658" w:rsidRDefault="00C16F46" w:rsidP="00C16F46">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sidRPr="00C16F46">
        <w:rPr>
          <w:rFonts w:ascii="Times New Roman" w:hAnsi="Times New Roman" w:cs="Times New Roman"/>
          <w:sz w:val="24"/>
          <w:szCs w:val="24"/>
        </w:rPr>
        <w:t xml:space="preserve">Puente de </w:t>
      </w:r>
      <w:proofErr w:type="spellStart"/>
      <w:r w:rsidRPr="00C16F46">
        <w:rPr>
          <w:rFonts w:ascii="Times New Roman" w:hAnsi="Times New Roman" w:cs="Times New Roman"/>
          <w:sz w:val="24"/>
          <w:szCs w:val="24"/>
        </w:rPr>
        <w:t>Wheatstone</w:t>
      </w:r>
      <w:proofErr w:type="spellEnd"/>
    </w:p>
    <w:p w:rsidR="00256CED" w:rsidRDefault="00256CED" w:rsidP="00256CED">
      <w:pPr>
        <w:pStyle w:val="Ttulo2"/>
        <w:jc w:val="both"/>
        <w:rPr>
          <w:rFonts w:eastAsiaTheme="minorHAnsi"/>
          <w:b w:val="0"/>
          <w:bCs w:val="0"/>
          <w:sz w:val="24"/>
          <w:szCs w:val="24"/>
          <w:lang w:eastAsia="en-US"/>
        </w:rPr>
      </w:pPr>
      <w:r w:rsidRPr="00256CED">
        <w:rPr>
          <w:rFonts w:eastAsiaTheme="minorHAnsi"/>
          <w:b w:val="0"/>
          <w:bCs w:val="0"/>
          <w:sz w:val="24"/>
          <w:szCs w:val="24"/>
          <w:lang w:eastAsia="en-US"/>
        </w:rPr>
        <w:t xml:space="preserve">Con esta experiencia, se busca interactuar y verificar de un forma sencilla con la ley de ohm y como esta describe por completo la forma en cómo se comporta un material al interactuar con un flujo de corriente y como se ve expresado este fenómeno gráficamente, además veremos cómo funcionan los resistores en un circuito al estar conectados en serie y en paralelo. </w:t>
      </w:r>
    </w:p>
    <w:p w:rsidR="00256CED" w:rsidRDefault="00256CED" w:rsidP="00256CED">
      <w:pPr>
        <w:pStyle w:val="Ttulo2"/>
        <w:jc w:val="both"/>
        <w:rPr>
          <w:rFonts w:eastAsiaTheme="minorHAnsi"/>
          <w:b w:val="0"/>
          <w:bCs w:val="0"/>
          <w:sz w:val="24"/>
          <w:szCs w:val="24"/>
          <w:lang w:eastAsia="en-US"/>
        </w:rPr>
      </w:pPr>
      <w:r w:rsidRPr="00256CED">
        <w:rPr>
          <w:rFonts w:eastAsiaTheme="minorHAnsi"/>
          <w:b w:val="0"/>
          <w:bCs w:val="0"/>
          <w:sz w:val="24"/>
          <w:szCs w:val="24"/>
          <w:lang w:eastAsia="en-US"/>
        </w:rPr>
        <w:t xml:space="preserve">Además aplicando el puente de </w:t>
      </w:r>
      <w:proofErr w:type="spellStart"/>
      <w:r w:rsidRPr="00256CED">
        <w:rPr>
          <w:rFonts w:eastAsiaTheme="minorHAnsi"/>
          <w:b w:val="0"/>
          <w:bCs w:val="0"/>
          <w:sz w:val="24"/>
          <w:szCs w:val="24"/>
          <w:lang w:eastAsia="en-US"/>
        </w:rPr>
        <w:t>Wheatstone</w:t>
      </w:r>
      <w:proofErr w:type="spellEnd"/>
      <w:r w:rsidRPr="00256CED">
        <w:rPr>
          <w:rFonts w:eastAsiaTheme="minorHAnsi"/>
          <w:b w:val="0"/>
          <w:bCs w:val="0"/>
          <w:sz w:val="24"/>
          <w:szCs w:val="24"/>
          <w:lang w:eastAsia="en-US"/>
        </w:rPr>
        <w:t xml:space="preserve"> podremos determinar el valor de una resistencia desconocida, a partir de una resistencia patrón y de dos longitudes.</w:t>
      </w:r>
    </w:p>
    <w:p w:rsidR="00256CED" w:rsidRDefault="00256CED" w:rsidP="00256CED">
      <w:pPr>
        <w:pStyle w:val="Ttulo2"/>
        <w:jc w:val="both"/>
        <w:rPr>
          <w:rFonts w:eastAsiaTheme="minorHAnsi"/>
          <w:b w:val="0"/>
          <w:bCs w:val="0"/>
          <w:sz w:val="24"/>
          <w:szCs w:val="24"/>
          <w:lang w:eastAsia="en-US"/>
        </w:rPr>
      </w:pPr>
      <w:r>
        <w:rPr>
          <w:rFonts w:eastAsiaTheme="minorHAnsi"/>
          <w:b w:val="0"/>
          <w:bCs w:val="0"/>
          <w:sz w:val="24"/>
          <w:szCs w:val="24"/>
          <w:lang w:eastAsia="en-US"/>
        </w:rPr>
        <w:t xml:space="preserve"> Como resultado obtuvimos en la primera experiencia </w:t>
      </w:r>
      <w:r w:rsidRPr="00256CED">
        <w:rPr>
          <w:rFonts w:eastAsiaTheme="minorHAnsi"/>
          <w:b w:val="0"/>
          <w:bCs w:val="0"/>
          <w:sz w:val="24"/>
          <w:szCs w:val="24"/>
          <w:lang w:eastAsia="en-US"/>
        </w:rPr>
        <w:t xml:space="preserve">el valor de la resistencia mediante la pendiente del grafico dando como resultado R </w:t>
      </w:r>
      <w:proofErr w:type="gramStart"/>
      <w:r w:rsidRPr="00256CED">
        <w:rPr>
          <w:rFonts w:eastAsiaTheme="minorHAnsi"/>
          <w:b w:val="0"/>
          <w:bCs w:val="0"/>
          <w:sz w:val="24"/>
          <w:szCs w:val="24"/>
          <w:lang w:eastAsia="en-US"/>
        </w:rPr>
        <w:t>=(</w:t>
      </w:r>
      <w:proofErr w:type="gramEnd"/>
      <w:r w:rsidRPr="00256CED">
        <w:rPr>
          <w:rFonts w:eastAsiaTheme="minorHAnsi"/>
          <w:b w:val="0"/>
          <w:bCs w:val="0"/>
          <w:sz w:val="24"/>
          <w:szCs w:val="24"/>
          <w:lang w:eastAsia="en-US"/>
        </w:rPr>
        <w:t>10±2)Ω y con un porcentaje de error de 0%</w:t>
      </w:r>
      <w:r>
        <w:rPr>
          <w:rFonts w:eastAsiaTheme="minorHAnsi"/>
          <w:b w:val="0"/>
          <w:bCs w:val="0"/>
          <w:sz w:val="24"/>
          <w:szCs w:val="24"/>
          <w:lang w:eastAsia="en-US"/>
        </w:rPr>
        <w:t>.</w:t>
      </w:r>
    </w:p>
    <w:p w:rsidR="00256CED" w:rsidRPr="00256CED" w:rsidRDefault="00256CED" w:rsidP="00256CED">
      <w:pPr>
        <w:pStyle w:val="Ttulo2"/>
        <w:jc w:val="both"/>
        <w:rPr>
          <w:rFonts w:eastAsiaTheme="minorHAnsi"/>
          <w:b w:val="0"/>
          <w:bCs w:val="0"/>
          <w:sz w:val="24"/>
          <w:szCs w:val="24"/>
          <w:lang w:val="es-EC" w:eastAsia="en-US"/>
        </w:rPr>
      </w:pPr>
      <w:r>
        <w:rPr>
          <w:rFonts w:eastAsiaTheme="minorHAnsi"/>
          <w:b w:val="0"/>
          <w:bCs w:val="0"/>
          <w:sz w:val="24"/>
          <w:szCs w:val="24"/>
          <w:lang w:eastAsia="en-US"/>
        </w:rPr>
        <w:t>En la segunda experiencia s</w:t>
      </w:r>
      <w:r w:rsidRPr="00256CED">
        <w:rPr>
          <w:rFonts w:eastAsiaTheme="minorHAnsi"/>
          <w:b w:val="0"/>
          <w:bCs w:val="0"/>
          <w:sz w:val="24"/>
          <w:szCs w:val="24"/>
          <w:lang w:eastAsia="en-US"/>
        </w:rPr>
        <w:t xml:space="preserve">e calculó el valor de la resistencia por el método del puente de </w:t>
      </w:r>
      <w:proofErr w:type="spellStart"/>
      <w:r w:rsidRPr="00256CED">
        <w:rPr>
          <w:rFonts w:eastAsiaTheme="minorHAnsi"/>
          <w:b w:val="0"/>
          <w:bCs w:val="0"/>
          <w:sz w:val="24"/>
          <w:szCs w:val="24"/>
          <w:lang w:eastAsia="en-US"/>
        </w:rPr>
        <w:t>Wheatstone</w:t>
      </w:r>
      <w:proofErr w:type="spellEnd"/>
      <w:r w:rsidRPr="00256CED">
        <w:rPr>
          <w:rFonts w:eastAsiaTheme="minorHAnsi"/>
          <w:b w:val="0"/>
          <w:bCs w:val="0"/>
          <w:sz w:val="24"/>
          <w:szCs w:val="24"/>
          <w:lang w:eastAsia="en-US"/>
        </w:rPr>
        <w:t xml:space="preserve"> obteniendo como resultado RX</w:t>
      </w:r>
      <w:proofErr w:type="gramStart"/>
      <w:r w:rsidRPr="00256CED">
        <w:rPr>
          <w:rFonts w:eastAsiaTheme="minorHAnsi"/>
          <w:b w:val="0"/>
          <w:bCs w:val="0"/>
          <w:sz w:val="24"/>
          <w:szCs w:val="24"/>
          <w:lang w:eastAsia="en-US"/>
        </w:rPr>
        <w:t>=(</w:t>
      </w:r>
      <w:proofErr w:type="gramEnd"/>
      <w:r w:rsidRPr="00256CED">
        <w:rPr>
          <w:rFonts w:eastAsiaTheme="minorHAnsi"/>
          <w:b w:val="0"/>
          <w:bCs w:val="0"/>
          <w:sz w:val="24"/>
          <w:szCs w:val="24"/>
          <w:lang w:eastAsia="en-US"/>
        </w:rPr>
        <w:t>9.83±0.6)Ω</w:t>
      </w:r>
    </w:p>
    <w:p w:rsidR="00256CED" w:rsidRPr="00256CED" w:rsidRDefault="00256CED" w:rsidP="00256CED">
      <w:pPr>
        <w:spacing w:line="240" w:lineRule="auto"/>
        <w:jc w:val="both"/>
        <w:rPr>
          <w:rFonts w:ascii="Times New Roman" w:hAnsi="Times New Roman" w:cs="Times New Roman"/>
          <w:sz w:val="24"/>
          <w:szCs w:val="24"/>
          <w:lang w:val="es-EC"/>
        </w:rPr>
      </w:pPr>
      <w:r w:rsidRPr="00256CED">
        <w:rPr>
          <w:rFonts w:ascii="Times New Roman" w:eastAsia="Times New Roman" w:hAnsi="Times New Roman" w:cs="Times New Roman"/>
          <w:sz w:val="24"/>
          <w:szCs w:val="24"/>
          <w:lang w:val="es-EC"/>
        </w:rPr>
        <w:t>Se concluyó que la práctica fue un éxito debido a que el error fue muy bajo y a la dedicación y el empeño mostrado por parte del profesor, ayudante y alumnos.</w:t>
      </w: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C16F46" w:rsidRPr="0008289F" w:rsidRDefault="00C16F46" w:rsidP="00C16F46">
      <w:pPr>
        <w:pStyle w:val="pj"/>
        <w:spacing w:before="0" w:beforeAutospacing="0" w:after="0" w:afterAutospacing="0" w:line="278" w:lineRule="atLeast"/>
        <w:jc w:val="both"/>
        <w:rPr>
          <w:color w:val="000000"/>
        </w:rPr>
      </w:pPr>
      <w:r w:rsidRPr="0008289F">
        <w:rPr>
          <w:rStyle w:val="nw"/>
          <w:color w:val="000000"/>
        </w:rPr>
        <w:t xml:space="preserve">Como resultado de su investigación, en la que experimentaba con materiales conductores, el científico alemán </w:t>
      </w:r>
      <w:proofErr w:type="spellStart"/>
      <w:r w:rsidRPr="0008289F">
        <w:rPr>
          <w:rStyle w:val="nw"/>
          <w:color w:val="000000"/>
        </w:rPr>
        <w:t>Georg</w:t>
      </w:r>
      <w:proofErr w:type="spellEnd"/>
      <w:r w:rsidRPr="0008289F">
        <w:rPr>
          <w:rStyle w:val="nw"/>
          <w:color w:val="000000"/>
        </w:rPr>
        <w:t xml:space="preserve"> </w:t>
      </w:r>
      <w:proofErr w:type="spellStart"/>
      <w:r w:rsidRPr="0008289F">
        <w:rPr>
          <w:rStyle w:val="nw"/>
          <w:color w:val="000000"/>
        </w:rPr>
        <w:t>Simon</w:t>
      </w:r>
      <w:proofErr w:type="spellEnd"/>
      <w:r w:rsidRPr="0008289F">
        <w:rPr>
          <w:rStyle w:val="nw"/>
          <w:color w:val="000000"/>
        </w:rPr>
        <w:t xml:space="preserve"> Ohm llegó a determinar que la relación entre voltaje y corriente era constante y nombró a esta constante resistencia.</w:t>
      </w:r>
    </w:p>
    <w:p w:rsidR="00C16F46" w:rsidRPr="0008289F" w:rsidRDefault="00C16F46" w:rsidP="00C16F46">
      <w:pPr>
        <w:jc w:val="both"/>
        <w:rPr>
          <w:rFonts w:ascii="Times New Roman" w:hAnsi="Times New Roman" w:cs="Times New Roman"/>
          <w:color w:val="000000"/>
          <w:sz w:val="24"/>
          <w:szCs w:val="24"/>
        </w:rPr>
      </w:pPr>
      <w:r w:rsidRPr="0008289F">
        <w:rPr>
          <w:rFonts w:ascii="Times New Roman" w:hAnsi="Times New Roman" w:cs="Times New Roman"/>
          <w:color w:val="000000"/>
          <w:sz w:val="24"/>
          <w:szCs w:val="24"/>
        </w:rPr>
        <w:t xml:space="preserve">Esta ley fue formulada por </w:t>
      </w:r>
      <w:proofErr w:type="spellStart"/>
      <w:r w:rsidRPr="0008289F">
        <w:rPr>
          <w:rFonts w:ascii="Times New Roman" w:hAnsi="Times New Roman" w:cs="Times New Roman"/>
          <w:color w:val="000000"/>
          <w:sz w:val="24"/>
          <w:szCs w:val="24"/>
        </w:rPr>
        <w:t>Georg</w:t>
      </w:r>
      <w:proofErr w:type="spellEnd"/>
      <w:r w:rsidRPr="0008289F">
        <w:rPr>
          <w:rFonts w:ascii="Times New Roman" w:hAnsi="Times New Roman" w:cs="Times New Roman"/>
          <w:color w:val="000000"/>
          <w:sz w:val="24"/>
          <w:szCs w:val="24"/>
        </w:rPr>
        <w:t xml:space="preserve"> </w:t>
      </w:r>
      <w:proofErr w:type="spellStart"/>
      <w:r w:rsidRPr="0008289F">
        <w:rPr>
          <w:rFonts w:ascii="Times New Roman" w:hAnsi="Times New Roman" w:cs="Times New Roman"/>
          <w:color w:val="000000"/>
          <w:sz w:val="24"/>
          <w:szCs w:val="24"/>
        </w:rPr>
        <w:t>Simon</w:t>
      </w:r>
      <w:proofErr w:type="spellEnd"/>
      <w:r w:rsidRPr="0008289F">
        <w:rPr>
          <w:rFonts w:ascii="Times New Roman" w:hAnsi="Times New Roman" w:cs="Times New Roman"/>
          <w:color w:val="000000"/>
          <w:sz w:val="24"/>
          <w:szCs w:val="24"/>
        </w:rPr>
        <w:t xml:space="preserve"> Ohm en 1827. La formulación original es:</w:t>
      </w:r>
    </w:p>
    <w:p w:rsidR="00C16F46" w:rsidRPr="0008289F" w:rsidRDefault="00C16F46" w:rsidP="00C16F46">
      <w:pPr>
        <w:jc w:val="center"/>
        <w:rPr>
          <w:rFonts w:ascii="Times New Roman" w:hAnsi="Times New Roman" w:cs="Times New Roman"/>
          <w:color w:val="000000"/>
          <w:sz w:val="24"/>
          <w:szCs w:val="24"/>
        </w:rPr>
      </w:pPr>
      <w:r w:rsidRPr="0008289F">
        <w:rPr>
          <w:rFonts w:ascii="Times New Roman" w:hAnsi="Times New Roman" w:cs="Times New Roman"/>
          <w:noProof/>
          <w:color w:val="000000"/>
          <w:sz w:val="24"/>
          <w:szCs w:val="24"/>
          <w:lang w:eastAsia="es-ES"/>
        </w:rPr>
        <w:drawing>
          <wp:inline distT="0" distB="0" distL="0" distR="0">
            <wp:extent cx="523875" cy="390525"/>
            <wp:effectExtent l="19050" t="0" r="9525" b="0"/>
            <wp:docPr id="12" name="Imagen 1" descr=" I= \frac{V}{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 \frac{V}{R} "/>
                    <pic:cNvPicPr>
                      <a:picLocks noChangeAspect="1" noChangeArrowheads="1"/>
                    </pic:cNvPicPr>
                  </pic:nvPicPr>
                  <pic:blipFill>
                    <a:blip r:embed="rId9" cstate="print"/>
                    <a:srcRect/>
                    <a:stretch>
                      <a:fillRect/>
                    </a:stretch>
                  </pic:blipFill>
                  <pic:spPr bwMode="auto">
                    <a:xfrm>
                      <a:off x="0" y="0"/>
                      <a:ext cx="523875" cy="390525"/>
                    </a:xfrm>
                    <a:prstGeom prst="rect">
                      <a:avLst/>
                    </a:prstGeom>
                    <a:noFill/>
                    <a:ln w="9525">
                      <a:noFill/>
                      <a:miter lim="800000"/>
                      <a:headEnd/>
                      <a:tailEnd/>
                    </a:ln>
                  </pic:spPr>
                </pic:pic>
              </a:graphicData>
            </a:graphic>
          </wp:inline>
        </w:drawing>
      </w:r>
    </w:p>
    <w:p w:rsidR="00C16F46" w:rsidRPr="0008289F" w:rsidRDefault="00C16F46" w:rsidP="00C16F46">
      <w:pPr>
        <w:pStyle w:val="pj"/>
        <w:spacing w:before="0" w:beforeAutospacing="0" w:after="0" w:afterAutospacing="0" w:line="278" w:lineRule="atLeast"/>
        <w:jc w:val="both"/>
        <w:rPr>
          <w:color w:val="000000"/>
        </w:rPr>
      </w:pPr>
      <w:r w:rsidRPr="0008289F">
        <w:rPr>
          <w:rStyle w:val="nw"/>
          <w:color w:val="000000"/>
        </w:rPr>
        <w:t>La</w:t>
      </w:r>
      <w:r w:rsidRPr="0008289F">
        <w:rPr>
          <w:rStyle w:val="apple-converted-space"/>
          <w:color w:val="000000"/>
        </w:rPr>
        <w:t> </w:t>
      </w:r>
      <w:r w:rsidRPr="0008289F">
        <w:rPr>
          <w:rStyle w:val="ff5"/>
          <w:color w:val="000000"/>
        </w:rPr>
        <w:t>Ley de</w:t>
      </w:r>
      <w:r w:rsidRPr="0008289F">
        <w:rPr>
          <w:rStyle w:val="apple-converted-space"/>
          <w:color w:val="000000"/>
        </w:rPr>
        <w:t> </w:t>
      </w:r>
      <w:r w:rsidRPr="0008289F">
        <w:rPr>
          <w:rStyle w:val="ff5"/>
          <w:color w:val="000000"/>
        </w:rPr>
        <w:t>Ohm</w:t>
      </w:r>
      <w:r w:rsidRPr="0008289F">
        <w:rPr>
          <w:rStyle w:val="apple-converted-space"/>
          <w:color w:val="000000"/>
        </w:rPr>
        <w:t> </w:t>
      </w:r>
      <w:r w:rsidRPr="0008289F">
        <w:rPr>
          <w:rStyle w:val="nw"/>
          <w:color w:val="000000"/>
        </w:rPr>
        <w:t xml:space="preserve">establece que "La intensidad de la corriente eléctrica que circula por un conductor eléctrico es directamente proporcional a la diferencia de potencial aplicada e inversamente proporcional a la resistencia del mismo", se puede expresar matemáticamente en la siguiente ecuación: </w:t>
      </w:r>
      <w:r w:rsidRPr="0008289F">
        <w:rPr>
          <w:color w:val="000000"/>
        </w:rPr>
        <w:t>donde, empleando unidades del Sistema internacional, tenemos que:</w:t>
      </w:r>
    </w:p>
    <w:p w:rsidR="00C16F46" w:rsidRPr="0008289F" w:rsidRDefault="00C16F46" w:rsidP="00C16F46">
      <w:pPr>
        <w:jc w:val="both"/>
        <w:rPr>
          <w:rFonts w:ascii="Times New Roman" w:hAnsi="Times New Roman" w:cs="Times New Roman"/>
          <w:color w:val="000000"/>
          <w:spacing w:val="77"/>
          <w:sz w:val="24"/>
          <w:szCs w:val="24"/>
        </w:rPr>
      </w:pPr>
      <w:r w:rsidRPr="0008289F">
        <w:rPr>
          <w:rFonts w:ascii="Times New Roman" w:hAnsi="Times New Roman" w:cs="Times New Roman"/>
          <w:color w:val="000000"/>
          <w:spacing w:val="77"/>
          <w:sz w:val="24"/>
          <w:szCs w:val="24"/>
        </w:rPr>
        <w:t>I</w:t>
      </w:r>
      <w:r w:rsidRPr="0008289F">
        <w:rPr>
          <w:rStyle w:val="apple-converted-space"/>
          <w:rFonts w:ascii="Times New Roman" w:hAnsi="Times New Roman" w:cs="Times New Roman"/>
          <w:color w:val="000000"/>
          <w:sz w:val="24"/>
          <w:szCs w:val="24"/>
        </w:rPr>
        <w:t> </w:t>
      </w:r>
      <w:r w:rsidRPr="0008289F">
        <w:rPr>
          <w:rStyle w:val="ff4"/>
          <w:rFonts w:ascii="Times New Roman" w:hAnsi="Times New Roman" w:cs="Times New Roman"/>
          <w:color w:val="000000"/>
          <w:sz w:val="24"/>
          <w:szCs w:val="24"/>
        </w:rPr>
        <w:t>= Intensidad en amperios (A)</w:t>
      </w:r>
    </w:p>
    <w:p w:rsidR="00C16F46" w:rsidRPr="0008289F" w:rsidRDefault="00C16F46" w:rsidP="00C16F46">
      <w:pPr>
        <w:jc w:val="both"/>
        <w:rPr>
          <w:rStyle w:val="ff4"/>
          <w:rFonts w:ascii="Times New Roman" w:hAnsi="Times New Roman" w:cs="Times New Roman"/>
          <w:color w:val="000000"/>
          <w:sz w:val="24"/>
          <w:szCs w:val="24"/>
        </w:rPr>
      </w:pPr>
      <w:r w:rsidRPr="0008289F">
        <w:rPr>
          <w:rFonts w:ascii="Times New Roman" w:hAnsi="Times New Roman" w:cs="Times New Roman"/>
          <w:color w:val="000000"/>
          <w:spacing w:val="79"/>
          <w:sz w:val="24"/>
          <w:szCs w:val="24"/>
        </w:rPr>
        <w:t>V</w:t>
      </w:r>
      <w:r w:rsidRPr="0008289F">
        <w:rPr>
          <w:rStyle w:val="apple-converted-space"/>
          <w:rFonts w:ascii="Times New Roman" w:hAnsi="Times New Roman" w:cs="Times New Roman"/>
          <w:color w:val="000000"/>
          <w:sz w:val="24"/>
          <w:szCs w:val="24"/>
        </w:rPr>
        <w:t> </w:t>
      </w:r>
      <w:r w:rsidRPr="0008289F">
        <w:rPr>
          <w:rStyle w:val="ff4"/>
          <w:rFonts w:ascii="Times New Roman" w:hAnsi="Times New Roman" w:cs="Times New Roman"/>
          <w:color w:val="000000"/>
          <w:sz w:val="24"/>
          <w:szCs w:val="24"/>
        </w:rPr>
        <w:t>= Diferencia de potencial en voltios (V)</w:t>
      </w:r>
    </w:p>
    <w:p w:rsidR="00C16F46" w:rsidRPr="0008289F" w:rsidRDefault="00C16F46" w:rsidP="00C16F46">
      <w:pPr>
        <w:jc w:val="both"/>
        <w:rPr>
          <w:rStyle w:val="ff4"/>
          <w:rFonts w:ascii="Times New Roman" w:hAnsi="Times New Roman" w:cs="Times New Roman"/>
          <w:color w:val="000000"/>
          <w:sz w:val="24"/>
          <w:szCs w:val="24"/>
        </w:rPr>
      </w:pPr>
      <w:r w:rsidRPr="0008289F">
        <w:rPr>
          <w:rFonts w:ascii="Times New Roman" w:hAnsi="Times New Roman" w:cs="Times New Roman"/>
          <w:color w:val="000000"/>
          <w:spacing w:val="77"/>
          <w:sz w:val="24"/>
          <w:szCs w:val="24"/>
        </w:rPr>
        <w:t>R</w:t>
      </w:r>
      <w:r w:rsidRPr="0008289F">
        <w:rPr>
          <w:rStyle w:val="apple-converted-space"/>
          <w:rFonts w:ascii="Times New Roman" w:hAnsi="Times New Roman" w:cs="Times New Roman"/>
          <w:color w:val="000000"/>
          <w:sz w:val="24"/>
          <w:szCs w:val="24"/>
        </w:rPr>
        <w:t> </w:t>
      </w:r>
      <w:r w:rsidRPr="0008289F">
        <w:rPr>
          <w:rStyle w:val="ff4"/>
          <w:rFonts w:ascii="Times New Roman" w:hAnsi="Times New Roman" w:cs="Times New Roman"/>
          <w:color w:val="000000"/>
          <w:sz w:val="24"/>
          <w:szCs w:val="24"/>
        </w:rPr>
        <w:t>= Resistencia en ohmios (Ω).</w:t>
      </w:r>
    </w:p>
    <w:p w:rsidR="00C16F46" w:rsidRPr="0008289F" w:rsidRDefault="00C16F46" w:rsidP="00C16F46">
      <w:pPr>
        <w:jc w:val="center"/>
        <w:rPr>
          <w:rFonts w:ascii="Times New Roman" w:hAnsi="Times New Roman" w:cs="Times New Roman"/>
          <w:color w:val="000000"/>
          <w:sz w:val="24"/>
          <w:szCs w:val="24"/>
        </w:rPr>
      </w:pPr>
      <w:r w:rsidRPr="0008289F">
        <w:rPr>
          <w:rFonts w:ascii="Times New Roman" w:hAnsi="Times New Roman" w:cs="Times New Roman"/>
          <w:noProof/>
          <w:color w:val="000000"/>
          <w:sz w:val="24"/>
          <w:szCs w:val="24"/>
          <w:lang w:eastAsia="es-ES"/>
        </w:rPr>
        <w:drawing>
          <wp:inline distT="0" distB="0" distL="0" distR="0">
            <wp:extent cx="2358858" cy="1264024"/>
            <wp:effectExtent l="19050" t="0" r="3342" b="0"/>
            <wp:docPr id="25" name="Imagen 25" descr="http://htmlimg3.scribdassets.com/elnuw26kdl6j9hc/images/3-0cee62c7d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tmlimg3.scribdassets.com/elnuw26kdl6j9hc/images/3-0cee62c7d6/000.jpg"/>
                    <pic:cNvPicPr>
                      <a:picLocks noChangeAspect="1" noChangeArrowheads="1"/>
                    </pic:cNvPicPr>
                  </pic:nvPicPr>
                  <pic:blipFill>
                    <a:blip r:embed="rId10" cstate="print"/>
                    <a:srcRect/>
                    <a:stretch>
                      <a:fillRect/>
                    </a:stretch>
                  </pic:blipFill>
                  <pic:spPr bwMode="auto">
                    <a:xfrm>
                      <a:off x="0" y="0"/>
                      <a:ext cx="2362091" cy="1265756"/>
                    </a:xfrm>
                    <a:prstGeom prst="rect">
                      <a:avLst/>
                    </a:prstGeom>
                    <a:noFill/>
                    <a:ln w="9525">
                      <a:noFill/>
                      <a:miter lim="800000"/>
                      <a:headEnd/>
                      <a:tailEnd/>
                    </a:ln>
                  </pic:spPr>
                </pic:pic>
              </a:graphicData>
            </a:graphic>
          </wp:inline>
        </w:drawing>
      </w:r>
    </w:p>
    <w:p w:rsidR="00C16F46" w:rsidRPr="0008289F" w:rsidRDefault="00C16F46" w:rsidP="00C16F46">
      <w:pPr>
        <w:pStyle w:val="pj"/>
        <w:spacing w:before="0" w:beforeAutospacing="0" w:after="0" w:afterAutospacing="0" w:line="278" w:lineRule="atLeast"/>
        <w:jc w:val="both"/>
        <w:rPr>
          <w:rStyle w:val="nw"/>
          <w:color w:val="000000"/>
        </w:rPr>
      </w:pPr>
    </w:p>
    <w:p w:rsidR="00C16F46" w:rsidRPr="0008289F" w:rsidRDefault="00C16F46" w:rsidP="00C16F46">
      <w:pPr>
        <w:pStyle w:val="pj"/>
        <w:spacing w:before="0" w:beforeAutospacing="0" w:after="0" w:afterAutospacing="0" w:line="278" w:lineRule="atLeast"/>
        <w:jc w:val="both"/>
        <w:rPr>
          <w:color w:val="000000"/>
        </w:rPr>
      </w:pPr>
      <w:r w:rsidRPr="0008289F">
        <w:rPr>
          <w:rStyle w:val="nw"/>
          <w:color w:val="000000"/>
        </w:rPr>
        <w:t>Esta ley no se cumple, por ejemplo, cuando la resistencia del conductor varía con la temperatura, y la temperatura del conductor depende de la intensidad de corriente y el tiempo que esté circulando.</w:t>
      </w:r>
    </w:p>
    <w:p w:rsidR="00C16F46" w:rsidRPr="0008289F" w:rsidRDefault="00C16F46" w:rsidP="00C16F46">
      <w:pPr>
        <w:jc w:val="both"/>
        <w:rPr>
          <w:rFonts w:ascii="Times New Roman" w:hAnsi="Times New Roman" w:cs="Times New Roman"/>
          <w:color w:val="000000"/>
          <w:sz w:val="24"/>
          <w:szCs w:val="24"/>
        </w:rPr>
      </w:pPr>
      <w:r w:rsidRPr="0008289F">
        <w:rPr>
          <w:rFonts w:ascii="Times New Roman" w:hAnsi="Times New Roman" w:cs="Times New Roman"/>
          <w:color w:val="000000"/>
          <w:sz w:val="24"/>
          <w:szCs w:val="24"/>
        </w:rPr>
        <w:t>La ley define una propiedad específica de ciertos materiales por la que</w:t>
      </w:r>
    </w:p>
    <w:p w:rsidR="00C16F46" w:rsidRPr="0008289F" w:rsidRDefault="00C16F46" w:rsidP="00C16F46">
      <w:pPr>
        <w:jc w:val="both"/>
        <w:rPr>
          <w:rFonts w:ascii="Times New Roman" w:hAnsi="Times New Roman" w:cs="Times New Roman"/>
          <w:color w:val="000000"/>
          <w:sz w:val="24"/>
          <w:szCs w:val="24"/>
        </w:rPr>
      </w:pPr>
      <w:proofErr w:type="gramStart"/>
      <w:r w:rsidRPr="0008289F">
        <w:rPr>
          <w:rFonts w:ascii="Times New Roman" w:hAnsi="Times New Roman" w:cs="Times New Roman"/>
          <w:color w:val="000000"/>
          <w:sz w:val="24"/>
          <w:szCs w:val="24"/>
        </w:rPr>
        <w:t>se</w:t>
      </w:r>
      <w:proofErr w:type="gramEnd"/>
      <w:r w:rsidRPr="0008289F">
        <w:rPr>
          <w:rFonts w:ascii="Times New Roman" w:hAnsi="Times New Roman" w:cs="Times New Roman"/>
          <w:color w:val="000000"/>
          <w:sz w:val="24"/>
          <w:szCs w:val="24"/>
        </w:rPr>
        <w:t xml:space="preserve"> cumple la relación:</w:t>
      </w:r>
    </w:p>
    <w:p w:rsidR="00C16F46" w:rsidRPr="0008289F" w:rsidRDefault="00C16F46" w:rsidP="00C16F46">
      <w:pPr>
        <w:jc w:val="center"/>
        <w:rPr>
          <w:rFonts w:ascii="Times New Roman" w:hAnsi="Times New Roman" w:cs="Times New Roman"/>
          <w:sz w:val="24"/>
          <w:szCs w:val="24"/>
        </w:rPr>
      </w:pPr>
      <w:r w:rsidRPr="0008289F">
        <w:rPr>
          <w:rFonts w:ascii="Times New Roman" w:hAnsi="Times New Roman" w:cs="Times New Roman"/>
          <w:noProof/>
          <w:sz w:val="24"/>
          <w:szCs w:val="24"/>
          <w:lang w:eastAsia="es-ES"/>
        </w:rPr>
        <w:drawing>
          <wp:inline distT="0" distB="0" distL="0" distR="0">
            <wp:extent cx="771525" cy="133350"/>
            <wp:effectExtent l="19050" t="0" r="9525" b="0"/>
            <wp:docPr id="13" name="Imagen 2" descr=" V= I \cdot 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V= I \cdot R \, "/>
                    <pic:cNvPicPr>
                      <a:picLocks noChangeAspect="1" noChangeArrowheads="1"/>
                    </pic:cNvPicPr>
                  </pic:nvPicPr>
                  <pic:blipFill>
                    <a:blip r:embed="rId11" cstate="print"/>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C16F46" w:rsidRPr="0008289F" w:rsidRDefault="00C16F46" w:rsidP="00C16F46">
      <w:pPr>
        <w:jc w:val="both"/>
        <w:rPr>
          <w:rFonts w:ascii="Times New Roman" w:hAnsi="Times New Roman" w:cs="Times New Roman"/>
          <w:color w:val="000000"/>
          <w:sz w:val="24"/>
          <w:szCs w:val="24"/>
        </w:rPr>
      </w:pPr>
      <w:r w:rsidRPr="0008289F">
        <w:rPr>
          <w:rFonts w:ascii="Times New Roman" w:hAnsi="Times New Roman" w:cs="Times New Roman"/>
          <w:color w:val="000000"/>
          <w:sz w:val="24"/>
          <w:szCs w:val="24"/>
        </w:rPr>
        <w:t xml:space="preserve">Un conductor cumple la Ley de Ohm sólo si su curva </w:t>
      </w:r>
      <w:r w:rsidRPr="0008289F">
        <w:rPr>
          <w:rStyle w:val="ff8"/>
          <w:rFonts w:ascii="Times New Roman" w:hAnsi="Times New Roman" w:cs="Times New Roman"/>
          <w:color w:val="000000"/>
          <w:sz w:val="24"/>
          <w:szCs w:val="24"/>
        </w:rPr>
        <w:t>V</w:t>
      </w:r>
      <w:r w:rsidRPr="0008289F">
        <w:rPr>
          <w:rFonts w:ascii="Times New Roman" w:hAnsi="Times New Roman" w:cs="Times New Roman"/>
          <w:color w:val="000000"/>
          <w:sz w:val="24"/>
          <w:szCs w:val="24"/>
        </w:rPr>
        <w:t>-</w:t>
      </w:r>
      <w:r w:rsidRPr="0008289F">
        <w:rPr>
          <w:rStyle w:val="ff8"/>
          <w:rFonts w:ascii="Times New Roman" w:hAnsi="Times New Roman" w:cs="Times New Roman"/>
          <w:color w:val="000000"/>
          <w:sz w:val="24"/>
          <w:szCs w:val="24"/>
        </w:rPr>
        <w:t>I</w:t>
      </w:r>
      <w:r w:rsidRPr="0008289F">
        <w:rPr>
          <w:rStyle w:val="apple-converted-space"/>
          <w:rFonts w:ascii="Times New Roman" w:hAnsi="Times New Roman" w:cs="Times New Roman"/>
          <w:color w:val="000000"/>
          <w:sz w:val="24"/>
          <w:szCs w:val="24"/>
        </w:rPr>
        <w:t> </w:t>
      </w:r>
      <w:r w:rsidRPr="0008289F">
        <w:rPr>
          <w:rFonts w:ascii="Times New Roman" w:hAnsi="Times New Roman" w:cs="Times New Roman"/>
          <w:color w:val="000000"/>
          <w:sz w:val="24"/>
          <w:szCs w:val="24"/>
        </w:rPr>
        <w:t>es lineal, esto es</w:t>
      </w:r>
    </w:p>
    <w:p w:rsidR="00C16F46" w:rsidRDefault="00C16F46" w:rsidP="00C16F46">
      <w:pPr>
        <w:jc w:val="both"/>
        <w:rPr>
          <w:rFonts w:ascii="Times New Roman" w:hAnsi="Times New Roman" w:cs="Times New Roman"/>
          <w:color w:val="000000"/>
          <w:sz w:val="24"/>
          <w:szCs w:val="24"/>
        </w:rPr>
      </w:pPr>
      <w:r w:rsidRPr="0008289F">
        <w:rPr>
          <w:rFonts w:ascii="Times New Roman" w:hAnsi="Times New Roman" w:cs="Times New Roman"/>
          <w:color w:val="000000"/>
          <w:sz w:val="24"/>
          <w:szCs w:val="24"/>
        </w:rPr>
        <w:t xml:space="preserve">Si </w:t>
      </w:r>
      <w:r w:rsidRPr="0008289F">
        <w:rPr>
          <w:rStyle w:val="ff8"/>
          <w:rFonts w:ascii="Times New Roman" w:hAnsi="Times New Roman" w:cs="Times New Roman"/>
          <w:color w:val="000000"/>
          <w:sz w:val="24"/>
          <w:szCs w:val="24"/>
        </w:rPr>
        <w:t>R</w:t>
      </w:r>
      <w:r w:rsidRPr="0008289F">
        <w:rPr>
          <w:rStyle w:val="apple-converted-space"/>
          <w:rFonts w:ascii="Times New Roman" w:hAnsi="Times New Roman" w:cs="Times New Roman"/>
          <w:color w:val="000000"/>
          <w:sz w:val="24"/>
          <w:szCs w:val="24"/>
        </w:rPr>
        <w:t> </w:t>
      </w:r>
      <w:r w:rsidRPr="0008289F">
        <w:rPr>
          <w:rFonts w:ascii="Times New Roman" w:hAnsi="Times New Roman" w:cs="Times New Roman"/>
          <w:color w:val="000000"/>
          <w:sz w:val="24"/>
          <w:szCs w:val="24"/>
        </w:rPr>
        <w:t xml:space="preserve">es independiente de </w:t>
      </w:r>
      <w:r w:rsidRPr="0008289F">
        <w:rPr>
          <w:rStyle w:val="ff8"/>
          <w:rFonts w:ascii="Times New Roman" w:hAnsi="Times New Roman" w:cs="Times New Roman"/>
          <w:color w:val="000000"/>
          <w:sz w:val="24"/>
          <w:szCs w:val="24"/>
        </w:rPr>
        <w:t>V</w:t>
      </w:r>
      <w:r w:rsidRPr="0008289F">
        <w:rPr>
          <w:rStyle w:val="apple-converted-space"/>
          <w:rFonts w:ascii="Times New Roman" w:hAnsi="Times New Roman" w:cs="Times New Roman"/>
          <w:color w:val="000000"/>
          <w:sz w:val="24"/>
          <w:szCs w:val="24"/>
        </w:rPr>
        <w:t> </w:t>
      </w:r>
      <w:r w:rsidRPr="0008289F">
        <w:rPr>
          <w:rFonts w:ascii="Times New Roman" w:hAnsi="Times New Roman" w:cs="Times New Roman"/>
          <w:color w:val="000000"/>
          <w:sz w:val="24"/>
          <w:szCs w:val="24"/>
        </w:rPr>
        <w:t xml:space="preserve">y de </w:t>
      </w:r>
      <w:r w:rsidRPr="0008289F">
        <w:rPr>
          <w:rStyle w:val="ff8"/>
          <w:rFonts w:ascii="Times New Roman" w:hAnsi="Times New Roman" w:cs="Times New Roman"/>
          <w:color w:val="000000"/>
          <w:sz w:val="24"/>
          <w:szCs w:val="24"/>
        </w:rPr>
        <w:t>I</w:t>
      </w:r>
      <w:r w:rsidRPr="0008289F">
        <w:rPr>
          <w:rFonts w:ascii="Times New Roman" w:hAnsi="Times New Roman" w:cs="Times New Roman"/>
          <w:color w:val="000000"/>
          <w:sz w:val="24"/>
          <w:szCs w:val="24"/>
        </w:rPr>
        <w:t>.</w:t>
      </w:r>
    </w:p>
    <w:p w:rsidR="00C16F46" w:rsidRPr="00297600" w:rsidRDefault="00C16F46" w:rsidP="00C16F46">
      <w:pPr>
        <w:jc w:val="both"/>
        <w:rPr>
          <w:rFonts w:ascii="Times New Roman" w:hAnsi="Times New Roman"/>
          <w:b/>
          <w:sz w:val="24"/>
          <w:szCs w:val="24"/>
        </w:rPr>
      </w:pPr>
      <w:r w:rsidRPr="00297600">
        <w:rPr>
          <w:rFonts w:ascii="Times New Roman" w:hAnsi="Times New Roman"/>
          <w:b/>
          <w:sz w:val="24"/>
          <w:szCs w:val="24"/>
        </w:rPr>
        <w:t>RESISTENCIA ELÉCTRICA</w:t>
      </w:r>
    </w:p>
    <w:p w:rsidR="00C16F46" w:rsidRPr="00297600" w:rsidRDefault="00C16F46" w:rsidP="00C16F46">
      <w:pPr>
        <w:jc w:val="both"/>
        <w:rPr>
          <w:rFonts w:ascii="Times New Roman" w:hAnsi="Times New Roman"/>
          <w:sz w:val="24"/>
          <w:szCs w:val="24"/>
        </w:rPr>
      </w:pPr>
      <w:r w:rsidRPr="00297600">
        <w:rPr>
          <w:rFonts w:ascii="Times New Roman" w:hAnsi="Times New Roman"/>
          <w:sz w:val="24"/>
          <w:szCs w:val="24"/>
        </w:rPr>
        <w:t xml:space="preserve">Se denomina resistencia eléctrica, simbolizada habitualmente como R, a la dificultad u oposición que presenta un cuerpo al paso de una corriente eléctrica para circular a través de </w:t>
      </w:r>
      <w:r w:rsidRPr="00297600">
        <w:rPr>
          <w:rFonts w:ascii="Times New Roman" w:hAnsi="Times New Roman"/>
          <w:sz w:val="24"/>
          <w:szCs w:val="24"/>
        </w:rPr>
        <w:lastRenderedPageBreak/>
        <w:t xml:space="preserve">él. En el Sistema Internacional de Unidades, su valor se expresa en ohmios, que se designa con la letra griega omega mayúscula, Ω. Para su medida existen diversos métodos, entre los que se encuentra el uso de un ohmímetro. </w:t>
      </w:r>
    </w:p>
    <w:p w:rsidR="00C16F46" w:rsidRPr="00297600" w:rsidRDefault="00C16F46" w:rsidP="00C16F46">
      <w:pPr>
        <w:spacing w:before="100" w:beforeAutospacing="1" w:after="100" w:afterAutospacing="1" w:line="278" w:lineRule="atLeast"/>
        <w:jc w:val="both"/>
        <w:rPr>
          <w:rFonts w:ascii="Times New Roman" w:hAnsi="Times New Roman"/>
          <w:sz w:val="24"/>
          <w:szCs w:val="24"/>
        </w:rPr>
      </w:pPr>
      <w:r w:rsidRPr="00297600">
        <w:rPr>
          <w:rFonts w:ascii="Times New Roman" w:hAnsi="Times New Roman"/>
          <w:sz w:val="24"/>
          <w:szCs w:val="24"/>
        </w:rPr>
        <w:t xml:space="preserve">Esta definición es válida para la corriente continua y para la corriente alterna cuando se trate de elementos resistivos puros, esto es, sin componente inductiva ni capacitiva. De existir estos componentes reactivos, la oposición presentada a la circulación de corriente recibe el nombre de impedancia. </w:t>
      </w:r>
    </w:p>
    <w:p w:rsidR="00A57502" w:rsidRPr="00A57502" w:rsidRDefault="00C16F46" w:rsidP="00A57502">
      <w:pPr>
        <w:pStyle w:val="pj"/>
        <w:spacing w:line="293" w:lineRule="atLeast"/>
        <w:jc w:val="both"/>
        <w:rPr>
          <w:rFonts w:eastAsia="Calibri"/>
          <w:b/>
          <w:lang w:eastAsia="en-US"/>
        </w:rPr>
      </w:pPr>
      <w:r w:rsidRPr="00297600">
        <w:rPr>
          <w:rFonts w:eastAsia="Calibri"/>
          <w:b/>
          <w:lang w:eastAsia="en-US"/>
        </w:rPr>
        <w:t>RESISTOR</w:t>
      </w:r>
    </w:p>
    <w:p w:rsidR="00A57502" w:rsidRDefault="00A57502" w:rsidP="00A57502">
      <w:pPr>
        <w:pStyle w:val="pj"/>
        <w:spacing w:line="293" w:lineRule="atLeast"/>
        <w:jc w:val="center"/>
        <w:rPr>
          <w:rFonts w:eastAsia="Calibri"/>
          <w:lang w:eastAsia="en-US"/>
        </w:rPr>
      </w:pPr>
      <w:r>
        <w:rPr>
          <w:rFonts w:eastAsia="Calibri"/>
          <w:noProof/>
          <w:lang w:val="es-ES" w:eastAsia="es-ES"/>
        </w:rPr>
        <w:drawing>
          <wp:inline distT="0" distB="0" distL="0" distR="0">
            <wp:extent cx="1370363" cy="1037444"/>
            <wp:effectExtent l="19050" t="0" r="1237" b="0"/>
            <wp:docPr id="89" name="Imagen 89" descr="http://www.jestineyong.com/wp-content/uploads/2009/09/resis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jestineyong.com/wp-content/uploads/2009/09/resistor1.jpg"/>
                    <pic:cNvPicPr>
                      <a:picLocks noChangeAspect="1" noChangeArrowheads="1"/>
                    </pic:cNvPicPr>
                  </pic:nvPicPr>
                  <pic:blipFill>
                    <a:blip r:embed="rId12" cstate="print"/>
                    <a:srcRect/>
                    <a:stretch>
                      <a:fillRect/>
                    </a:stretch>
                  </pic:blipFill>
                  <pic:spPr bwMode="auto">
                    <a:xfrm>
                      <a:off x="0" y="0"/>
                      <a:ext cx="1372741" cy="1039244"/>
                    </a:xfrm>
                    <a:prstGeom prst="rect">
                      <a:avLst/>
                    </a:prstGeom>
                    <a:noFill/>
                    <a:ln w="9525">
                      <a:noFill/>
                      <a:miter lim="800000"/>
                      <a:headEnd/>
                      <a:tailEnd/>
                    </a:ln>
                  </pic:spPr>
                </pic:pic>
              </a:graphicData>
            </a:graphic>
          </wp:inline>
        </w:drawing>
      </w:r>
    </w:p>
    <w:p w:rsidR="00C16F46" w:rsidRPr="00297600" w:rsidRDefault="00C16F46" w:rsidP="00C16F46">
      <w:pPr>
        <w:pStyle w:val="pj"/>
        <w:spacing w:line="293" w:lineRule="atLeast"/>
        <w:jc w:val="both"/>
        <w:rPr>
          <w:rFonts w:eastAsia="Calibri"/>
          <w:lang w:eastAsia="en-US"/>
        </w:rPr>
      </w:pPr>
      <w:r w:rsidRPr="00297600">
        <w:rPr>
          <w:rFonts w:eastAsia="Calibri"/>
          <w:lang w:eastAsia="en-US"/>
        </w:rPr>
        <w:t xml:space="preserve">Se denomina resistor al componente electrónico diseñado para introducir una resistencia eléctrica determinada entre dos puntos de un circuito. En otros casos, como en las planchas, calentadores, etc., los resistores se emplean para producir calor aprovechando el efecto Joule. </w:t>
      </w:r>
    </w:p>
    <w:p w:rsidR="00C16F46" w:rsidRPr="0008289F" w:rsidRDefault="00C16F46" w:rsidP="00C16F46">
      <w:pPr>
        <w:jc w:val="both"/>
        <w:rPr>
          <w:rFonts w:ascii="Times New Roman" w:hAnsi="Times New Roman" w:cs="Times New Roman"/>
          <w:b/>
          <w:noProof/>
          <w:sz w:val="24"/>
          <w:szCs w:val="24"/>
          <w:lang w:eastAsia="es-EC"/>
        </w:rPr>
      </w:pPr>
      <w:r>
        <w:rPr>
          <w:rFonts w:ascii="Times New Roman" w:hAnsi="Times New Roman" w:cs="Times New Roman"/>
          <w:noProof/>
          <w:sz w:val="24"/>
          <w:szCs w:val="24"/>
          <w:lang w:eastAsia="es-ES"/>
        </w:rPr>
        <w:drawing>
          <wp:anchor distT="0" distB="0" distL="114300" distR="114300" simplePos="0" relativeHeight="251721728" behindDoc="0" locked="0" layoutInCell="1" allowOverlap="1">
            <wp:simplePos x="0" y="0"/>
            <wp:positionH relativeFrom="column">
              <wp:posOffset>842010</wp:posOffset>
            </wp:positionH>
            <wp:positionV relativeFrom="paragraph">
              <wp:posOffset>995045</wp:posOffset>
            </wp:positionV>
            <wp:extent cx="4329430" cy="2997835"/>
            <wp:effectExtent l="19050" t="0" r="0" b="0"/>
            <wp:wrapSquare wrapText="bothSides"/>
            <wp:docPr id="18" name="Imagen 51" descr="Código de colores de las resistencias / resistores - Electrónica Uni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ódigo de colores de las resistencias / resistores - Electrónica Unicrom"/>
                    <pic:cNvPicPr>
                      <a:picLocks noChangeAspect="1" noChangeArrowheads="1"/>
                    </pic:cNvPicPr>
                  </pic:nvPicPr>
                  <pic:blipFill>
                    <a:blip r:embed="rId13" cstate="print"/>
                    <a:srcRect/>
                    <a:stretch>
                      <a:fillRect/>
                    </a:stretch>
                  </pic:blipFill>
                  <pic:spPr bwMode="auto">
                    <a:xfrm>
                      <a:off x="0" y="0"/>
                      <a:ext cx="4329430" cy="2997835"/>
                    </a:xfrm>
                    <a:prstGeom prst="rect">
                      <a:avLst/>
                    </a:prstGeom>
                    <a:noFill/>
                    <a:ln w="9525">
                      <a:noFill/>
                      <a:miter lim="800000"/>
                      <a:headEnd/>
                      <a:tailEnd/>
                    </a:ln>
                  </pic:spPr>
                </pic:pic>
              </a:graphicData>
            </a:graphic>
          </wp:anchor>
        </w:drawing>
      </w:r>
      <w:r w:rsidRPr="0008289F">
        <w:rPr>
          <w:rFonts w:ascii="Times New Roman" w:hAnsi="Times New Roman" w:cs="Times New Roman"/>
          <w:noProof/>
          <w:sz w:val="24"/>
          <w:szCs w:val="24"/>
          <w:lang w:eastAsia="es-EC"/>
        </w:rPr>
        <w:t xml:space="preserve">La mayor parte de los resistores lineales, es decir aquellos que se someten a la ley de Ohm, normalmente se codifican con colores para dar el valor  de su resistencia en ohmios. En la figura 1 se indica como se obtiene el valor correspondiente de resistencia y en la tabla 1 se muestra </w:t>
      </w:r>
      <w:r w:rsidRPr="0008289F">
        <w:rPr>
          <w:rFonts w:ascii="Times New Roman" w:hAnsi="Times New Roman" w:cs="Times New Roman"/>
          <w:b/>
          <w:noProof/>
          <w:sz w:val="24"/>
          <w:szCs w:val="24"/>
          <w:lang w:eastAsia="es-EC"/>
        </w:rPr>
        <w:t>el codigo de colores.</w:t>
      </w:r>
    </w:p>
    <w:p w:rsidR="00C16F46" w:rsidRPr="0008289F" w:rsidRDefault="00C16F46" w:rsidP="00C16F46">
      <w:pPr>
        <w:jc w:val="both"/>
        <w:rPr>
          <w:rFonts w:ascii="Times New Roman" w:hAnsi="Times New Roman" w:cs="Times New Roman"/>
          <w:b/>
          <w:noProof/>
          <w:sz w:val="24"/>
          <w:szCs w:val="24"/>
          <w:lang w:eastAsia="es-EC"/>
        </w:rPr>
      </w:pPr>
    </w:p>
    <w:p w:rsidR="00C16F46" w:rsidRPr="0008289F" w:rsidRDefault="00C16F46" w:rsidP="00C16F46">
      <w:pPr>
        <w:jc w:val="both"/>
        <w:rPr>
          <w:rFonts w:ascii="Times New Roman" w:hAnsi="Times New Roman" w:cs="Times New Roman"/>
          <w:b/>
          <w:noProof/>
          <w:sz w:val="24"/>
          <w:szCs w:val="24"/>
          <w:lang w:eastAsia="es-EC"/>
        </w:rPr>
      </w:pPr>
    </w:p>
    <w:p w:rsidR="00A57502" w:rsidRDefault="00A57502" w:rsidP="00A57502">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PROCEDIMIENTO EXPERIMENTAL</w:t>
      </w:r>
    </w:p>
    <w:p w:rsidR="00A57502" w:rsidRPr="00A57502" w:rsidRDefault="00A57502" w:rsidP="00A57502">
      <w:pPr>
        <w:spacing w:after="0" w:line="240" w:lineRule="auto"/>
        <w:rPr>
          <w:rFonts w:ascii="Bernard MT Condensed" w:hAnsi="Bernard MT Condensed"/>
          <w:sz w:val="32"/>
          <w:szCs w:val="32"/>
        </w:rPr>
      </w:pPr>
      <w:r w:rsidRPr="00A57502">
        <w:rPr>
          <w:rFonts w:ascii="Bernard MT Condensed" w:hAnsi="Bernard MT Condensed"/>
          <w:sz w:val="32"/>
          <w:szCs w:val="32"/>
        </w:rPr>
        <w:t>a) Verificación de la ley de Ohm</w:t>
      </w:r>
    </w:p>
    <w:p w:rsidR="00A57502" w:rsidRDefault="00A57502" w:rsidP="00A57502">
      <w:pPr>
        <w:jc w:val="center"/>
        <w:rPr>
          <w:rFonts w:ascii="Times New Roman" w:hAnsi="Times New Roman"/>
          <w:sz w:val="28"/>
          <w:szCs w:val="28"/>
        </w:rPr>
      </w:pPr>
      <w:r>
        <w:rPr>
          <w:rFonts w:ascii="Times New Roman" w:hAnsi="Times New Roman"/>
          <w:noProof/>
          <w:sz w:val="28"/>
          <w:szCs w:val="28"/>
          <w:lang w:eastAsia="es-ES"/>
        </w:rPr>
        <w:drawing>
          <wp:inline distT="0" distB="0" distL="0" distR="0">
            <wp:extent cx="3864181" cy="1709604"/>
            <wp:effectExtent l="19050" t="19050" r="22019" b="23946"/>
            <wp:docPr id="52" name="20 Imagen" descr="escanear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Imagen" descr="escanear0022.jpg"/>
                    <pic:cNvPicPr>
                      <a:picLocks noChangeAspect="1" noChangeArrowheads="1"/>
                    </pic:cNvPicPr>
                  </pic:nvPicPr>
                  <pic:blipFill>
                    <a:blip r:embed="rId14" cstate="print">
                      <a:duotone>
                        <a:schemeClr val="accent5">
                          <a:shade val="45000"/>
                          <a:satMod val="135000"/>
                        </a:schemeClr>
                        <a:prstClr val="white"/>
                      </a:duotone>
                    </a:blip>
                    <a:srcRect/>
                    <a:stretch>
                      <a:fillRect/>
                    </a:stretch>
                  </pic:blipFill>
                  <pic:spPr bwMode="auto">
                    <a:xfrm>
                      <a:off x="0" y="0"/>
                      <a:ext cx="3874447" cy="1714146"/>
                    </a:xfrm>
                    <a:prstGeom prst="rect">
                      <a:avLst/>
                    </a:prstGeom>
                    <a:noFill/>
                    <a:ln w="9525">
                      <a:solidFill>
                        <a:schemeClr val="accent1"/>
                      </a:solidFill>
                      <a:miter lim="800000"/>
                      <a:headEnd/>
                      <a:tailEnd/>
                    </a:ln>
                  </pic:spPr>
                </pic:pic>
              </a:graphicData>
            </a:graphic>
          </wp:inline>
        </w:drawing>
      </w:r>
    </w:p>
    <w:p w:rsidR="00A57502" w:rsidRPr="00A57502" w:rsidRDefault="00A57502" w:rsidP="00A57502">
      <w:pPr>
        <w:jc w:val="both"/>
        <w:rPr>
          <w:rFonts w:ascii="Times New Roman" w:hAnsi="Times New Roman"/>
          <w:sz w:val="24"/>
          <w:szCs w:val="24"/>
        </w:rPr>
      </w:pPr>
      <w:r w:rsidRPr="00A57502">
        <w:rPr>
          <w:rFonts w:ascii="Times New Roman" w:hAnsi="Times New Roman"/>
          <w:sz w:val="24"/>
          <w:szCs w:val="24"/>
        </w:rPr>
        <w:t>Armar el circuito de la figura. Luego, ajuste por lo menos 5 valores diferentes de voltaje y la corriente en el resistor R. Registre sus datos.</w:t>
      </w:r>
    </w:p>
    <w:p w:rsidR="00A57502" w:rsidRPr="00A57502" w:rsidRDefault="00A57502" w:rsidP="00A57502">
      <w:pPr>
        <w:jc w:val="both"/>
        <w:rPr>
          <w:rFonts w:ascii="Times New Roman" w:eastAsia="Times New Roman" w:hAnsi="Times New Roman"/>
          <w:sz w:val="24"/>
          <w:szCs w:val="24"/>
        </w:rPr>
      </w:pPr>
      <w:r w:rsidRPr="00A57502">
        <w:rPr>
          <w:rFonts w:ascii="Times New Roman" w:hAnsi="Times New Roman"/>
          <w:sz w:val="24"/>
          <w:szCs w:val="24"/>
        </w:rPr>
        <w:t xml:space="preserve">Luego proceda a graficar los datos obtenidos en una curva </w:t>
      </w:r>
      <w:proofErr w:type="gramStart"/>
      <w:r w:rsidRPr="00A57502">
        <w:rPr>
          <w:rFonts w:ascii="Times New Roman" w:hAnsi="Times New Roman"/>
          <w:sz w:val="24"/>
          <w:szCs w:val="24"/>
        </w:rPr>
        <w:t>voltaje(</w:t>
      </w:r>
      <w:proofErr w:type="gramEnd"/>
      <w:r w:rsidRPr="00A57502">
        <w:rPr>
          <w:rFonts w:ascii="Times New Roman" w:hAnsi="Times New Roman"/>
          <w:sz w:val="24"/>
          <w:szCs w:val="24"/>
        </w:rPr>
        <w:t xml:space="preserve">V) vs. </w:t>
      </w:r>
      <w:proofErr w:type="gramStart"/>
      <w:r w:rsidRPr="00A57502">
        <w:rPr>
          <w:rFonts w:ascii="Times New Roman" w:hAnsi="Times New Roman"/>
          <w:sz w:val="24"/>
          <w:szCs w:val="24"/>
        </w:rPr>
        <w:t>corriente(</w:t>
      </w:r>
      <w:proofErr w:type="gramEnd"/>
      <w:r w:rsidRPr="00A57502">
        <w:rPr>
          <w:rFonts w:ascii="Times New Roman" w:hAnsi="Times New Roman"/>
          <w:sz w:val="24"/>
          <w:szCs w:val="24"/>
        </w:rPr>
        <w:t xml:space="preserve">I). </w:t>
      </w:r>
      <w:r w:rsidRPr="00A57502">
        <w:rPr>
          <w:rFonts w:ascii="Times New Roman" w:hAnsi="Times New Roman"/>
          <w:i/>
          <w:sz w:val="24"/>
          <w:szCs w:val="24"/>
        </w:rPr>
        <w:t>La</w:t>
      </w:r>
      <w:r w:rsidRPr="00A57502">
        <w:rPr>
          <w:rFonts w:ascii="Times New Roman" w:hAnsi="Times New Roman"/>
          <w:sz w:val="24"/>
          <w:szCs w:val="24"/>
        </w:rPr>
        <w:t xml:space="preserve"> </w:t>
      </w:r>
      <w:r w:rsidRPr="00A57502">
        <w:rPr>
          <w:rFonts w:ascii="Times New Roman" w:hAnsi="Times New Roman"/>
          <w:i/>
          <w:sz w:val="24"/>
          <w:szCs w:val="24"/>
        </w:rPr>
        <w:t xml:space="preserve">pendiente representa el valor de la resistencia utilizada en el circuito. </w:t>
      </w:r>
      <w:r w:rsidRPr="00A57502">
        <w:rPr>
          <w:rFonts w:ascii="Times New Roman" w:hAnsi="Times New Roman"/>
          <w:sz w:val="24"/>
          <w:szCs w:val="24"/>
        </w:rPr>
        <w:t xml:space="preserve"> </w:t>
      </w:r>
    </w:p>
    <w:p w:rsidR="00A57502" w:rsidRPr="00A57502" w:rsidRDefault="00A57502" w:rsidP="00A57502">
      <w:pPr>
        <w:spacing w:after="0" w:line="240" w:lineRule="auto"/>
        <w:rPr>
          <w:rFonts w:ascii="Bernard MT Condensed" w:hAnsi="Bernard MT Condensed"/>
          <w:sz w:val="32"/>
          <w:szCs w:val="32"/>
        </w:rPr>
      </w:pPr>
      <w:r w:rsidRPr="00A57502">
        <w:rPr>
          <w:rFonts w:ascii="Bernard MT Condensed" w:hAnsi="Bernard MT Condensed"/>
          <w:sz w:val="32"/>
          <w:szCs w:val="32"/>
        </w:rPr>
        <w:t xml:space="preserve">b) Puente de </w:t>
      </w:r>
      <w:proofErr w:type="spellStart"/>
      <w:r w:rsidRPr="00A57502">
        <w:rPr>
          <w:rFonts w:ascii="Bernard MT Condensed" w:hAnsi="Bernard MT Condensed"/>
          <w:sz w:val="32"/>
          <w:szCs w:val="32"/>
        </w:rPr>
        <w:t>Wheatstone</w:t>
      </w:r>
      <w:proofErr w:type="spellEnd"/>
      <w:r w:rsidRPr="00A57502">
        <w:rPr>
          <w:rFonts w:ascii="Bernard MT Condensed" w:hAnsi="Bernard MT Condensed"/>
          <w:sz w:val="32"/>
          <w:szCs w:val="32"/>
        </w:rPr>
        <w:t xml:space="preserve"> </w:t>
      </w:r>
    </w:p>
    <w:p w:rsidR="00A57502" w:rsidRDefault="00A57502" w:rsidP="00A57502">
      <w:pPr>
        <w:tabs>
          <w:tab w:val="left" w:pos="3232"/>
        </w:tabs>
        <w:jc w:val="center"/>
        <w:rPr>
          <w:rFonts w:ascii="Times New Roman" w:hAnsi="Times New Roman"/>
          <w:sz w:val="28"/>
          <w:szCs w:val="28"/>
        </w:rPr>
      </w:pPr>
      <w:r>
        <w:rPr>
          <w:rFonts w:ascii="Times New Roman" w:hAnsi="Times New Roman"/>
          <w:noProof/>
          <w:sz w:val="28"/>
          <w:szCs w:val="28"/>
          <w:lang w:eastAsia="es-ES"/>
        </w:rPr>
        <w:drawing>
          <wp:inline distT="0" distB="0" distL="0" distR="0">
            <wp:extent cx="1686560" cy="1852295"/>
            <wp:effectExtent l="38100" t="19050" r="27940" b="14605"/>
            <wp:docPr id="53" name="21 Imagen" descr="escanear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Imagen" descr="escanear0024.jpg"/>
                    <pic:cNvPicPr>
                      <a:picLocks noChangeAspect="1" noChangeArrowheads="1"/>
                    </pic:cNvPicPr>
                  </pic:nvPicPr>
                  <pic:blipFill>
                    <a:blip r:embed="rId15" cstate="print">
                      <a:duotone>
                        <a:schemeClr val="accent5">
                          <a:shade val="45000"/>
                          <a:satMod val="135000"/>
                        </a:schemeClr>
                        <a:prstClr val="white"/>
                      </a:duotone>
                    </a:blip>
                    <a:srcRect/>
                    <a:stretch>
                      <a:fillRect/>
                    </a:stretch>
                  </pic:blipFill>
                  <pic:spPr bwMode="auto">
                    <a:xfrm>
                      <a:off x="0" y="0"/>
                      <a:ext cx="1686560" cy="1852295"/>
                    </a:xfrm>
                    <a:prstGeom prst="rect">
                      <a:avLst/>
                    </a:prstGeom>
                    <a:noFill/>
                    <a:ln w="9525">
                      <a:solidFill>
                        <a:schemeClr val="accent1"/>
                      </a:solidFill>
                      <a:miter lim="800000"/>
                      <a:headEnd/>
                      <a:tailEnd/>
                    </a:ln>
                  </pic:spPr>
                </pic:pic>
              </a:graphicData>
            </a:graphic>
          </wp:inline>
        </w:drawing>
      </w:r>
    </w:p>
    <w:p w:rsidR="00A57502" w:rsidRDefault="00A57502" w:rsidP="00A57502">
      <w:pPr>
        <w:tabs>
          <w:tab w:val="left" w:pos="3232"/>
        </w:tabs>
        <w:spacing w:before="240"/>
        <w:jc w:val="both"/>
        <w:rPr>
          <w:rFonts w:ascii="Times New Roman" w:hAnsi="Times New Roman"/>
          <w:sz w:val="28"/>
          <w:szCs w:val="28"/>
        </w:rPr>
      </w:pPr>
      <w:r>
        <w:rPr>
          <w:rFonts w:ascii="Times New Roman" w:hAnsi="Times New Roman"/>
          <w:sz w:val="28"/>
          <w:szCs w:val="28"/>
        </w:rPr>
        <w:t xml:space="preserve">Para determinar </w:t>
      </w:r>
      <w:proofErr w:type="spellStart"/>
      <w:r>
        <w:rPr>
          <w:rFonts w:ascii="Times New Roman" w:hAnsi="Times New Roman"/>
          <w:sz w:val="28"/>
          <w:szCs w:val="28"/>
        </w:rPr>
        <w:t>Rx</w:t>
      </w:r>
      <w:proofErr w:type="spellEnd"/>
      <w:r>
        <w:rPr>
          <w:rFonts w:ascii="Times New Roman" w:hAnsi="Times New Roman"/>
          <w:sz w:val="28"/>
          <w:szCs w:val="28"/>
        </w:rPr>
        <w:t xml:space="preserve"> por el método de </w:t>
      </w:r>
      <w:proofErr w:type="spellStart"/>
      <w:r>
        <w:rPr>
          <w:rFonts w:ascii="Times New Roman" w:hAnsi="Times New Roman"/>
          <w:sz w:val="28"/>
          <w:szCs w:val="28"/>
        </w:rPr>
        <w:t>Wheatstone</w:t>
      </w:r>
      <w:proofErr w:type="spellEnd"/>
      <w:r>
        <w:rPr>
          <w:rFonts w:ascii="Times New Roman" w:hAnsi="Times New Roman"/>
          <w:sz w:val="28"/>
          <w:szCs w:val="28"/>
        </w:rPr>
        <w:t>, arme el circuito de la figura, ya que R=</w:t>
      </w:r>
      <w:proofErr w:type="gramStart"/>
      <w:r>
        <w:rPr>
          <w:rFonts w:ascii="Times New Roman" w:hAnsi="Times New Roman"/>
          <w:sz w:val="28"/>
          <w:szCs w:val="28"/>
        </w:rPr>
        <w:t>ρ(</w:t>
      </w:r>
      <w:proofErr w:type="gramEnd"/>
      <w:r>
        <w:rPr>
          <w:rFonts w:ascii="Times New Roman" w:hAnsi="Times New Roman"/>
          <w:sz w:val="28"/>
          <w:szCs w:val="28"/>
        </w:rPr>
        <w:t>L/A) y observando que el alambre es de sección (A) constante, se tiene que R es proporcional a la longitud del alambre, entonces se puede establecer que la relación R1/R2 es equivalente a la relación L1/L2 y así la expresión matemática es la siguiente:</w:t>
      </w:r>
    </w:p>
    <w:p w:rsidR="00A57502" w:rsidRPr="008F38EC" w:rsidRDefault="00A57502" w:rsidP="00A57502">
      <w:pPr>
        <w:tabs>
          <w:tab w:val="left" w:pos="3232"/>
        </w:tabs>
        <w:spacing w:before="240"/>
        <w:jc w:val="both"/>
        <w:rPr>
          <w:rFonts w:ascii="Times New Roman" w:eastAsia="Times New Roman" w:hAnsi="Times New Roman"/>
          <w:b/>
          <w:sz w:val="28"/>
          <w:szCs w:val="28"/>
        </w:rPr>
      </w:pPr>
      <w:proofErr w:type="spellStart"/>
      <w:r>
        <w:rPr>
          <w:rFonts w:ascii="Times New Roman" w:hAnsi="Times New Roman"/>
          <w:b/>
          <w:sz w:val="28"/>
          <w:szCs w:val="28"/>
        </w:rPr>
        <w:t>Rx</w:t>
      </w:r>
      <w:proofErr w:type="spellEnd"/>
      <w:r>
        <w:rPr>
          <w:rFonts w:ascii="Times New Roman" w:hAnsi="Times New Roman"/>
          <w:b/>
          <w:sz w:val="28"/>
          <w:szCs w:val="28"/>
        </w:rPr>
        <w:t xml:space="preserve">= </w:t>
      </w:r>
      <m:oMath>
        <m:f>
          <m:fPr>
            <m:ctrlPr>
              <w:rPr>
                <w:rFonts w:ascii="Cambria Math" w:hAnsi="Cambria Math"/>
                <w:b/>
                <w:i/>
                <w:sz w:val="36"/>
                <w:szCs w:val="28"/>
              </w:rPr>
            </m:ctrlPr>
          </m:fPr>
          <m:num>
            <m:r>
              <m:rPr>
                <m:sty m:val="bi"/>
              </m:rPr>
              <w:rPr>
                <w:rFonts w:ascii="Cambria Math" w:hAnsi="Cambria Math"/>
                <w:sz w:val="40"/>
                <w:szCs w:val="28"/>
              </w:rPr>
              <m:t>RpL</m:t>
            </m:r>
            <m:r>
              <m:rPr>
                <m:sty m:val="bi"/>
              </m:rPr>
              <w:rPr>
                <w:rFonts w:ascii="Cambria Math" w:hAnsi="Cambria Math"/>
                <w:sz w:val="40"/>
                <w:szCs w:val="28"/>
              </w:rPr>
              <m:t>1</m:t>
            </m:r>
          </m:num>
          <m:den>
            <m:r>
              <m:rPr>
                <m:sty m:val="bi"/>
              </m:rPr>
              <w:rPr>
                <w:rFonts w:ascii="Cambria Math" w:hAnsi="Cambria Math"/>
                <w:sz w:val="36"/>
                <w:szCs w:val="28"/>
              </w:rPr>
              <m:t>L</m:t>
            </m:r>
            <m:r>
              <m:rPr>
                <m:sty m:val="bi"/>
              </m:rPr>
              <w:rPr>
                <w:rFonts w:ascii="Cambria Math" w:hAnsi="Cambria Math"/>
                <w:sz w:val="36"/>
                <w:szCs w:val="28"/>
              </w:rPr>
              <m:t>2</m:t>
            </m:r>
          </m:den>
        </m:f>
      </m:oMath>
    </w:p>
    <w:p w:rsidR="00A57502" w:rsidRDefault="00A57502" w:rsidP="00A57502">
      <w:pPr>
        <w:spacing w:line="240" w:lineRule="auto"/>
        <w:jc w:val="both"/>
        <w:rPr>
          <w:rFonts w:ascii="Gill Sans Ultra Bold Condensed" w:hAnsi="Gill Sans Ultra Bold Condensed"/>
          <w:sz w:val="36"/>
          <w:szCs w:val="36"/>
        </w:rPr>
      </w:pPr>
    </w:p>
    <w:p w:rsidR="00A57502" w:rsidRDefault="00A57502" w:rsidP="00A57502">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RESULTADOS</w:t>
      </w:r>
    </w:p>
    <w:p w:rsidR="00C16F46" w:rsidRPr="0008289F" w:rsidRDefault="00C16F46" w:rsidP="00C16F46">
      <w:pPr>
        <w:pStyle w:val="Ttulo3"/>
        <w:rPr>
          <w:rFonts w:ascii="Times New Roman" w:hAnsi="Times New Roman" w:cs="Times New Roman"/>
          <w:sz w:val="24"/>
          <w:szCs w:val="24"/>
        </w:rPr>
      </w:pPr>
    </w:p>
    <w:p w:rsidR="00A57502" w:rsidRPr="00A57502" w:rsidRDefault="00A57502" w:rsidP="00A57502">
      <w:pPr>
        <w:spacing w:after="0" w:line="240" w:lineRule="auto"/>
        <w:rPr>
          <w:rFonts w:ascii="Bernard MT Condensed" w:hAnsi="Bernard MT Condensed"/>
          <w:sz w:val="32"/>
          <w:szCs w:val="32"/>
        </w:rPr>
      </w:pPr>
      <w:r w:rsidRPr="00A57502">
        <w:rPr>
          <w:rFonts w:ascii="Bernard MT Condensed" w:hAnsi="Bernard MT Condensed"/>
          <w:sz w:val="32"/>
          <w:szCs w:val="32"/>
        </w:rPr>
        <w:t>a) Verificación de la ley de Ohm.</w:t>
      </w:r>
    </w:p>
    <w:p w:rsidR="00A57502" w:rsidRDefault="00A57502" w:rsidP="00A57502">
      <w:pPr>
        <w:rPr>
          <w:rFonts w:ascii="Times New Roman" w:hAnsi="Times New Roman"/>
          <w:b/>
          <w:sz w:val="28"/>
          <w:szCs w:val="28"/>
        </w:rPr>
      </w:pPr>
    </w:p>
    <w:p w:rsidR="00A57502" w:rsidRDefault="00A57502" w:rsidP="00A57502">
      <w:pPr>
        <w:rPr>
          <w:rFonts w:ascii="Times New Roman" w:hAnsi="Times New Roman"/>
          <w:b/>
          <w:sz w:val="28"/>
          <w:szCs w:val="28"/>
        </w:rPr>
      </w:pPr>
      <w:r>
        <w:rPr>
          <w:rFonts w:ascii="Times New Roman" w:hAnsi="Times New Roman"/>
          <w:b/>
          <w:sz w:val="28"/>
          <w:szCs w:val="28"/>
        </w:rPr>
        <w:t>a1) Anote en la siguiente tabla los resultados obtenidos al utilizar la ley de Ohm.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685"/>
        <w:gridCol w:w="3433"/>
      </w:tblGrid>
      <w:tr w:rsidR="00A57502" w:rsidRPr="00420F72" w:rsidTr="00E27030">
        <w:tc>
          <w:tcPr>
            <w:tcW w:w="1526" w:type="dxa"/>
          </w:tcPr>
          <w:p w:rsidR="00A57502" w:rsidRPr="00420F72" w:rsidRDefault="00A57502" w:rsidP="00E27030">
            <w:pPr>
              <w:spacing w:after="0" w:line="240" w:lineRule="auto"/>
              <w:rPr>
                <w:rFonts w:ascii="Times New Roman" w:hAnsi="Times New Roman"/>
                <w:b/>
                <w:sz w:val="28"/>
                <w:szCs w:val="28"/>
              </w:rPr>
            </w:pPr>
            <w:r w:rsidRPr="00420F72">
              <w:rPr>
                <w:rFonts w:ascii="Times New Roman" w:hAnsi="Times New Roman"/>
                <w:b/>
                <w:sz w:val="28"/>
                <w:szCs w:val="28"/>
              </w:rPr>
              <w:t>Voltaje(V)</w:t>
            </w:r>
          </w:p>
        </w:tc>
        <w:tc>
          <w:tcPr>
            <w:tcW w:w="3685" w:type="dxa"/>
          </w:tcPr>
          <w:p w:rsidR="00A57502" w:rsidRPr="00420F72" w:rsidRDefault="00A57502" w:rsidP="00E27030">
            <w:pPr>
              <w:spacing w:after="0" w:line="240" w:lineRule="auto"/>
              <w:rPr>
                <w:rFonts w:ascii="Times New Roman" w:hAnsi="Times New Roman"/>
                <w:b/>
                <w:sz w:val="28"/>
                <w:szCs w:val="28"/>
              </w:rPr>
            </w:pPr>
            <w:r w:rsidRPr="00420F72">
              <w:rPr>
                <w:rFonts w:ascii="Times New Roman" w:hAnsi="Times New Roman"/>
                <w:b/>
                <w:sz w:val="28"/>
                <w:szCs w:val="28"/>
              </w:rPr>
              <w:t>Intensidad de corriente(</w:t>
            </w:r>
            <w:proofErr w:type="spellStart"/>
            <w:r w:rsidRPr="00420F72">
              <w:rPr>
                <w:rFonts w:ascii="Times New Roman" w:hAnsi="Times New Roman"/>
                <w:b/>
                <w:sz w:val="28"/>
                <w:szCs w:val="28"/>
              </w:rPr>
              <w:t>mA</w:t>
            </w:r>
            <w:proofErr w:type="spellEnd"/>
            <w:r w:rsidRPr="00420F72">
              <w:rPr>
                <w:rFonts w:ascii="Times New Roman" w:hAnsi="Times New Roman"/>
                <w:b/>
                <w:sz w:val="28"/>
                <w:szCs w:val="28"/>
              </w:rPr>
              <w:t>)</w:t>
            </w:r>
          </w:p>
        </w:tc>
        <w:tc>
          <w:tcPr>
            <w:tcW w:w="3433" w:type="dxa"/>
          </w:tcPr>
          <w:p w:rsidR="00A57502" w:rsidRPr="00420F72" w:rsidRDefault="00A57502" w:rsidP="00E27030">
            <w:pPr>
              <w:spacing w:after="0" w:line="240" w:lineRule="auto"/>
              <w:rPr>
                <w:rFonts w:ascii="Times New Roman" w:hAnsi="Times New Roman"/>
                <w:b/>
                <w:sz w:val="28"/>
                <w:szCs w:val="28"/>
              </w:rPr>
            </w:pPr>
            <w:r w:rsidRPr="00420F72">
              <w:rPr>
                <w:rFonts w:ascii="Times New Roman" w:hAnsi="Times New Roman"/>
                <w:b/>
                <w:sz w:val="28"/>
                <w:szCs w:val="28"/>
              </w:rPr>
              <w:t>Intensidad de corriente(A)</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0</w:t>
            </w:r>
          </w:p>
        </w:tc>
        <w:tc>
          <w:tcPr>
            <w:tcW w:w="3685"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0</w:t>
            </w:r>
          </w:p>
        </w:tc>
        <w:tc>
          <w:tcPr>
            <w:tcW w:w="3433"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0</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1</w:t>
            </w:r>
            <w:r w:rsidR="00194A37">
              <w:rPr>
                <w:rFonts w:ascii="Times New Roman" w:hAnsi="Times New Roman" w:cs="Times New Roman"/>
                <w:sz w:val="28"/>
                <w:szCs w:val="28"/>
              </w:rPr>
              <w:t>±</w:t>
            </w:r>
            <w:r w:rsidR="00194A37">
              <w:rPr>
                <w:rFonts w:ascii="Times New Roman" w:hAnsi="Times New Roman"/>
                <w:sz w:val="28"/>
                <w:szCs w:val="28"/>
              </w:rPr>
              <w:t>0.1</w:t>
            </w:r>
          </w:p>
        </w:tc>
        <w:tc>
          <w:tcPr>
            <w:tcW w:w="3685"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1</w:t>
            </w:r>
            <w:r w:rsidR="00E27030">
              <w:rPr>
                <w:rFonts w:ascii="Times New Roman" w:hAnsi="Times New Roman"/>
                <w:sz w:val="28"/>
                <w:szCs w:val="28"/>
              </w:rPr>
              <w:t>x</w:t>
            </w:r>
            <m:oMath>
              <m:sSup>
                <m:sSupPr>
                  <m:ctrlPr>
                    <w:rPr>
                      <w:rFonts w:ascii="Cambria Math" w:eastAsia="Calibri"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-4</m:t>
                  </m:r>
                  <m:ctrlPr>
                    <w:rPr>
                      <w:rFonts w:ascii="Cambria Math" w:hAnsi="Cambria Math"/>
                      <w:i/>
                      <w:sz w:val="28"/>
                      <w:szCs w:val="28"/>
                    </w:rPr>
                  </m:ctrlPr>
                </m:sup>
              </m:sSup>
            </m:oMath>
          </w:p>
        </w:tc>
        <w:tc>
          <w:tcPr>
            <w:tcW w:w="3433" w:type="dxa"/>
          </w:tcPr>
          <w:p w:rsidR="00A57502" w:rsidRPr="00420F72" w:rsidRDefault="00194A37" w:rsidP="00E27030">
            <w:pPr>
              <w:spacing w:after="0" w:line="240" w:lineRule="auto"/>
              <w:jc w:val="center"/>
              <w:rPr>
                <w:rFonts w:ascii="Times New Roman" w:hAnsi="Times New Roman"/>
                <w:sz w:val="28"/>
                <w:szCs w:val="28"/>
              </w:rPr>
            </w:pPr>
            <w:r>
              <w:rPr>
                <w:rFonts w:ascii="Times New Roman" w:hAnsi="Times New Roman"/>
                <w:sz w:val="28"/>
                <w:szCs w:val="28"/>
              </w:rPr>
              <w:t>0.1</w:t>
            </w:r>
            <w:r>
              <w:rPr>
                <w:rFonts w:ascii="Times New Roman" w:hAnsi="Times New Roman" w:cs="Times New Roman"/>
                <w:sz w:val="28"/>
                <w:szCs w:val="28"/>
              </w:rPr>
              <w:t>±</w:t>
            </w:r>
            <w:r>
              <w:rPr>
                <w:rFonts w:ascii="Times New Roman" w:hAnsi="Times New Roman"/>
                <w:sz w:val="28"/>
                <w:szCs w:val="28"/>
              </w:rPr>
              <w:t>0.01</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2</w:t>
            </w:r>
            <w:r w:rsidR="00194A37">
              <w:rPr>
                <w:rFonts w:ascii="Times New Roman" w:hAnsi="Times New Roman" w:cs="Times New Roman"/>
                <w:sz w:val="28"/>
                <w:szCs w:val="28"/>
              </w:rPr>
              <w:t>±</w:t>
            </w:r>
            <w:r w:rsidR="00194A37">
              <w:rPr>
                <w:rFonts w:ascii="Times New Roman" w:hAnsi="Times New Roman"/>
                <w:sz w:val="28"/>
                <w:szCs w:val="28"/>
              </w:rPr>
              <w:t>0.1</w:t>
            </w:r>
          </w:p>
        </w:tc>
        <w:tc>
          <w:tcPr>
            <w:tcW w:w="3685"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2</w:t>
            </w:r>
            <w:r w:rsidR="00E27030" w:rsidRPr="00420F72">
              <w:rPr>
                <w:rFonts w:ascii="Times New Roman" w:hAnsi="Times New Roman"/>
                <w:sz w:val="28"/>
                <w:szCs w:val="28"/>
              </w:rPr>
              <w:t xml:space="preserve"> x</w:t>
            </w:r>
            <m:oMath>
              <m:sSup>
                <m:sSupPr>
                  <m:ctrlPr>
                    <w:rPr>
                      <w:rFonts w:ascii="Cambria Math" w:eastAsia="Calibri"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-4</m:t>
                  </m:r>
                  <m:ctrlPr>
                    <w:rPr>
                      <w:rFonts w:ascii="Cambria Math" w:hAnsi="Cambria Math"/>
                      <w:i/>
                      <w:sz w:val="28"/>
                      <w:szCs w:val="28"/>
                    </w:rPr>
                  </m:ctrlPr>
                </m:sup>
              </m:sSup>
            </m:oMath>
          </w:p>
        </w:tc>
        <w:tc>
          <w:tcPr>
            <w:tcW w:w="3433" w:type="dxa"/>
          </w:tcPr>
          <w:p w:rsidR="00A57502" w:rsidRPr="00420F72" w:rsidRDefault="00194A37" w:rsidP="00194A37">
            <w:pPr>
              <w:spacing w:after="0" w:line="240" w:lineRule="auto"/>
              <w:jc w:val="center"/>
              <w:rPr>
                <w:rFonts w:ascii="Times New Roman" w:hAnsi="Times New Roman"/>
                <w:sz w:val="28"/>
                <w:szCs w:val="28"/>
              </w:rPr>
            </w:pPr>
            <w:r>
              <w:rPr>
                <w:rFonts w:ascii="Times New Roman" w:hAnsi="Times New Roman"/>
                <w:sz w:val="28"/>
                <w:szCs w:val="28"/>
              </w:rPr>
              <w:t>0.2</w:t>
            </w:r>
            <w:r>
              <w:rPr>
                <w:rFonts w:ascii="Times New Roman" w:hAnsi="Times New Roman" w:cs="Times New Roman"/>
                <w:sz w:val="28"/>
                <w:szCs w:val="28"/>
              </w:rPr>
              <w:t>±</w:t>
            </w:r>
            <w:r>
              <w:rPr>
                <w:rFonts w:ascii="Times New Roman" w:hAnsi="Times New Roman"/>
                <w:sz w:val="28"/>
                <w:szCs w:val="28"/>
              </w:rPr>
              <w:t>0.01</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3</w:t>
            </w:r>
            <w:r w:rsidR="00194A37">
              <w:rPr>
                <w:rFonts w:ascii="Times New Roman" w:hAnsi="Times New Roman" w:cs="Times New Roman"/>
                <w:sz w:val="28"/>
                <w:szCs w:val="28"/>
              </w:rPr>
              <w:t>±</w:t>
            </w:r>
            <w:r w:rsidR="00194A37">
              <w:rPr>
                <w:rFonts w:ascii="Times New Roman" w:hAnsi="Times New Roman"/>
                <w:sz w:val="28"/>
                <w:szCs w:val="28"/>
              </w:rPr>
              <w:t>0.1</w:t>
            </w:r>
          </w:p>
        </w:tc>
        <w:tc>
          <w:tcPr>
            <w:tcW w:w="3685"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3</w:t>
            </w:r>
            <w:r w:rsidR="00E27030" w:rsidRPr="00420F72">
              <w:rPr>
                <w:rFonts w:ascii="Times New Roman" w:hAnsi="Times New Roman"/>
                <w:sz w:val="28"/>
                <w:szCs w:val="28"/>
              </w:rPr>
              <w:t xml:space="preserve"> x</w:t>
            </w:r>
            <m:oMath>
              <m:sSup>
                <m:sSupPr>
                  <m:ctrlPr>
                    <w:rPr>
                      <w:rFonts w:ascii="Cambria Math" w:eastAsia="Calibri"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-4</m:t>
                  </m:r>
                  <m:ctrlPr>
                    <w:rPr>
                      <w:rFonts w:ascii="Cambria Math" w:hAnsi="Cambria Math"/>
                      <w:i/>
                      <w:sz w:val="28"/>
                      <w:szCs w:val="28"/>
                    </w:rPr>
                  </m:ctrlPr>
                </m:sup>
              </m:sSup>
            </m:oMath>
          </w:p>
        </w:tc>
        <w:tc>
          <w:tcPr>
            <w:tcW w:w="3433" w:type="dxa"/>
          </w:tcPr>
          <w:p w:rsidR="00A57502" w:rsidRPr="00420F72" w:rsidRDefault="00194A37" w:rsidP="00194A37">
            <w:pPr>
              <w:spacing w:after="0" w:line="240" w:lineRule="auto"/>
              <w:jc w:val="center"/>
              <w:rPr>
                <w:rFonts w:ascii="Times New Roman" w:hAnsi="Times New Roman"/>
                <w:sz w:val="28"/>
                <w:szCs w:val="28"/>
              </w:rPr>
            </w:pPr>
            <w:r>
              <w:rPr>
                <w:rFonts w:ascii="Times New Roman" w:hAnsi="Times New Roman"/>
                <w:sz w:val="28"/>
                <w:szCs w:val="28"/>
              </w:rPr>
              <w:t>0.3</w:t>
            </w:r>
            <w:r>
              <w:rPr>
                <w:rFonts w:ascii="Times New Roman" w:hAnsi="Times New Roman" w:cs="Times New Roman"/>
                <w:sz w:val="28"/>
                <w:szCs w:val="28"/>
              </w:rPr>
              <w:t>±</w:t>
            </w:r>
            <w:r>
              <w:rPr>
                <w:rFonts w:ascii="Times New Roman" w:hAnsi="Times New Roman"/>
                <w:sz w:val="28"/>
                <w:szCs w:val="28"/>
              </w:rPr>
              <w:t>0.01</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4</w:t>
            </w:r>
            <w:r w:rsidR="00194A37">
              <w:rPr>
                <w:rFonts w:ascii="Times New Roman" w:hAnsi="Times New Roman" w:cs="Times New Roman"/>
                <w:sz w:val="28"/>
                <w:szCs w:val="28"/>
              </w:rPr>
              <w:t>±</w:t>
            </w:r>
            <w:r w:rsidR="00194A37">
              <w:rPr>
                <w:rFonts w:ascii="Times New Roman" w:hAnsi="Times New Roman"/>
                <w:sz w:val="28"/>
                <w:szCs w:val="28"/>
              </w:rPr>
              <w:t>0.1</w:t>
            </w:r>
          </w:p>
        </w:tc>
        <w:tc>
          <w:tcPr>
            <w:tcW w:w="3685" w:type="dxa"/>
          </w:tcPr>
          <w:p w:rsidR="00A57502" w:rsidRPr="00420F72" w:rsidRDefault="007E018F" w:rsidP="00E27030">
            <w:pPr>
              <w:spacing w:after="0" w:line="240" w:lineRule="auto"/>
              <w:jc w:val="center"/>
              <w:rPr>
                <w:rFonts w:ascii="Times New Roman" w:hAnsi="Times New Roman"/>
                <w:sz w:val="28"/>
                <w:szCs w:val="28"/>
              </w:rPr>
            </w:pPr>
            <w:r>
              <w:rPr>
                <w:rFonts w:ascii="Times New Roman" w:hAnsi="Times New Roman"/>
                <w:sz w:val="28"/>
                <w:szCs w:val="28"/>
              </w:rPr>
              <w:t>4</w:t>
            </w:r>
            <w:r w:rsidR="00E27030" w:rsidRPr="00420F72">
              <w:rPr>
                <w:rFonts w:ascii="Times New Roman" w:hAnsi="Times New Roman"/>
                <w:sz w:val="28"/>
                <w:szCs w:val="28"/>
              </w:rPr>
              <w:t xml:space="preserve"> x</w:t>
            </w:r>
            <m:oMath>
              <m:sSup>
                <m:sSupPr>
                  <m:ctrlPr>
                    <w:rPr>
                      <w:rFonts w:ascii="Cambria Math" w:eastAsia="Calibri"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-4</m:t>
                  </m:r>
                  <m:ctrlPr>
                    <w:rPr>
                      <w:rFonts w:ascii="Cambria Math" w:hAnsi="Cambria Math"/>
                      <w:i/>
                      <w:sz w:val="28"/>
                      <w:szCs w:val="28"/>
                    </w:rPr>
                  </m:ctrlPr>
                </m:sup>
              </m:sSup>
            </m:oMath>
          </w:p>
        </w:tc>
        <w:tc>
          <w:tcPr>
            <w:tcW w:w="3433" w:type="dxa"/>
          </w:tcPr>
          <w:p w:rsidR="00A57502" w:rsidRPr="00420F72" w:rsidRDefault="00194A37" w:rsidP="00194A37">
            <w:pPr>
              <w:spacing w:after="0" w:line="240" w:lineRule="auto"/>
              <w:jc w:val="center"/>
              <w:rPr>
                <w:rFonts w:ascii="Times New Roman" w:hAnsi="Times New Roman"/>
                <w:sz w:val="28"/>
                <w:szCs w:val="28"/>
              </w:rPr>
            </w:pPr>
            <w:r>
              <w:rPr>
                <w:rFonts w:ascii="Times New Roman" w:hAnsi="Times New Roman"/>
                <w:sz w:val="28"/>
                <w:szCs w:val="28"/>
              </w:rPr>
              <w:t>0.4</w:t>
            </w:r>
            <w:r>
              <w:rPr>
                <w:rFonts w:ascii="Times New Roman" w:hAnsi="Times New Roman" w:cs="Times New Roman"/>
                <w:sz w:val="28"/>
                <w:szCs w:val="28"/>
              </w:rPr>
              <w:t>±</w:t>
            </w:r>
            <w:r>
              <w:rPr>
                <w:rFonts w:ascii="Times New Roman" w:hAnsi="Times New Roman"/>
                <w:sz w:val="28"/>
                <w:szCs w:val="28"/>
              </w:rPr>
              <w:t>0.01</w:t>
            </w:r>
          </w:p>
        </w:tc>
      </w:tr>
      <w:tr w:rsidR="00A57502" w:rsidRPr="00420F72" w:rsidTr="00E27030">
        <w:tc>
          <w:tcPr>
            <w:tcW w:w="1526"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5</w:t>
            </w:r>
            <w:r w:rsidR="00194A37">
              <w:rPr>
                <w:rFonts w:ascii="Times New Roman" w:hAnsi="Times New Roman" w:cs="Times New Roman"/>
                <w:sz w:val="28"/>
                <w:szCs w:val="28"/>
              </w:rPr>
              <w:t>±</w:t>
            </w:r>
            <w:r w:rsidR="00194A37">
              <w:rPr>
                <w:rFonts w:ascii="Times New Roman" w:hAnsi="Times New Roman"/>
                <w:sz w:val="28"/>
                <w:szCs w:val="28"/>
              </w:rPr>
              <w:t>0.1</w:t>
            </w:r>
          </w:p>
        </w:tc>
        <w:tc>
          <w:tcPr>
            <w:tcW w:w="3685" w:type="dxa"/>
          </w:tcPr>
          <w:p w:rsidR="00A57502" w:rsidRPr="00420F72" w:rsidRDefault="00A57502" w:rsidP="00E27030">
            <w:pPr>
              <w:spacing w:after="0" w:line="240" w:lineRule="auto"/>
              <w:jc w:val="center"/>
              <w:rPr>
                <w:rFonts w:ascii="Times New Roman" w:hAnsi="Times New Roman"/>
                <w:sz w:val="28"/>
                <w:szCs w:val="28"/>
              </w:rPr>
            </w:pPr>
            <w:r w:rsidRPr="00420F72">
              <w:rPr>
                <w:rFonts w:ascii="Times New Roman" w:hAnsi="Times New Roman"/>
                <w:sz w:val="28"/>
                <w:szCs w:val="28"/>
              </w:rPr>
              <w:t>5</w:t>
            </w:r>
            <w:r w:rsidR="00E27030" w:rsidRPr="00420F72">
              <w:rPr>
                <w:rFonts w:ascii="Times New Roman" w:hAnsi="Times New Roman"/>
                <w:sz w:val="28"/>
                <w:szCs w:val="28"/>
              </w:rPr>
              <w:t xml:space="preserve"> x</w:t>
            </w:r>
            <m:oMath>
              <m:sSup>
                <m:sSupPr>
                  <m:ctrlPr>
                    <w:rPr>
                      <w:rFonts w:ascii="Cambria Math" w:eastAsia="Calibri"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-4</m:t>
                  </m:r>
                  <m:ctrlPr>
                    <w:rPr>
                      <w:rFonts w:ascii="Cambria Math" w:hAnsi="Cambria Math"/>
                      <w:i/>
                      <w:sz w:val="28"/>
                      <w:szCs w:val="28"/>
                    </w:rPr>
                  </m:ctrlPr>
                </m:sup>
              </m:sSup>
            </m:oMath>
          </w:p>
        </w:tc>
        <w:tc>
          <w:tcPr>
            <w:tcW w:w="3433" w:type="dxa"/>
          </w:tcPr>
          <w:p w:rsidR="00A57502" w:rsidRPr="00420F72" w:rsidRDefault="00194A37" w:rsidP="00194A37">
            <w:pPr>
              <w:spacing w:after="0" w:line="240" w:lineRule="auto"/>
              <w:jc w:val="center"/>
              <w:rPr>
                <w:rFonts w:ascii="Times New Roman" w:hAnsi="Times New Roman"/>
                <w:sz w:val="28"/>
                <w:szCs w:val="28"/>
              </w:rPr>
            </w:pPr>
            <w:r>
              <w:rPr>
                <w:rFonts w:ascii="Times New Roman" w:hAnsi="Times New Roman"/>
                <w:sz w:val="28"/>
                <w:szCs w:val="28"/>
              </w:rPr>
              <w:t>0.5</w:t>
            </w:r>
            <w:r>
              <w:rPr>
                <w:rFonts w:ascii="Times New Roman" w:hAnsi="Times New Roman" w:cs="Times New Roman"/>
                <w:sz w:val="28"/>
                <w:szCs w:val="28"/>
              </w:rPr>
              <w:t>±</w:t>
            </w:r>
            <w:r>
              <w:rPr>
                <w:rFonts w:ascii="Times New Roman" w:hAnsi="Times New Roman"/>
                <w:sz w:val="28"/>
                <w:szCs w:val="28"/>
              </w:rPr>
              <w:t>0.01</w:t>
            </w:r>
          </w:p>
        </w:tc>
      </w:tr>
    </w:tbl>
    <w:p w:rsidR="00A57502" w:rsidRDefault="00A57502" w:rsidP="00A57502">
      <w:pPr>
        <w:rPr>
          <w:rFonts w:ascii="Times New Roman" w:hAnsi="Times New Roman"/>
          <w:b/>
          <w:sz w:val="28"/>
          <w:szCs w:val="28"/>
        </w:rPr>
      </w:pPr>
    </w:p>
    <w:p w:rsidR="007E018F" w:rsidRDefault="007E018F" w:rsidP="007E018F">
      <w:pPr>
        <w:rPr>
          <w:rFonts w:ascii="Times New Roman" w:hAnsi="Times New Roman"/>
          <w:b/>
          <w:sz w:val="28"/>
          <w:szCs w:val="28"/>
        </w:rPr>
      </w:pPr>
      <w:r>
        <w:rPr>
          <w:rFonts w:ascii="Times New Roman" w:hAnsi="Times New Roman"/>
          <w:b/>
          <w:sz w:val="28"/>
          <w:szCs w:val="28"/>
        </w:rPr>
        <w:t>a2) Grafique los datos obtenidos en una curva voltaje vs Corriente</w:t>
      </w:r>
    </w:p>
    <w:p w:rsidR="007E018F" w:rsidRDefault="00A57502" w:rsidP="00A57502">
      <w:pPr>
        <w:rPr>
          <w:rFonts w:ascii="Times New Roman" w:hAnsi="Times New Roman"/>
          <w:b/>
          <w:sz w:val="28"/>
          <w:szCs w:val="28"/>
        </w:rPr>
      </w:pPr>
      <w:r>
        <w:rPr>
          <w:rFonts w:ascii="Times New Roman" w:hAnsi="Times New Roman"/>
          <w:b/>
          <w:sz w:val="28"/>
          <w:szCs w:val="28"/>
        </w:rPr>
        <w:t>Gráfico:</w:t>
      </w:r>
    </w:p>
    <w:p w:rsidR="00A57502" w:rsidRDefault="007E018F" w:rsidP="00A57502">
      <w:pPr>
        <w:rPr>
          <w:rFonts w:ascii="Times New Roman" w:hAnsi="Times New Roman"/>
          <w:b/>
          <w:sz w:val="28"/>
          <w:szCs w:val="28"/>
        </w:rPr>
      </w:pPr>
      <w:r>
        <w:rPr>
          <w:rFonts w:ascii="Times New Roman" w:hAnsi="Times New Roman"/>
          <w:b/>
          <w:sz w:val="28"/>
          <w:szCs w:val="28"/>
        </w:rPr>
        <w:t xml:space="preserve">                                    VOLTAJE (V) VS CORRIENTE (I)</w:t>
      </w:r>
    </w:p>
    <w:p w:rsidR="00A57502" w:rsidRDefault="006145ED" w:rsidP="00A57502">
      <w:pPr>
        <w:rPr>
          <w:rFonts w:ascii="Times New Roman" w:hAnsi="Times New Roman"/>
          <w:b/>
          <w:sz w:val="28"/>
          <w:szCs w:val="28"/>
        </w:rPr>
      </w:pPr>
      <w:r>
        <w:rPr>
          <w:rFonts w:ascii="Times New Roman" w:hAnsi="Times New Roman"/>
          <w:b/>
          <w:noProof/>
          <w:sz w:val="28"/>
          <w:szCs w:val="28"/>
          <w:lang w:eastAsia="es-E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3" type="#_x0000_t5" style="position:absolute;margin-left:125.8pt;margin-top:151.15pt;width:7.15pt;height:7.15pt;z-index:251726848" strokecolor="red"/>
        </w:pict>
      </w:r>
      <w:r>
        <w:rPr>
          <w:rFonts w:ascii="Times New Roman" w:hAnsi="Times New Roman"/>
          <w:b/>
          <w:noProof/>
          <w:sz w:val="28"/>
          <w:szCs w:val="28"/>
          <w:lang w:eastAsia="es-ES"/>
        </w:rPr>
        <w:pict>
          <v:shape id="_x0000_s1142" type="#_x0000_t5" style="position:absolute;margin-left:177.2pt;margin-top:116.25pt;width:7.15pt;height:7.15pt;z-index:251725824" strokecolor="red"/>
        </w:pict>
      </w:r>
      <w:r>
        <w:rPr>
          <w:rFonts w:ascii="Times New Roman" w:hAnsi="Times New Roman"/>
          <w:b/>
          <w:noProof/>
          <w:sz w:val="28"/>
          <w:szCs w:val="28"/>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1" type="#_x0000_t34" style="position:absolute;margin-left:130.45pt;margin-top:120.55pt;width:50.05pt;height:34.2pt;flip:y;z-index:251724800" o:connectortype="elbow" adj="21686,396632,-93003" strokecolor="red" strokeweight="1.5pt"/>
        </w:pict>
      </w: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136" type="#_x0000_t202" style="position:absolute;margin-left:371.95pt;margin-top:4.9pt;width:75.85pt;height:21.75pt;z-index:251723776;mso-width-relative:margin;mso-height-relative:margin" strokecolor="white">
            <v:textbox style="mso-next-textbox:#_x0000_s1136">
              <w:txbxContent>
                <w:p w:rsidR="00E27030" w:rsidRPr="007E018F" w:rsidRDefault="00E27030" w:rsidP="007E018F"/>
              </w:txbxContent>
            </v:textbox>
          </v:shape>
        </w:pict>
      </w:r>
      <w:r w:rsidR="00A57502">
        <w:rPr>
          <w:rFonts w:ascii="Times New Roman" w:hAnsi="Times New Roman"/>
          <w:b/>
          <w:noProof/>
          <w:sz w:val="28"/>
          <w:szCs w:val="28"/>
          <w:lang w:eastAsia="es-ES"/>
        </w:rPr>
        <w:drawing>
          <wp:inline distT="0" distB="0" distL="0" distR="0">
            <wp:extent cx="6013235" cy="3408218"/>
            <wp:effectExtent l="19050" t="0" r="25615" b="1732"/>
            <wp:docPr id="102"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7502" w:rsidRDefault="00A57502" w:rsidP="00194A37">
      <w:pPr>
        <w:jc w:val="center"/>
        <w:rPr>
          <w:rFonts w:ascii="Times New Roman" w:eastAsia="Times New Roman" w:hAnsi="Times New Roman"/>
          <w:sz w:val="36"/>
          <w:szCs w:val="28"/>
        </w:rPr>
      </w:pPr>
      <w:r w:rsidRPr="007F6DB3">
        <w:rPr>
          <w:rFonts w:ascii="Times New Roman" w:hAnsi="Times New Roman"/>
          <w:sz w:val="36"/>
          <w:szCs w:val="28"/>
        </w:rPr>
        <w:lastRenderedPageBreak/>
        <w:t>R=</w:t>
      </w:r>
      <w:r>
        <w:rPr>
          <w:rFonts w:ascii="Times New Roman" w:hAnsi="Times New Roman"/>
          <w:sz w:val="36"/>
          <w:szCs w:val="28"/>
        </w:rPr>
        <w:t xml:space="preserve"> </w:t>
      </w:r>
      <w:r w:rsidRPr="007F6DB3">
        <w:rPr>
          <w:rFonts w:ascii="Times New Roman" w:hAnsi="Times New Roman"/>
          <w:sz w:val="36"/>
          <w:szCs w:val="28"/>
        </w:rPr>
        <w:t>m</w:t>
      </w:r>
      <w:r>
        <w:rPr>
          <w:rFonts w:ascii="Times New Roman" w:hAnsi="Times New Roman"/>
          <w:sz w:val="36"/>
          <w:szCs w:val="28"/>
        </w:rPr>
        <w:t xml:space="preserve"> </w:t>
      </w:r>
      <w:r w:rsidRPr="007F6DB3">
        <w:rPr>
          <w:rFonts w:ascii="Times New Roman" w:hAnsi="Times New Roman"/>
          <w:sz w:val="36"/>
          <w:szCs w:val="28"/>
        </w:rPr>
        <w:t>=</w:t>
      </w:r>
      <w:r>
        <w:rPr>
          <w:rFonts w:ascii="Times New Roman" w:hAnsi="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2.5-1.5</m:t>
            </m:r>
          </m:num>
          <m:den>
            <m:r>
              <w:rPr>
                <w:rFonts w:ascii="Cambria Math" w:hAnsi="Cambria Math"/>
                <w:sz w:val="36"/>
                <w:szCs w:val="28"/>
              </w:rPr>
              <m:t>0.25-0.15</m:t>
            </m:r>
          </m:den>
        </m:f>
      </m:oMath>
      <w:r>
        <w:rPr>
          <w:rFonts w:ascii="Times New Roman" w:eastAsia="Times New Roman" w:hAnsi="Times New Roman"/>
          <w:sz w:val="36"/>
          <w:szCs w:val="28"/>
        </w:rPr>
        <w:t xml:space="preserve"> </w:t>
      </w:r>
      <w:r w:rsidRPr="007F6DB3">
        <w:rPr>
          <w:rFonts w:ascii="Times New Roman" w:eastAsia="Times New Roman" w:hAnsi="Times New Roman"/>
          <w:sz w:val="36"/>
          <w:szCs w:val="28"/>
        </w:rPr>
        <w:t>=</w:t>
      </w:r>
      <w:r>
        <w:rPr>
          <w:rFonts w:ascii="Times New Roman" w:eastAsia="Times New Roman" w:hAnsi="Times New Roman"/>
          <w:sz w:val="36"/>
          <w:szCs w:val="28"/>
        </w:rPr>
        <w:t xml:space="preserve"> </w:t>
      </w:r>
      <w:r w:rsidRPr="007F6DB3">
        <w:rPr>
          <w:rFonts w:ascii="Times New Roman" w:eastAsia="Times New Roman" w:hAnsi="Times New Roman"/>
          <w:sz w:val="36"/>
          <w:szCs w:val="28"/>
        </w:rPr>
        <w:t>10Ω</w:t>
      </w:r>
    </w:p>
    <w:p w:rsidR="00194A37" w:rsidRDefault="00194A37" w:rsidP="00194A37">
      <w:pPr>
        <w:jc w:val="center"/>
        <w:rPr>
          <w:rFonts w:ascii="Times New Roman" w:eastAsia="Times New Roman" w:hAnsi="Times New Roman"/>
          <w:sz w:val="36"/>
          <w:szCs w:val="28"/>
        </w:rPr>
      </w:pPr>
    </w:p>
    <w:p w:rsidR="00194A37" w:rsidRDefault="00194A37" w:rsidP="00A57502">
      <w:pPr>
        <w:jc w:val="both"/>
        <w:rPr>
          <w:rFonts w:ascii="Times New Roman" w:eastAsia="Times New Roman" w:hAnsi="Times New Roman"/>
          <w:sz w:val="36"/>
          <w:szCs w:val="28"/>
        </w:rPr>
      </w:pPr>
      <m:oMathPara>
        <m:oMath>
          <m:r>
            <w:rPr>
              <w:rFonts w:ascii="Cambria Math" w:eastAsia="Times New Roman" w:hAnsi="Cambria Math"/>
              <w:sz w:val="36"/>
              <w:szCs w:val="28"/>
            </w:rPr>
            <m:t>∂R=</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I</m:t>
                  </m:r>
                </m:den>
              </m:f>
            </m:e>
          </m:d>
          <m:r>
            <w:rPr>
              <w:rFonts w:ascii="Cambria Math" w:eastAsia="Times New Roman" w:hAnsi="Cambria Math"/>
              <w:sz w:val="36"/>
              <w:szCs w:val="28"/>
            </w:rPr>
            <m:t>∂V+</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r>
                    <w:rPr>
                      <w:rFonts w:ascii="Cambria Math" w:eastAsia="Times New Roman" w:hAnsi="Cambria Math"/>
                      <w:sz w:val="36"/>
                      <w:szCs w:val="28"/>
                    </w:rPr>
                    <m:t>1</m:t>
                  </m:r>
                </m:num>
                <m:den>
                  <m:sSup>
                    <m:sSupPr>
                      <m:ctrlPr>
                        <w:rPr>
                          <w:rFonts w:ascii="Cambria Math" w:eastAsia="Times New Roman" w:hAnsi="Cambria Math"/>
                          <w:i/>
                          <w:sz w:val="36"/>
                          <w:szCs w:val="28"/>
                        </w:rPr>
                      </m:ctrlPr>
                    </m:sSupPr>
                    <m:e>
                      <m:r>
                        <w:rPr>
                          <w:rFonts w:ascii="Cambria Math" w:eastAsia="Times New Roman" w:hAnsi="Cambria Math"/>
                          <w:sz w:val="36"/>
                          <w:szCs w:val="28"/>
                        </w:rPr>
                        <m:t>I</m:t>
                      </m:r>
                    </m:e>
                    <m:sup>
                      <m:r>
                        <w:rPr>
                          <w:rFonts w:ascii="Cambria Math" w:eastAsia="Times New Roman" w:hAnsi="Cambria Math"/>
                          <w:sz w:val="36"/>
                          <w:szCs w:val="28"/>
                        </w:rPr>
                        <m:t>2</m:t>
                      </m:r>
                    </m:sup>
                  </m:sSup>
                </m:den>
              </m:f>
            </m:e>
          </m:d>
          <m:r>
            <w:rPr>
              <w:rFonts w:ascii="Cambria Math" w:eastAsia="Times New Roman" w:hAnsi="Cambria Math"/>
              <w:sz w:val="36"/>
              <w:szCs w:val="28"/>
            </w:rPr>
            <m:t>∂I</m:t>
          </m:r>
        </m:oMath>
      </m:oMathPara>
    </w:p>
    <w:p w:rsidR="00194A37" w:rsidRDefault="00194A37" w:rsidP="00A57502">
      <w:pPr>
        <w:jc w:val="both"/>
        <w:rPr>
          <w:rFonts w:ascii="Times New Roman" w:eastAsia="Times New Roman" w:hAnsi="Times New Roman"/>
          <w:sz w:val="36"/>
          <w:szCs w:val="28"/>
        </w:rPr>
      </w:pPr>
      <m:oMathPara>
        <m:oMath>
          <m:r>
            <w:rPr>
              <w:rFonts w:ascii="Cambria Math" w:eastAsia="Times New Roman" w:hAnsi="Cambria Math"/>
              <w:sz w:val="36"/>
              <w:szCs w:val="28"/>
            </w:rPr>
            <m:t>∂R=</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0.1</m:t>
                  </m:r>
                </m:den>
              </m:f>
            </m:e>
          </m:d>
          <m:r>
            <w:rPr>
              <w:rFonts w:ascii="Cambria Math" w:eastAsia="Times New Roman" w:hAnsi="Cambria Math"/>
              <w:sz w:val="36"/>
              <w:szCs w:val="28"/>
            </w:rPr>
            <m:t>0.1+</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r>
                    <w:rPr>
                      <w:rFonts w:ascii="Cambria Math" w:eastAsia="Times New Roman" w:hAnsi="Cambria Math"/>
                      <w:sz w:val="36"/>
                      <w:szCs w:val="28"/>
                    </w:rPr>
                    <m:t>1</m:t>
                  </m:r>
                </m:num>
                <m:den>
                  <m:sSup>
                    <m:sSupPr>
                      <m:ctrlPr>
                        <w:rPr>
                          <w:rFonts w:ascii="Cambria Math" w:eastAsia="Times New Roman" w:hAnsi="Cambria Math"/>
                          <w:i/>
                          <w:sz w:val="36"/>
                          <w:szCs w:val="28"/>
                        </w:rPr>
                      </m:ctrlPr>
                    </m:sSupPr>
                    <m:e>
                      <m:r>
                        <w:rPr>
                          <w:rFonts w:ascii="Cambria Math" w:eastAsia="Times New Roman" w:hAnsi="Cambria Math"/>
                          <w:sz w:val="36"/>
                          <w:szCs w:val="28"/>
                        </w:rPr>
                        <m:t>0.1</m:t>
                      </m:r>
                    </m:e>
                    <m:sup>
                      <m:r>
                        <w:rPr>
                          <w:rFonts w:ascii="Cambria Math" w:eastAsia="Times New Roman" w:hAnsi="Cambria Math"/>
                          <w:sz w:val="36"/>
                          <w:szCs w:val="28"/>
                        </w:rPr>
                        <m:t>2</m:t>
                      </m:r>
                    </m:sup>
                  </m:sSup>
                </m:den>
              </m:f>
            </m:e>
          </m:d>
          <m:r>
            <w:rPr>
              <w:rFonts w:ascii="Cambria Math" w:eastAsia="Times New Roman" w:hAnsi="Cambria Math"/>
              <w:sz w:val="36"/>
              <w:szCs w:val="28"/>
            </w:rPr>
            <m:t>0.01=±2</m:t>
          </m:r>
          <m:r>
            <m:rPr>
              <m:sty m:val="p"/>
            </m:rPr>
            <w:rPr>
              <w:rFonts w:ascii="Cambria Math" w:eastAsia="Times New Roman" w:hAnsi="Cambria Math"/>
              <w:sz w:val="36"/>
              <w:szCs w:val="28"/>
            </w:rPr>
            <m:t>Ω</m:t>
          </m:r>
        </m:oMath>
      </m:oMathPara>
    </w:p>
    <w:p w:rsidR="00194A37" w:rsidRPr="00194A37" w:rsidRDefault="00194A37" w:rsidP="00A57502">
      <w:pPr>
        <w:jc w:val="both"/>
        <w:rPr>
          <w:rFonts w:ascii="Times New Roman" w:eastAsia="Times New Roman" w:hAnsi="Times New Roman"/>
          <w:sz w:val="36"/>
          <w:szCs w:val="28"/>
        </w:rPr>
      </w:pPr>
      <m:oMathPara>
        <m:oMath>
          <m:r>
            <w:rPr>
              <w:rFonts w:ascii="Cambria Math" w:eastAsia="Times New Roman" w:hAnsi="Cambria Math"/>
              <w:sz w:val="36"/>
              <w:szCs w:val="28"/>
              <w:highlight w:val="yellow"/>
            </w:rPr>
            <m:t>R=(10±2)</m:t>
          </m:r>
          <m:r>
            <m:rPr>
              <m:sty m:val="p"/>
            </m:rPr>
            <w:rPr>
              <w:rFonts w:ascii="Cambria Math" w:eastAsia="Times New Roman" w:hAnsi="Cambria Math"/>
              <w:sz w:val="36"/>
              <w:szCs w:val="28"/>
              <w:highlight w:val="yellow"/>
            </w:rPr>
            <m:t>Ω</m:t>
          </m:r>
        </m:oMath>
      </m:oMathPara>
    </w:p>
    <w:p w:rsidR="00A57502" w:rsidRPr="007D2AA9" w:rsidRDefault="00A57502" w:rsidP="007D2AA9">
      <w:pPr>
        <w:spacing w:after="0" w:line="240" w:lineRule="auto"/>
        <w:rPr>
          <w:rFonts w:ascii="Bernard MT Condensed" w:hAnsi="Bernard MT Condensed"/>
          <w:sz w:val="32"/>
          <w:szCs w:val="32"/>
        </w:rPr>
      </w:pPr>
      <w:r w:rsidRPr="007D2AA9">
        <w:rPr>
          <w:rFonts w:ascii="Bernard MT Condensed" w:hAnsi="Bernard MT Condensed"/>
          <w:sz w:val="32"/>
          <w:szCs w:val="32"/>
        </w:rPr>
        <w:t xml:space="preserve">b) Puente de </w:t>
      </w:r>
      <w:proofErr w:type="spellStart"/>
      <w:r w:rsidRPr="007D2AA9">
        <w:rPr>
          <w:rFonts w:ascii="Bernard MT Condensed" w:hAnsi="Bernard MT Condensed"/>
          <w:sz w:val="32"/>
          <w:szCs w:val="32"/>
        </w:rPr>
        <w:t>Wheatstone</w:t>
      </w:r>
      <w:proofErr w:type="spellEnd"/>
    </w:p>
    <w:p w:rsidR="00A57502" w:rsidRDefault="00A57502" w:rsidP="00A57502">
      <w:pPr>
        <w:jc w:val="both"/>
        <w:rPr>
          <w:rFonts w:ascii="Times New Roman" w:eastAsia="Times New Roman" w:hAnsi="Times New Roman"/>
          <w:sz w:val="32"/>
          <w:szCs w:val="32"/>
        </w:rPr>
      </w:pPr>
      <w:proofErr w:type="spellStart"/>
      <w:r w:rsidRPr="006D1089">
        <w:rPr>
          <w:rFonts w:ascii="Times New Roman" w:eastAsia="Times New Roman" w:hAnsi="Times New Roman"/>
          <w:sz w:val="32"/>
          <w:szCs w:val="32"/>
        </w:rPr>
        <w:t>Rp</w:t>
      </w:r>
      <w:proofErr w:type="spellEnd"/>
      <w:r w:rsidRPr="006D1089">
        <w:rPr>
          <w:rFonts w:ascii="Times New Roman" w:eastAsia="Times New Roman" w:hAnsi="Times New Roman"/>
          <w:sz w:val="32"/>
          <w:szCs w:val="32"/>
        </w:rPr>
        <w:t>=</w:t>
      </w:r>
      <w:r w:rsidR="00194A37">
        <w:rPr>
          <w:rFonts w:ascii="Times New Roman" w:eastAsia="Times New Roman" w:hAnsi="Times New Roman"/>
          <w:sz w:val="32"/>
          <w:szCs w:val="32"/>
        </w:rPr>
        <w:t>47</w:t>
      </w:r>
      <w:r w:rsidRPr="006D1089">
        <w:rPr>
          <w:rFonts w:ascii="Times New Roman" w:eastAsia="Times New Roman" w:hAnsi="Times New Roman"/>
          <w:sz w:val="32"/>
          <w:szCs w:val="32"/>
        </w:rPr>
        <w:t xml:space="preserve"> Ω</w:t>
      </w:r>
    </w:p>
    <w:p w:rsidR="00A57502" w:rsidRPr="00C444F5" w:rsidRDefault="00A57502" w:rsidP="00A57502">
      <w:pPr>
        <w:spacing w:before="240"/>
        <w:jc w:val="both"/>
        <w:rPr>
          <w:rFonts w:ascii="Times New Roman" w:eastAsia="Times New Roman" w:hAnsi="Times New Roman"/>
          <w:sz w:val="32"/>
          <w:szCs w:val="32"/>
        </w:rPr>
      </w:pPr>
      <w:r w:rsidRPr="00C444F5">
        <w:rPr>
          <w:rFonts w:ascii="Times New Roman" w:eastAsia="Times New Roman" w:hAnsi="Times New Roman"/>
          <w:sz w:val="32"/>
          <w:szCs w:val="32"/>
        </w:rPr>
        <w:t>L1=</w:t>
      </w:r>
      <w:r w:rsidR="00194A37">
        <w:rPr>
          <w:rFonts w:ascii="Times New Roman" w:eastAsia="Times New Roman" w:hAnsi="Times New Roman"/>
          <w:sz w:val="32"/>
          <w:szCs w:val="32"/>
        </w:rPr>
        <w:t xml:space="preserve"> (17.3</w:t>
      </w:r>
      <w:r w:rsidR="00194A37">
        <w:rPr>
          <w:rFonts w:ascii="Times New Roman" w:eastAsia="Times New Roman" w:hAnsi="Times New Roman" w:cs="Times New Roman"/>
          <w:sz w:val="32"/>
          <w:szCs w:val="32"/>
        </w:rPr>
        <w:t>±</w:t>
      </w:r>
      <w:r w:rsidR="00194A37">
        <w:rPr>
          <w:rFonts w:ascii="Times New Roman" w:eastAsia="Times New Roman" w:hAnsi="Times New Roman"/>
          <w:sz w:val="32"/>
          <w:szCs w:val="32"/>
        </w:rPr>
        <w:t xml:space="preserve">5x10^-4) </w:t>
      </w:r>
      <w:r w:rsidRPr="00C444F5">
        <w:rPr>
          <w:rFonts w:ascii="Times New Roman" w:eastAsia="Times New Roman" w:hAnsi="Times New Roman"/>
          <w:sz w:val="32"/>
          <w:szCs w:val="32"/>
        </w:rPr>
        <w:t>cm</w:t>
      </w:r>
    </w:p>
    <w:p w:rsidR="00A57502" w:rsidRPr="00C444F5" w:rsidRDefault="00A57502" w:rsidP="00A57502">
      <w:pPr>
        <w:jc w:val="both"/>
        <w:rPr>
          <w:rFonts w:ascii="Times New Roman" w:hAnsi="Times New Roman"/>
          <w:sz w:val="32"/>
          <w:szCs w:val="32"/>
        </w:rPr>
      </w:pPr>
      <w:r w:rsidRPr="00C444F5">
        <w:rPr>
          <w:rFonts w:ascii="Times New Roman" w:hAnsi="Times New Roman"/>
          <w:sz w:val="32"/>
          <w:szCs w:val="32"/>
        </w:rPr>
        <w:t>L2=</w:t>
      </w:r>
      <w:r w:rsidR="00194A37">
        <w:rPr>
          <w:rFonts w:ascii="Times New Roman" w:hAnsi="Times New Roman"/>
          <w:sz w:val="32"/>
          <w:szCs w:val="32"/>
        </w:rPr>
        <w:t xml:space="preserve"> (82.7</w:t>
      </w:r>
      <w:r w:rsidR="00194A37">
        <w:rPr>
          <w:rFonts w:ascii="Times New Roman" w:eastAsia="Times New Roman" w:hAnsi="Times New Roman" w:cs="Times New Roman"/>
          <w:sz w:val="32"/>
          <w:szCs w:val="32"/>
        </w:rPr>
        <w:t>±</w:t>
      </w:r>
      <w:r w:rsidR="00194A37">
        <w:rPr>
          <w:rFonts w:ascii="Times New Roman" w:eastAsia="Times New Roman" w:hAnsi="Times New Roman"/>
          <w:sz w:val="32"/>
          <w:szCs w:val="32"/>
        </w:rPr>
        <w:t xml:space="preserve">5x10^-4) </w:t>
      </w:r>
      <w:r w:rsidR="00194A37" w:rsidRPr="00C444F5">
        <w:rPr>
          <w:rFonts w:ascii="Times New Roman" w:eastAsia="Times New Roman" w:hAnsi="Times New Roman"/>
          <w:sz w:val="32"/>
          <w:szCs w:val="32"/>
        </w:rPr>
        <w:t>cm</w:t>
      </w:r>
    </w:p>
    <w:p w:rsidR="00A57502" w:rsidRDefault="00A57502" w:rsidP="00A57502">
      <w:pPr>
        <w:jc w:val="both"/>
        <w:rPr>
          <w:rFonts w:ascii="Times New Roman" w:eastAsia="Times New Roman" w:hAnsi="Times New Roman"/>
          <w:sz w:val="32"/>
          <w:szCs w:val="32"/>
        </w:rPr>
      </w:pPr>
      <w:r w:rsidRPr="00194A37">
        <w:rPr>
          <w:rFonts w:ascii="Times New Roman" w:hAnsi="Times New Roman"/>
          <w:sz w:val="32"/>
          <w:szCs w:val="32"/>
          <w:lang w:val="en-US"/>
        </w:rPr>
        <w:t xml:space="preserve">Rx = </w:t>
      </w:r>
      <m:oMath>
        <m:f>
          <m:fPr>
            <m:ctrlPr>
              <w:rPr>
                <w:rFonts w:ascii="Cambria Math" w:hAnsi="Cambria Math"/>
                <w:i/>
                <w:sz w:val="36"/>
                <w:szCs w:val="32"/>
              </w:rPr>
            </m:ctrlPr>
          </m:fPr>
          <m:num>
            <m:r>
              <w:rPr>
                <w:rFonts w:ascii="Cambria Math" w:hAnsi="Cambria Math"/>
                <w:sz w:val="40"/>
                <w:szCs w:val="32"/>
              </w:rPr>
              <m:t>L</m:t>
            </m:r>
            <m:r>
              <w:rPr>
                <w:rFonts w:ascii="Cambria Math" w:hAnsi="Cambria Math"/>
                <w:sz w:val="40"/>
                <w:szCs w:val="32"/>
                <w:lang w:val="en-US"/>
              </w:rPr>
              <m:t>1</m:t>
            </m:r>
          </m:num>
          <m:den>
            <m:r>
              <w:rPr>
                <w:rFonts w:ascii="Cambria Math" w:hAnsi="Cambria Math"/>
                <w:sz w:val="36"/>
                <w:szCs w:val="32"/>
              </w:rPr>
              <m:t>L</m:t>
            </m:r>
            <m:r>
              <w:rPr>
                <w:rFonts w:ascii="Cambria Math" w:hAnsi="Cambria Math"/>
                <w:sz w:val="36"/>
                <w:szCs w:val="32"/>
                <w:lang w:val="en-US"/>
              </w:rPr>
              <m:t>2</m:t>
            </m:r>
          </m:den>
        </m:f>
      </m:oMath>
      <w:r w:rsidRPr="00194A37">
        <w:rPr>
          <w:rFonts w:ascii="Times New Roman" w:eastAsia="Times New Roman" w:hAnsi="Times New Roman"/>
          <w:sz w:val="32"/>
          <w:szCs w:val="32"/>
          <w:lang w:val="en-US"/>
        </w:rPr>
        <w:t xml:space="preserve">Rp = </w:t>
      </w:r>
      <m:oMath>
        <m:f>
          <m:fPr>
            <m:ctrlPr>
              <w:rPr>
                <w:rFonts w:ascii="Cambria Math" w:hAnsi="Cambria Math"/>
                <w:i/>
                <w:sz w:val="36"/>
                <w:szCs w:val="32"/>
              </w:rPr>
            </m:ctrlPr>
          </m:fPr>
          <m:num>
            <m:r>
              <m:rPr>
                <m:sty m:val="p"/>
              </m:rPr>
              <w:rPr>
                <w:rFonts w:ascii="Cambria Math" w:eastAsia="Times New Roman" w:hAnsi="Cambria Math"/>
                <w:sz w:val="32"/>
                <w:szCs w:val="32"/>
                <w:lang w:val="en-US"/>
              </w:rPr>
              <m:t>17.3cm</m:t>
            </m:r>
          </m:num>
          <m:den>
            <m:r>
              <m:rPr>
                <m:sty m:val="p"/>
              </m:rPr>
              <w:rPr>
                <w:rFonts w:ascii="Cambria Math" w:hAnsi="Cambria Math"/>
                <w:sz w:val="32"/>
                <w:szCs w:val="32"/>
                <w:lang w:val="en-US"/>
              </w:rPr>
              <m:t>82.7cm</m:t>
            </m:r>
          </m:den>
        </m:f>
      </m:oMath>
      <w:r w:rsidRPr="00194A37">
        <w:rPr>
          <w:rFonts w:ascii="Times New Roman" w:eastAsia="Times New Roman" w:hAnsi="Times New Roman"/>
          <w:sz w:val="36"/>
          <w:szCs w:val="32"/>
          <w:lang w:val="en-US"/>
        </w:rPr>
        <w:t>x</w:t>
      </w:r>
      <w:r w:rsidR="00194A37" w:rsidRPr="00194A37">
        <w:rPr>
          <w:rFonts w:ascii="Times New Roman" w:eastAsia="Times New Roman" w:hAnsi="Times New Roman"/>
          <w:sz w:val="32"/>
          <w:szCs w:val="32"/>
          <w:lang w:val="en-US"/>
        </w:rPr>
        <w:t>47</w:t>
      </w:r>
      <w:r w:rsidRPr="006D1089">
        <w:rPr>
          <w:rFonts w:ascii="Times New Roman" w:eastAsia="Times New Roman" w:hAnsi="Times New Roman"/>
          <w:sz w:val="32"/>
          <w:szCs w:val="32"/>
        </w:rPr>
        <w:t>Ω</w:t>
      </w:r>
      <w:r w:rsidRPr="00194A37">
        <w:rPr>
          <w:rFonts w:ascii="Times New Roman" w:eastAsia="Times New Roman" w:hAnsi="Times New Roman"/>
          <w:sz w:val="32"/>
          <w:szCs w:val="32"/>
          <w:lang w:val="en-US"/>
        </w:rPr>
        <w:t xml:space="preserve"> = </w:t>
      </w:r>
      <w:r w:rsidR="00194A37" w:rsidRPr="00194A37">
        <w:rPr>
          <w:rFonts w:ascii="Times New Roman" w:eastAsia="Times New Roman" w:hAnsi="Times New Roman"/>
          <w:sz w:val="32"/>
          <w:szCs w:val="32"/>
          <w:lang w:val="en-US"/>
        </w:rPr>
        <w:t>9.83</w:t>
      </w:r>
      <w:r w:rsidRPr="00194A37">
        <w:rPr>
          <w:rFonts w:ascii="Times New Roman" w:eastAsia="Times New Roman" w:hAnsi="Times New Roman"/>
          <w:sz w:val="32"/>
          <w:szCs w:val="32"/>
          <w:lang w:val="en-US"/>
        </w:rPr>
        <w:t xml:space="preserve"> </w:t>
      </w:r>
      <w:r w:rsidRPr="006D1089">
        <w:rPr>
          <w:rFonts w:ascii="Times New Roman" w:eastAsia="Times New Roman" w:hAnsi="Times New Roman"/>
          <w:sz w:val="32"/>
          <w:szCs w:val="32"/>
        </w:rPr>
        <w:t>Ω</w:t>
      </w:r>
    </w:p>
    <w:p w:rsidR="00194A37" w:rsidRDefault="00194A37" w:rsidP="00A57502">
      <w:pPr>
        <w:jc w:val="both"/>
        <w:rPr>
          <w:rFonts w:ascii="Times New Roman" w:eastAsia="Times New Roman" w:hAnsi="Times New Roman"/>
          <w:sz w:val="32"/>
          <w:szCs w:val="32"/>
        </w:rPr>
      </w:pPr>
    </w:p>
    <w:p w:rsidR="00194A37" w:rsidRDefault="00194A37" w:rsidP="00A57502">
      <w:pPr>
        <w:jc w:val="both"/>
        <w:rPr>
          <w:rFonts w:ascii="Times New Roman" w:eastAsia="Times New Roman" w:hAnsi="Times New Roman"/>
          <w:sz w:val="32"/>
          <w:szCs w:val="32"/>
        </w:rPr>
      </w:pPr>
      <m:oMathPara>
        <m:oMath>
          <m:r>
            <w:rPr>
              <w:rFonts w:ascii="Cambria Math" w:eastAsia="Times New Roman" w:hAnsi="Cambria Math"/>
              <w:sz w:val="36"/>
              <w:szCs w:val="28"/>
            </w:rPr>
            <m:t>∂</m:t>
          </m:r>
          <m:sSub>
            <m:sSubPr>
              <m:ctrlPr>
                <w:rPr>
                  <w:rFonts w:ascii="Cambria Math" w:eastAsia="Times New Roman" w:hAnsi="Cambria Math"/>
                  <w:i/>
                  <w:sz w:val="36"/>
                  <w:szCs w:val="28"/>
                </w:rPr>
              </m:ctrlPr>
            </m:sSubPr>
            <m:e>
              <m:r>
                <w:rPr>
                  <w:rFonts w:ascii="Cambria Math" w:eastAsia="Times New Roman" w:hAnsi="Cambria Math"/>
                  <w:sz w:val="36"/>
                  <w:szCs w:val="28"/>
                </w:rPr>
                <m:t>R</m:t>
              </m:r>
            </m:e>
            <m:sub>
              <m:r>
                <w:rPr>
                  <w:rFonts w:ascii="Cambria Math" w:eastAsia="Times New Roman" w:hAnsi="Cambria Math"/>
                  <w:sz w:val="36"/>
                  <w:szCs w:val="28"/>
                </w:rPr>
                <m:t>X</m:t>
              </m:r>
            </m:sub>
          </m:sSub>
          <m:r>
            <w:rPr>
              <w:rFonts w:ascii="Cambria Math" w:eastAsia="Times New Roman" w:hAnsi="Cambria Math"/>
              <w:sz w:val="36"/>
              <w:szCs w:val="28"/>
            </w:rPr>
            <m:t>=</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1</m:t>
                      </m:r>
                    </m:sub>
                  </m:sSub>
                </m:num>
                <m:den>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2</m:t>
                      </m:r>
                    </m:sub>
                  </m:sSub>
                </m:den>
              </m:f>
            </m:e>
          </m:d>
          <m:r>
            <w:rPr>
              <w:rFonts w:ascii="Cambria Math" w:eastAsia="Times New Roman" w:hAnsi="Cambria Math"/>
              <w:sz w:val="36"/>
              <w:szCs w:val="28"/>
            </w:rPr>
            <m:t>∂</m:t>
          </m:r>
          <m:sSub>
            <m:sSubPr>
              <m:ctrlPr>
                <w:rPr>
                  <w:rFonts w:ascii="Cambria Math" w:eastAsia="Times New Roman" w:hAnsi="Cambria Math"/>
                  <w:i/>
                  <w:sz w:val="36"/>
                  <w:szCs w:val="28"/>
                </w:rPr>
              </m:ctrlPr>
            </m:sSubPr>
            <m:e>
              <m:r>
                <w:rPr>
                  <w:rFonts w:ascii="Cambria Math" w:eastAsia="Times New Roman" w:hAnsi="Cambria Math"/>
                  <w:sz w:val="36"/>
                  <w:szCs w:val="28"/>
                </w:rPr>
                <m:t>R</m:t>
              </m:r>
            </m:e>
            <m:sub>
              <m:r>
                <w:rPr>
                  <w:rFonts w:ascii="Cambria Math" w:eastAsia="Times New Roman" w:hAnsi="Cambria Math"/>
                  <w:sz w:val="36"/>
                  <w:szCs w:val="28"/>
                </w:rPr>
                <m:t>p</m:t>
              </m:r>
            </m:sub>
          </m:sSub>
          <m:r>
            <w:rPr>
              <w:rFonts w:ascii="Cambria Math" w:eastAsia="Times New Roman" w:hAnsi="Cambria Math"/>
              <w:sz w:val="36"/>
              <w:szCs w:val="28"/>
            </w:rPr>
            <m:t>+</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sSub>
                    <m:sSubPr>
                      <m:ctrlPr>
                        <w:rPr>
                          <w:rFonts w:ascii="Cambria Math" w:eastAsia="Times New Roman" w:hAnsi="Cambria Math"/>
                          <w:i/>
                          <w:sz w:val="36"/>
                          <w:szCs w:val="28"/>
                        </w:rPr>
                      </m:ctrlPr>
                    </m:sSubPr>
                    <m:e>
                      <m:r>
                        <w:rPr>
                          <w:rFonts w:ascii="Cambria Math" w:eastAsia="Times New Roman" w:hAnsi="Cambria Math"/>
                          <w:sz w:val="36"/>
                          <w:szCs w:val="28"/>
                        </w:rPr>
                        <m:t>R</m:t>
                      </m:r>
                    </m:e>
                    <m:sub>
                      <m:r>
                        <w:rPr>
                          <w:rFonts w:ascii="Cambria Math" w:eastAsia="Times New Roman" w:hAnsi="Cambria Math"/>
                          <w:sz w:val="36"/>
                          <w:szCs w:val="28"/>
                        </w:rPr>
                        <m:t>p</m:t>
                      </m:r>
                    </m:sub>
                  </m:sSub>
                </m:num>
                <m:den>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2</m:t>
                      </m:r>
                    </m:sub>
                  </m:sSub>
                </m:den>
              </m:f>
            </m:e>
          </m:d>
          <m:r>
            <w:rPr>
              <w:rFonts w:ascii="Cambria Math" w:eastAsia="Times New Roman" w:hAnsi="Cambria Math"/>
              <w:sz w:val="36"/>
              <w:szCs w:val="28"/>
            </w:rPr>
            <m:t>∂</m:t>
          </m:r>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1</m:t>
              </m:r>
            </m:sub>
          </m:sSub>
          <m:r>
            <w:rPr>
              <w:rFonts w:ascii="Cambria Math" w:eastAsia="Times New Roman" w:hAnsi="Cambria Math"/>
              <w:sz w:val="36"/>
              <w:szCs w:val="28"/>
            </w:rPr>
            <m:t>+</m:t>
          </m:r>
          <m:d>
            <m:dPr>
              <m:begChr m:val="|"/>
              <m:endChr m:val="|"/>
              <m:ctrlPr>
                <w:rPr>
                  <w:rFonts w:ascii="Cambria Math" w:eastAsia="Times New Roman" w:hAnsi="Cambria Math"/>
                  <w:i/>
                  <w:sz w:val="36"/>
                  <w:szCs w:val="28"/>
                </w:rPr>
              </m:ctrlPr>
            </m:dPr>
            <m:e>
              <m:f>
                <m:fPr>
                  <m:ctrlPr>
                    <w:rPr>
                      <w:rFonts w:ascii="Cambria Math" w:eastAsia="Times New Roman" w:hAnsi="Cambria Math"/>
                      <w:i/>
                      <w:sz w:val="36"/>
                      <w:szCs w:val="28"/>
                    </w:rPr>
                  </m:ctrlPr>
                </m:fPr>
                <m:num>
                  <m:sSub>
                    <m:sSubPr>
                      <m:ctrlPr>
                        <w:rPr>
                          <w:rFonts w:ascii="Cambria Math" w:eastAsia="Times New Roman" w:hAnsi="Cambria Math"/>
                          <w:i/>
                          <w:sz w:val="36"/>
                          <w:szCs w:val="28"/>
                        </w:rPr>
                      </m:ctrlPr>
                    </m:sSubPr>
                    <m:e>
                      <m:sSub>
                        <m:sSubPr>
                          <m:ctrlPr>
                            <w:rPr>
                              <w:rFonts w:ascii="Cambria Math" w:eastAsia="Times New Roman" w:hAnsi="Cambria Math"/>
                              <w:i/>
                              <w:sz w:val="36"/>
                              <w:szCs w:val="28"/>
                            </w:rPr>
                          </m:ctrlPr>
                        </m:sSubPr>
                        <m:e>
                          <m:r>
                            <w:rPr>
                              <w:rFonts w:ascii="Cambria Math" w:eastAsia="Times New Roman" w:hAnsi="Cambria Math"/>
                              <w:sz w:val="36"/>
                              <w:szCs w:val="28"/>
                            </w:rPr>
                            <m:t>R</m:t>
                          </m:r>
                        </m:e>
                        <m:sub>
                          <m:r>
                            <w:rPr>
                              <w:rFonts w:ascii="Cambria Math" w:eastAsia="Times New Roman" w:hAnsi="Cambria Math"/>
                              <w:sz w:val="36"/>
                              <w:szCs w:val="28"/>
                            </w:rPr>
                            <m:t>p</m:t>
                          </m:r>
                        </m:sub>
                      </m:sSub>
                      <m:r>
                        <w:rPr>
                          <w:rFonts w:ascii="Cambria Math" w:eastAsia="Times New Roman" w:hAnsi="Cambria Math"/>
                          <w:sz w:val="36"/>
                          <w:szCs w:val="28"/>
                        </w:rPr>
                        <m:t>*L</m:t>
                      </m:r>
                    </m:e>
                    <m:sub>
                      <m:r>
                        <w:rPr>
                          <w:rFonts w:ascii="Cambria Math" w:eastAsia="Times New Roman" w:hAnsi="Cambria Math"/>
                          <w:sz w:val="36"/>
                          <w:szCs w:val="28"/>
                        </w:rPr>
                        <m:t>1</m:t>
                      </m:r>
                    </m:sub>
                  </m:sSub>
                </m:num>
                <m:den>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2</m:t>
                      </m:r>
                    </m:sub>
                  </m:sSub>
                </m:den>
              </m:f>
            </m:e>
          </m:d>
          <m:r>
            <w:rPr>
              <w:rFonts w:ascii="Cambria Math" w:eastAsia="Times New Roman" w:hAnsi="Cambria Math"/>
              <w:sz w:val="36"/>
              <w:szCs w:val="28"/>
            </w:rPr>
            <m:t>∂</m:t>
          </m:r>
          <m:sSub>
            <m:sSubPr>
              <m:ctrlPr>
                <w:rPr>
                  <w:rFonts w:ascii="Cambria Math" w:eastAsia="Times New Roman" w:hAnsi="Cambria Math"/>
                  <w:i/>
                  <w:sz w:val="36"/>
                  <w:szCs w:val="28"/>
                </w:rPr>
              </m:ctrlPr>
            </m:sSubPr>
            <m:e>
              <m:r>
                <w:rPr>
                  <w:rFonts w:ascii="Cambria Math" w:eastAsia="Times New Roman" w:hAnsi="Cambria Math"/>
                  <w:sz w:val="36"/>
                  <w:szCs w:val="28"/>
                </w:rPr>
                <m:t>L</m:t>
              </m:r>
            </m:e>
            <m:sub>
              <m:r>
                <w:rPr>
                  <w:rFonts w:ascii="Cambria Math" w:eastAsia="Times New Roman" w:hAnsi="Cambria Math"/>
                  <w:sz w:val="36"/>
                  <w:szCs w:val="28"/>
                </w:rPr>
                <m:t>2</m:t>
              </m:r>
            </m:sub>
          </m:sSub>
        </m:oMath>
      </m:oMathPara>
    </w:p>
    <w:p w:rsidR="00194A37" w:rsidRDefault="00194A37" w:rsidP="00A57502">
      <w:pPr>
        <w:jc w:val="both"/>
        <w:rPr>
          <w:rFonts w:ascii="Times New Roman" w:eastAsia="Times New Roman" w:hAnsi="Times New Roman"/>
          <w:sz w:val="32"/>
          <w:szCs w:val="32"/>
        </w:rPr>
      </w:pPr>
      <m:oMathPara>
        <m:oMath>
          <m:r>
            <w:rPr>
              <w:rFonts w:ascii="Cambria Math" w:eastAsia="Times New Roman" w:hAnsi="Cambria Math"/>
              <w:sz w:val="36"/>
              <w:szCs w:val="28"/>
            </w:rPr>
            <m:t>∂</m:t>
          </m:r>
          <m:sSub>
            <m:sSubPr>
              <m:ctrlPr>
                <w:rPr>
                  <w:rFonts w:ascii="Cambria Math" w:eastAsia="Times New Roman" w:hAnsi="Cambria Math"/>
                  <w:i/>
                  <w:sz w:val="36"/>
                  <w:szCs w:val="28"/>
                </w:rPr>
              </m:ctrlPr>
            </m:sSubPr>
            <m:e>
              <m:r>
                <w:rPr>
                  <w:rFonts w:ascii="Cambria Math" w:eastAsia="Times New Roman" w:hAnsi="Cambria Math"/>
                  <w:sz w:val="36"/>
                  <w:szCs w:val="28"/>
                </w:rPr>
                <m:t>R</m:t>
              </m:r>
            </m:e>
            <m:sub>
              <m:r>
                <w:rPr>
                  <w:rFonts w:ascii="Cambria Math" w:eastAsia="Times New Roman" w:hAnsi="Cambria Math"/>
                  <w:sz w:val="36"/>
                  <w:szCs w:val="28"/>
                </w:rPr>
                <m:t>X</m:t>
              </m:r>
            </m:sub>
          </m:sSub>
          <m:r>
            <w:rPr>
              <w:rFonts w:ascii="Cambria Math" w:eastAsia="Times New Roman" w:hAnsi="Cambria Math"/>
              <w:sz w:val="36"/>
              <w:szCs w:val="28"/>
            </w:rPr>
            <m:t>=</m:t>
          </m:r>
          <m:r>
            <m:rPr>
              <m:sty m:val="p"/>
            </m:rPr>
            <w:rPr>
              <w:rFonts w:ascii="Cambria Math" w:eastAsia="Times New Roman" w:hAnsi="Cambria Math" w:cs="Times New Roman"/>
              <w:sz w:val="32"/>
              <w:szCs w:val="32"/>
            </w:rPr>
            <m:t>±</m:t>
          </m:r>
          <m:r>
            <m:rPr>
              <m:sty m:val="p"/>
            </m:rPr>
            <w:rPr>
              <w:rFonts w:ascii="Cambria Math" w:eastAsia="Times New Roman" w:hAnsi="Times New Roman" w:cs="Times New Roman"/>
              <w:sz w:val="32"/>
              <w:szCs w:val="32"/>
            </w:rPr>
            <m:t>0.6</m:t>
          </m:r>
          <m:r>
            <m:rPr>
              <m:sty m:val="p"/>
            </m:rPr>
            <w:rPr>
              <w:rFonts w:ascii="Cambria Math" w:eastAsia="Times New Roman" w:hAnsi="Cambria Math"/>
              <w:sz w:val="32"/>
              <w:szCs w:val="32"/>
            </w:rPr>
            <m:t>Ω</m:t>
          </m:r>
        </m:oMath>
      </m:oMathPara>
    </w:p>
    <w:p w:rsidR="007D2AA9" w:rsidRDefault="006145ED" w:rsidP="00A57502">
      <w:pPr>
        <w:jc w:val="both"/>
        <w:rPr>
          <w:rFonts w:ascii="Times New Roman" w:eastAsia="Times New Roman" w:hAnsi="Times New Roman"/>
          <w:sz w:val="32"/>
          <w:szCs w:val="32"/>
        </w:rPr>
      </w:pPr>
      <m:oMathPara>
        <m:oMath>
          <m:sSub>
            <m:sSubPr>
              <m:ctrlPr>
                <w:rPr>
                  <w:rFonts w:ascii="Cambria Math" w:eastAsia="Times New Roman" w:hAnsi="Cambria Math"/>
                  <w:i/>
                  <w:sz w:val="36"/>
                  <w:szCs w:val="28"/>
                  <w:highlight w:val="yellow"/>
                </w:rPr>
              </m:ctrlPr>
            </m:sSubPr>
            <m:e>
              <m:r>
                <w:rPr>
                  <w:rFonts w:ascii="Cambria Math" w:eastAsia="Times New Roman" w:hAnsi="Cambria Math"/>
                  <w:sz w:val="36"/>
                  <w:szCs w:val="28"/>
                  <w:highlight w:val="yellow"/>
                </w:rPr>
                <m:t>R</m:t>
              </m:r>
            </m:e>
            <m:sub>
              <m:r>
                <w:rPr>
                  <w:rFonts w:ascii="Cambria Math" w:eastAsia="Times New Roman" w:hAnsi="Cambria Math"/>
                  <w:sz w:val="36"/>
                  <w:szCs w:val="28"/>
                  <w:highlight w:val="yellow"/>
                </w:rPr>
                <m:t>X</m:t>
              </m:r>
            </m:sub>
          </m:sSub>
          <m:r>
            <w:rPr>
              <w:rFonts w:ascii="Cambria Math" w:eastAsia="Times New Roman" w:hAnsi="Cambria Math"/>
              <w:sz w:val="36"/>
              <w:szCs w:val="28"/>
              <w:highlight w:val="yellow"/>
            </w:rPr>
            <m:t>=(</m:t>
          </m:r>
          <m:r>
            <m:rPr>
              <m:sty m:val="p"/>
            </m:rPr>
            <w:rPr>
              <w:rFonts w:ascii="Cambria Math" w:eastAsia="Times New Roman" w:hAnsi="Cambria Math"/>
              <w:sz w:val="32"/>
              <w:szCs w:val="32"/>
              <w:highlight w:val="yellow"/>
              <w:lang w:val="en-US"/>
            </w:rPr>
            <m:t>9.83</m:t>
          </m:r>
          <m:r>
            <m:rPr>
              <m:sty m:val="p"/>
            </m:rPr>
            <w:rPr>
              <w:rFonts w:ascii="Cambria Math" w:eastAsia="Times New Roman" w:hAnsi="Cambria Math" w:cs="Times New Roman"/>
              <w:sz w:val="32"/>
              <w:szCs w:val="32"/>
              <w:highlight w:val="yellow"/>
            </w:rPr>
            <m:t>±</m:t>
          </m:r>
          <m:r>
            <m:rPr>
              <m:sty m:val="p"/>
            </m:rPr>
            <w:rPr>
              <w:rFonts w:ascii="Cambria Math" w:eastAsia="Times New Roman" w:hAnsi="Times New Roman" w:cs="Times New Roman"/>
              <w:sz w:val="32"/>
              <w:szCs w:val="32"/>
              <w:highlight w:val="yellow"/>
            </w:rPr>
            <m:t>0.6)</m:t>
          </m:r>
          <m:r>
            <m:rPr>
              <m:sty m:val="p"/>
            </m:rPr>
            <w:rPr>
              <w:rFonts w:ascii="Cambria Math" w:eastAsia="Times New Roman" w:hAnsi="Cambria Math"/>
              <w:sz w:val="32"/>
              <w:szCs w:val="32"/>
              <w:highlight w:val="yellow"/>
            </w:rPr>
            <m:t>Ω</m:t>
          </m:r>
        </m:oMath>
      </m:oMathPara>
    </w:p>
    <w:p w:rsidR="007D2AA9" w:rsidRPr="002C559C" w:rsidRDefault="007D2AA9" w:rsidP="007D2AA9">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95486D" w:rsidRPr="0095486D" w:rsidRDefault="0095486D" w:rsidP="0095486D">
      <w:pPr>
        <w:spacing w:line="240" w:lineRule="auto"/>
        <w:jc w:val="both"/>
        <w:rPr>
          <w:rFonts w:ascii="Times New Roman" w:hAnsi="Times New Roman" w:cs="Times New Roman"/>
          <w:sz w:val="24"/>
          <w:szCs w:val="24"/>
          <w:lang w:val="es-EC"/>
        </w:rPr>
      </w:pPr>
      <w:r w:rsidRPr="0095486D">
        <w:rPr>
          <w:rFonts w:ascii="Times New Roman" w:hAnsi="Times New Roman" w:cs="Times New Roman"/>
          <w:sz w:val="24"/>
          <w:szCs w:val="24"/>
          <w:lang w:val="es-EC"/>
        </w:rPr>
        <w:t xml:space="preserve">Los valores obtenidos del ajuste lineal y de la media ponderada son prácticamente compatibles entre </w:t>
      </w:r>
      <w:proofErr w:type="spellStart"/>
      <w:r w:rsidRPr="0095486D">
        <w:rPr>
          <w:rFonts w:ascii="Times New Roman" w:hAnsi="Times New Roman" w:cs="Times New Roman"/>
          <w:sz w:val="24"/>
          <w:szCs w:val="24"/>
          <w:lang w:val="es-EC"/>
        </w:rPr>
        <w:t>si</w:t>
      </w:r>
      <w:proofErr w:type="spellEnd"/>
      <w:r w:rsidRPr="0095486D">
        <w:rPr>
          <w:rFonts w:ascii="Times New Roman" w:hAnsi="Times New Roman" w:cs="Times New Roman"/>
          <w:sz w:val="24"/>
          <w:szCs w:val="24"/>
          <w:lang w:val="es-EC"/>
        </w:rPr>
        <w:t xml:space="preserve"> dentro de los errores, aunque el resultado de la media ponderada es mayor.</w:t>
      </w:r>
    </w:p>
    <w:p w:rsidR="0095486D" w:rsidRPr="0095486D" w:rsidRDefault="0095486D" w:rsidP="0095486D">
      <w:pPr>
        <w:spacing w:line="240" w:lineRule="auto"/>
        <w:jc w:val="both"/>
        <w:rPr>
          <w:rFonts w:ascii="Times New Roman" w:hAnsi="Times New Roman" w:cs="Times New Roman"/>
          <w:sz w:val="24"/>
          <w:szCs w:val="24"/>
          <w:lang w:val="es-EC"/>
        </w:rPr>
      </w:pPr>
      <w:r w:rsidRPr="0095486D">
        <w:rPr>
          <w:rFonts w:ascii="Times New Roman" w:hAnsi="Times New Roman" w:cs="Times New Roman"/>
          <w:sz w:val="24"/>
          <w:szCs w:val="24"/>
          <w:lang w:val="es-EC"/>
        </w:rPr>
        <w:lastRenderedPageBreak/>
        <w:t>Considero más fiable el resultado obtenido del ajuste lineal ya que los puntos se ajustan bien a la recta, y el valor de R se obtiene de la pendiente.</w:t>
      </w:r>
    </w:p>
    <w:p w:rsidR="0095486D" w:rsidRPr="007D2AA9" w:rsidRDefault="0095486D" w:rsidP="0095486D">
      <w:pPr>
        <w:spacing w:line="240" w:lineRule="auto"/>
        <w:jc w:val="both"/>
        <w:rPr>
          <w:rFonts w:ascii="Times New Roman" w:hAnsi="Times New Roman" w:cs="Times New Roman"/>
          <w:sz w:val="24"/>
          <w:szCs w:val="24"/>
          <w:lang w:val="es-EC"/>
        </w:rPr>
      </w:pPr>
      <w:r w:rsidRPr="0095486D">
        <w:rPr>
          <w:rFonts w:ascii="Times New Roman" w:hAnsi="Times New Roman" w:cs="Times New Roman"/>
          <w:sz w:val="24"/>
          <w:szCs w:val="24"/>
          <w:lang w:val="es-EC"/>
        </w:rPr>
        <w:t>El valor de la constante c del ajuste es compatible con cero, ya que el cero está incluido dentro de su intervalo de error.</w:t>
      </w:r>
    </w:p>
    <w:p w:rsidR="007D2AA9" w:rsidRPr="007D2AA9" w:rsidRDefault="007D2AA9" w:rsidP="007D2AA9">
      <w:pPr>
        <w:spacing w:line="240" w:lineRule="auto"/>
        <w:jc w:val="both"/>
        <w:rPr>
          <w:rFonts w:ascii="Times New Roman" w:hAnsi="Times New Roman" w:cs="Times New Roman"/>
          <w:sz w:val="24"/>
          <w:szCs w:val="24"/>
          <w:lang w:val="es-EC"/>
        </w:rPr>
      </w:pPr>
      <w:r w:rsidRPr="007D2AA9">
        <w:rPr>
          <w:rFonts w:ascii="Times New Roman" w:hAnsi="Times New Roman" w:cs="Times New Roman"/>
          <w:sz w:val="24"/>
          <w:szCs w:val="24"/>
          <w:lang w:val="es-EC"/>
        </w:rPr>
        <w:t xml:space="preserve">En la primera parte de la practica medimos la intensidad de corriente para distintos voltajes donde aquellos datos nos sirvió para construir el grafico V vs I donde su respectiva pendiente es el valor de la resistencia desconocida, cuyo valor es de </w:t>
      </w:r>
      <w:proofErr w:type="gramStart"/>
      <w:r>
        <w:rPr>
          <w:rFonts w:ascii="Times New Roman" w:hAnsi="Times New Roman" w:cs="Times New Roman"/>
          <w:sz w:val="24"/>
          <w:szCs w:val="24"/>
          <w:lang w:val="es-EC"/>
        </w:rPr>
        <w:t>10</w:t>
      </w:r>
      <w:r w:rsidRPr="007D2AA9">
        <w:rPr>
          <w:rFonts w:ascii="Times New Roman" w:hAnsi="Times New Roman" w:cs="Times New Roman"/>
          <w:sz w:val="24"/>
          <w:szCs w:val="24"/>
          <w:lang w:val="es-EC"/>
        </w:rPr>
        <w:t>Ω ,</w:t>
      </w:r>
      <w:proofErr w:type="gramEnd"/>
      <w:r w:rsidRPr="007D2AA9">
        <w:rPr>
          <w:rFonts w:ascii="Times New Roman" w:hAnsi="Times New Roman" w:cs="Times New Roman"/>
          <w:sz w:val="24"/>
          <w:szCs w:val="24"/>
          <w:lang w:val="es-EC"/>
        </w:rPr>
        <w:t xml:space="preserve"> el valor teór</w:t>
      </w:r>
      <w:r>
        <w:rPr>
          <w:rFonts w:ascii="Times New Roman" w:hAnsi="Times New Roman" w:cs="Times New Roman"/>
          <w:sz w:val="24"/>
          <w:szCs w:val="24"/>
          <w:lang w:val="es-EC"/>
        </w:rPr>
        <w:t>ico de esta resistencia es de 1</w:t>
      </w:r>
      <w:r w:rsidRPr="007D2AA9">
        <w:rPr>
          <w:rFonts w:ascii="Times New Roman" w:hAnsi="Times New Roman" w:cs="Times New Roman"/>
          <w:sz w:val="24"/>
          <w:szCs w:val="24"/>
          <w:lang w:val="es-EC"/>
        </w:rPr>
        <w:t xml:space="preserve">0Ω, valor que nos asegura que existe un error cuyo porcentaje es de </w:t>
      </w:r>
      <w:r>
        <w:rPr>
          <w:rFonts w:ascii="Times New Roman" w:hAnsi="Times New Roman" w:cs="Times New Roman"/>
          <w:sz w:val="24"/>
          <w:szCs w:val="24"/>
          <w:lang w:val="es-EC"/>
        </w:rPr>
        <w:t>0</w:t>
      </w:r>
      <w:r w:rsidRPr="007D2AA9">
        <w:rPr>
          <w:rFonts w:ascii="Times New Roman" w:hAnsi="Times New Roman" w:cs="Times New Roman"/>
          <w:sz w:val="24"/>
          <w:szCs w:val="24"/>
          <w:lang w:val="es-EC"/>
        </w:rPr>
        <w:t>%.</w:t>
      </w:r>
    </w:p>
    <w:p w:rsidR="007D2AA9" w:rsidRDefault="007D2AA9" w:rsidP="007D2AA9">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Esto nos dice que la práctica tuvo buena precesión y más que </w:t>
      </w:r>
      <w:proofErr w:type="gramStart"/>
      <w:r>
        <w:rPr>
          <w:rFonts w:ascii="Times New Roman" w:hAnsi="Times New Roman" w:cs="Times New Roman"/>
          <w:sz w:val="24"/>
          <w:szCs w:val="24"/>
          <w:lang w:val="es-EC"/>
        </w:rPr>
        <w:t>todo</w:t>
      </w:r>
      <w:proofErr w:type="gramEnd"/>
      <w:r>
        <w:rPr>
          <w:rFonts w:ascii="Times New Roman" w:hAnsi="Times New Roman" w:cs="Times New Roman"/>
          <w:sz w:val="24"/>
          <w:szCs w:val="24"/>
          <w:lang w:val="es-EC"/>
        </w:rPr>
        <w:t xml:space="preserve"> concentración por parte del estudiante, profesor y ayudante ya que es muy difícil obtener un error nulo.</w:t>
      </w:r>
    </w:p>
    <w:p w:rsidR="007D2AA9" w:rsidRDefault="007D2AA9" w:rsidP="007D2AA9">
      <w:pPr>
        <w:spacing w:line="240" w:lineRule="auto"/>
        <w:jc w:val="both"/>
        <w:rPr>
          <w:rFonts w:ascii="Times New Roman" w:hAnsi="Times New Roman" w:cs="Times New Roman"/>
          <w:sz w:val="24"/>
          <w:szCs w:val="24"/>
          <w:lang w:val="es-EC"/>
        </w:rPr>
      </w:pPr>
      <w:r w:rsidRPr="007D2AA9">
        <w:rPr>
          <w:rFonts w:ascii="Times New Roman" w:hAnsi="Times New Roman" w:cs="Times New Roman"/>
          <w:sz w:val="24"/>
          <w:szCs w:val="24"/>
          <w:lang w:val="es-EC"/>
        </w:rPr>
        <w:t xml:space="preserve">La segunda parte de la práctica calculamos el valor de la misma resistencia usando otro método que es el denominado Puente de </w:t>
      </w:r>
      <w:proofErr w:type="spellStart"/>
      <w:r w:rsidRPr="007D2AA9">
        <w:rPr>
          <w:rFonts w:ascii="Times New Roman" w:hAnsi="Times New Roman" w:cs="Times New Roman"/>
          <w:sz w:val="24"/>
          <w:szCs w:val="24"/>
          <w:lang w:val="es-EC"/>
        </w:rPr>
        <w:t>Wheatstone</w:t>
      </w:r>
      <w:proofErr w:type="spellEnd"/>
      <w:r w:rsidRPr="007D2AA9">
        <w:rPr>
          <w:rFonts w:ascii="Times New Roman" w:hAnsi="Times New Roman" w:cs="Times New Roman"/>
          <w:sz w:val="24"/>
          <w:szCs w:val="24"/>
          <w:lang w:val="es-EC"/>
        </w:rPr>
        <w:t xml:space="preserve">, donde aquel valor resulto ser </w:t>
      </w:r>
      <w:r w:rsidR="0095486D">
        <w:rPr>
          <w:rFonts w:ascii="Times New Roman" w:hAnsi="Times New Roman" w:cs="Times New Roman"/>
          <w:sz w:val="24"/>
          <w:szCs w:val="24"/>
          <w:lang w:val="es-EC"/>
        </w:rPr>
        <w:t>9.83</w:t>
      </w:r>
      <w:r w:rsidRPr="007D2AA9">
        <w:rPr>
          <w:rFonts w:ascii="Times New Roman" w:hAnsi="Times New Roman" w:cs="Times New Roman"/>
          <w:sz w:val="24"/>
          <w:szCs w:val="24"/>
          <w:lang w:val="es-EC"/>
        </w:rPr>
        <w:t xml:space="preserve">Ω, comparándolo con su valor teórico, presenta un </w:t>
      </w:r>
      <w:r w:rsidR="0095486D">
        <w:rPr>
          <w:rFonts w:ascii="Times New Roman" w:hAnsi="Times New Roman" w:cs="Times New Roman"/>
          <w:sz w:val="24"/>
          <w:szCs w:val="24"/>
          <w:lang w:val="es-EC"/>
        </w:rPr>
        <w:t>1.7</w:t>
      </w:r>
      <w:r w:rsidRPr="007D2AA9">
        <w:rPr>
          <w:rFonts w:ascii="Times New Roman" w:hAnsi="Times New Roman" w:cs="Times New Roman"/>
          <w:sz w:val="24"/>
          <w:szCs w:val="24"/>
          <w:lang w:val="es-EC"/>
        </w:rPr>
        <w:t>% de error.</w:t>
      </w:r>
    </w:p>
    <w:p w:rsidR="0095486D" w:rsidRDefault="0095486D" w:rsidP="007D2AA9">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Un error también muy bajo, por lo cual podemos decir que esta práctica fue un éxito.</w:t>
      </w:r>
    </w:p>
    <w:p w:rsidR="007D2AA9" w:rsidRDefault="007D2AA9" w:rsidP="007D2AA9">
      <w:pPr>
        <w:spacing w:line="240" w:lineRule="auto"/>
        <w:jc w:val="both"/>
        <w:rPr>
          <w:rFonts w:ascii="Times New Roman" w:hAnsi="Times New Roman" w:cs="Times New Roman"/>
          <w:sz w:val="24"/>
          <w:szCs w:val="24"/>
          <w:lang w:val="es-EC"/>
        </w:rPr>
      </w:pPr>
      <w:r w:rsidRPr="007D2AA9">
        <w:rPr>
          <w:rFonts w:ascii="Times New Roman" w:hAnsi="Times New Roman" w:cs="Times New Roman"/>
          <w:sz w:val="24"/>
          <w:szCs w:val="24"/>
          <w:lang w:val="es-EC"/>
        </w:rPr>
        <w:t>Al momento de realizar la práctica, hay que tener precaución al realizar la toma de datos, verificar que los quipos estén correctamente conectados y funcionando sin ningún tipo de inconvenientes, al momento de realizar alguna medición hay que ser lo más preciso y preferiblemente realizarlo más de una vez, seguir todas estas recomendaciones ayudara</w:t>
      </w:r>
      <w:r w:rsidR="0095486D">
        <w:rPr>
          <w:rFonts w:ascii="Times New Roman" w:hAnsi="Times New Roman" w:cs="Times New Roman"/>
          <w:sz w:val="24"/>
          <w:szCs w:val="24"/>
          <w:lang w:val="es-EC"/>
        </w:rPr>
        <w:t xml:space="preserve"> a no cometer muchos errores.</w:t>
      </w:r>
    </w:p>
    <w:p w:rsidR="0095486D" w:rsidRPr="0095486D" w:rsidRDefault="0095486D" w:rsidP="0095486D">
      <w:pPr>
        <w:spacing w:line="240" w:lineRule="auto"/>
        <w:jc w:val="both"/>
        <w:rPr>
          <w:rFonts w:ascii="Times New Roman" w:hAnsi="Times New Roman" w:cs="Times New Roman"/>
          <w:sz w:val="24"/>
          <w:szCs w:val="24"/>
          <w:lang w:val="es-EC"/>
        </w:rPr>
      </w:pPr>
      <w:r w:rsidRPr="0095486D">
        <w:rPr>
          <w:rFonts w:ascii="Times New Roman" w:hAnsi="Times New Roman" w:cs="Times New Roman"/>
          <w:sz w:val="24"/>
          <w:szCs w:val="24"/>
          <w:lang w:val="es-EC"/>
        </w:rPr>
        <w:t>Como la relación entre corriente y voltaje es siempre lineal, las resistencias halladas son siempre constantes debido a que la pendiente de la línea recta que forma esta relación es el valor del resistor. Así, a mayor resistencia mayor pendiente.</w:t>
      </w:r>
    </w:p>
    <w:p w:rsidR="007D2AA9" w:rsidRDefault="007D2AA9" w:rsidP="007D2AA9">
      <w:pPr>
        <w:spacing w:line="240" w:lineRule="auto"/>
        <w:jc w:val="both"/>
        <w:rPr>
          <w:rFonts w:ascii="Times New Roman" w:hAnsi="Times New Roman" w:cs="Times New Roman"/>
          <w:b/>
          <w:sz w:val="24"/>
          <w:szCs w:val="24"/>
          <w:lang w:val="es-EC"/>
        </w:rPr>
      </w:pPr>
    </w:p>
    <w:p w:rsidR="007D2AA9" w:rsidRPr="008F47BD" w:rsidRDefault="007D2AA9" w:rsidP="007D2AA9">
      <w:pPr>
        <w:spacing w:line="240" w:lineRule="auto"/>
        <w:jc w:val="both"/>
        <w:rPr>
          <w:rFonts w:ascii="Times New Roman" w:hAnsi="Times New Roman" w:cs="Times New Roman"/>
          <w:b/>
          <w:sz w:val="24"/>
          <w:szCs w:val="24"/>
          <w:lang w:val="es-EC"/>
        </w:rPr>
      </w:pPr>
      <w:r w:rsidRPr="008F47BD">
        <w:rPr>
          <w:rFonts w:ascii="Times New Roman" w:hAnsi="Times New Roman" w:cs="Times New Roman"/>
          <w:b/>
          <w:sz w:val="24"/>
          <w:szCs w:val="24"/>
          <w:lang w:val="es-EC"/>
        </w:rPr>
        <w:t>ANÁLISIS</w:t>
      </w:r>
    </w:p>
    <w:p w:rsidR="007D2AA9" w:rsidRPr="008F47BD" w:rsidRDefault="007D2AA9" w:rsidP="007D2AA9">
      <w:pPr>
        <w:pStyle w:val="Prrafodelista"/>
        <w:numPr>
          <w:ilvl w:val="0"/>
          <w:numId w:val="18"/>
        </w:numPr>
        <w:jc w:val="both"/>
        <w:rPr>
          <w:rFonts w:ascii="Times New Roman" w:hAnsi="Times New Roman"/>
          <w:b/>
          <w:sz w:val="24"/>
          <w:szCs w:val="24"/>
        </w:rPr>
      </w:pPr>
      <w:r>
        <w:rPr>
          <w:rFonts w:ascii="Times New Roman" w:hAnsi="Times New Roman"/>
          <w:b/>
          <w:sz w:val="24"/>
          <w:szCs w:val="24"/>
        </w:rPr>
        <w:t xml:space="preserve">¿Cuál es el porcentaje de error entre el valor de R obtenido en la parte a en este experimento y su valor </w:t>
      </w:r>
      <w:proofErr w:type="spellStart"/>
      <w:r>
        <w:rPr>
          <w:rFonts w:ascii="Times New Roman" w:hAnsi="Times New Roman"/>
          <w:b/>
          <w:sz w:val="24"/>
          <w:szCs w:val="24"/>
        </w:rPr>
        <w:t>teorico</w:t>
      </w:r>
      <m:oMath>
        <w:proofErr w:type="spellEnd"/>
        <m:r>
          <m:rPr>
            <m:sty m:val="b"/>
          </m:rPr>
          <w:rPr>
            <w:rFonts w:ascii="Cambria Math" w:eastAsia="Times New Roman" w:hAnsi="Times New Roman"/>
            <w:sz w:val="24"/>
            <w:szCs w:val="24"/>
          </w:rPr>
          <m:t xml:space="preserve"> </m:t>
        </m:r>
      </m:oMath>
      <w:r w:rsidRPr="008F47BD">
        <w:rPr>
          <w:rFonts w:ascii="Times New Roman" w:hAnsi="Times New Roman"/>
          <w:b/>
          <w:sz w:val="24"/>
          <w:szCs w:val="24"/>
        </w:rPr>
        <w:t>?</w:t>
      </w:r>
    </w:p>
    <w:p w:rsidR="007D2AA9" w:rsidRPr="008F47BD" w:rsidRDefault="007D2AA9" w:rsidP="007D2AA9">
      <w:pPr>
        <w:pStyle w:val="Prrafodelista"/>
        <w:ind w:left="709"/>
        <w:jc w:val="both"/>
        <w:rPr>
          <w:rFonts w:ascii="Times New Roman" w:hAnsi="Times New Roman"/>
          <w:sz w:val="16"/>
          <w:szCs w:val="16"/>
        </w:rPr>
      </w:pPr>
    </w:p>
    <w:p w:rsidR="0095486D" w:rsidRDefault="0095486D"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w:r>
        <w:rPr>
          <w:rFonts w:ascii="Times New Roman" w:eastAsiaTheme="minorEastAsia" w:hAnsi="Times New Roman"/>
          <w:sz w:val="24"/>
          <w:szCs w:val="24"/>
        </w:rPr>
        <w:t>PARTE A</w:t>
      </w:r>
    </w:p>
    <w:p w:rsidR="007D2AA9" w:rsidRDefault="007D2AA9" w:rsidP="007D2AA9">
      <w:pPr>
        <w:pStyle w:val="Prrafodelista"/>
        <w:ind w:left="709"/>
        <w:jc w:val="both"/>
        <w:rPr>
          <w:rFonts w:ascii="Times New Roman" w:eastAsiaTheme="minorEastAsia" w:hAnsi="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Valor teorico-valor experimental</m:t>
                  </m:r>
                </m:num>
                <m:den>
                  <m:r>
                    <m:rPr>
                      <m:sty m:val="p"/>
                    </m:rPr>
                    <w:rPr>
                      <w:rFonts w:ascii="Cambria Math" w:hAnsi="Cambria Math"/>
                      <w:sz w:val="24"/>
                      <w:szCs w:val="24"/>
                    </w:rPr>
                    <m:t>valor teorico</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m:oMathPara>
        <m:oMathParaPr>
          <m:jc m:val="center"/>
        </m:oMathParaPr>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10-10l</m:t>
                  </m:r>
                </m:num>
                <m:den>
                  <m:r>
                    <m:rPr>
                      <m:sty m:val="p"/>
                    </m:rPr>
                    <w:rPr>
                      <w:rFonts w:ascii="Cambria Math" w:hAnsi="Cambria Math"/>
                      <w:sz w:val="24"/>
                      <w:szCs w:val="24"/>
                    </w:rPr>
                    <m:t>10</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m:oMathPara>
        <m:oMath>
          <m:r>
            <m:rPr>
              <m:sty m:val="p"/>
            </m:rPr>
            <w:rPr>
              <w:rFonts w:ascii="Cambria Math" w:hAnsi="Cambria Math"/>
              <w:sz w:val="24"/>
              <w:szCs w:val="24"/>
            </w:rPr>
            <m:t>% error= 0%</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w:r>
        <w:rPr>
          <w:rFonts w:ascii="Times New Roman" w:eastAsiaTheme="minorEastAsia" w:hAnsi="Times New Roman"/>
          <w:sz w:val="24"/>
          <w:szCs w:val="24"/>
        </w:rPr>
        <w:lastRenderedPageBreak/>
        <w:t>PARTE B</w:t>
      </w:r>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Valor teorico-valor experimental</m:t>
                  </m:r>
                </m:num>
                <m:den>
                  <m:r>
                    <m:rPr>
                      <m:sty m:val="p"/>
                    </m:rPr>
                    <w:rPr>
                      <w:rFonts w:ascii="Cambria Math" w:hAnsi="Cambria Math"/>
                      <w:sz w:val="24"/>
                      <w:szCs w:val="24"/>
                    </w:rPr>
                    <m:t>valor teorico</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m:oMathPara>
        <m:oMathParaPr>
          <m:jc m:val="center"/>
        </m:oMathParaPr>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10-9.83</m:t>
                  </m:r>
                </m:num>
                <m:den>
                  <m:r>
                    <m:rPr>
                      <m:sty m:val="p"/>
                    </m:rPr>
                    <w:rPr>
                      <w:rFonts w:ascii="Cambria Math" w:hAnsi="Cambria Math"/>
                      <w:sz w:val="24"/>
                      <w:szCs w:val="24"/>
                    </w:rPr>
                    <m:t>10</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Default="007D2AA9" w:rsidP="007D2AA9">
      <w:pPr>
        <w:pStyle w:val="Prrafodelista"/>
        <w:ind w:left="709"/>
        <w:jc w:val="both"/>
        <w:rPr>
          <w:rFonts w:ascii="Times New Roman" w:eastAsiaTheme="minorEastAsia" w:hAnsi="Times New Roman"/>
          <w:sz w:val="24"/>
          <w:szCs w:val="24"/>
        </w:rPr>
      </w:pPr>
      <m:oMathPara>
        <m:oMath>
          <m:r>
            <m:rPr>
              <m:sty m:val="p"/>
            </m:rPr>
            <w:rPr>
              <w:rFonts w:ascii="Cambria Math" w:hAnsi="Cambria Math"/>
              <w:sz w:val="24"/>
              <w:szCs w:val="24"/>
            </w:rPr>
            <m:t>% error= 1.7%</m:t>
          </m:r>
        </m:oMath>
      </m:oMathPara>
    </w:p>
    <w:p w:rsidR="007D2AA9" w:rsidRDefault="007D2AA9" w:rsidP="007D2AA9">
      <w:pPr>
        <w:pStyle w:val="Prrafodelista"/>
        <w:ind w:left="709"/>
        <w:jc w:val="both"/>
        <w:rPr>
          <w:rFonts w:ascii="Times New Roman" w:eastAsiaTheme="minorEastAsia" w:hAnsi="Times New Roman"/>
          <w:sz w:val="24"/>
          <w:szCs w:val="24"/>
        </w:rPr>
      </w:pPr>
    </w:p>
    <w:p w:rsidR="007D2AA9" w:rsidRPr="008F47BD" w:rsidRDefault="007D2AA9" w:rsidP="007D2AA9">
      <w:pPr>
        <w:pStyle w:val="Prrafodelista"/>
        <w:ind w:left="709"/>
        <w:jc w:val="both"/>
        <w:rPr>
          <w:rFonts w:ascii="Times New Roman" w:hAnsi="Times New Roman"/>
          <w:sz w:val="16"/>
          <w:szCs w:val="16"/>
        </w:rPr>
      </w:pPr>
    </w:p>
    <w:p w:rsidR="007D2AA9" w:rsidRDefault="00AD760B" w:rsidP="007D2AA9">
      <w:pPr>
        <w:pStyle w:val="Prrafodelista"/>
        <w:numPr>
          <w:ilvl w:val="0"/>
          <w:numId w:val="18"/>
        </w:numPr>
        <w:spacing w:before="240" w:after="240"/>
        <w:ind w:left="924" w:hanging="357"/>
        <w:jc w:val="both"/>
        <w:rPr>
          <w:rFonts w:ascii="Times New Roman" w:hAnsi="Times New Roman"/>
          <w:b/>
          <w:sz w:val="24"/>
          <w:szCs w:val="24"/>
        </w:rPr>
      </w:pPr>
      <w:r>
        <w:rPr>
          <w:rFonts w:ascii="Times New Roman" w:hAnsi="Times New Roman"/>
          <w:b/>
          <w:noProof/>
          <w:sz w:val="24"/>
          <w:szCs w:val="24"/>
          <w:lang w:eastAsia="es-ES"/>
        </w:rPr>
        <w:pict>
          <v:oval id="_x0000_s1145" style="position:absolute;left:0;text-align:left;margin-left:180.5pt;margin-top:25.4pt;width:115pt;height:68.25pt;z-index:251727872" filled="f" strokecolor="red" strokeweight="1.5pt"/>
        </w:pict>
      </w:r>
      <w:r w:rsidR="007D2AA9" w:rsidRPr="008F47BD">
        <w:rPr>
          <w:rFonts w:ascii="Times New Roman" w:hAnsi="Times New Roman"/>
          <w:b/>
          <w:sz w:val="24"/>
          <w:szCs w:val="24"/>
        </w:rPr>
        <w:t>¿Cuá</w:t>
      </w:r>
      <w:r w:rsidR="007D2AA9">
        <w:rPr>
          <w:rFonts w:ascii="Times New Roman" w:hAnsi="Times New Roman"/>
          <w:b/>
          <w:sz w:val="24"/>
          <w:szCs w:val="24"/>
        </w:rPr>
        <w:t>l es la resistencia de un resistor cuyos colores son café, negros, rojo, oro?</w:t>
      </w:r>
    </w:p>
    <w:p w:rsidR="007D2AA9" w:rsidRPr="008F47BD" w:rsidRDefault="007D2AA9" w:rsidP="007D2AA9">
      <w:pPr>
        <w:pStyle w:val="Prrafodelista"/>
        <w:ind w:left="709"/>
        <w:jc w:val="both"/>
        <w:rPr>
          <w:rFonts w:ascii="Times New Roman" w:hAnsi="Times New Roman"/>
          <w:b/>
          <w:sz w:val="16"/>
          <w:szCs w:val="16"/>
        </w:rPr>
      </w:pPr>
    </w:p>
    <w:p w:rsidR="007D2AA9" w:rsidRDefault="00AD760B" w:rsidP="00AD760B">
      <w:pPr>
        <w:pStyle w:val="Prrafodelista"/>
        <w:ind w:left="709"/>
        <w:jc w:val="center"/>
        <w:rPr>
          <w:rFonts w:ascii="Times New Roman" w:hAnsi="Times New Roman"/>
          <w:sz w:val="24"/>
          <w:szCs w:val="24"/>
        </w:rPr>
      </w:pPr>
      <w:r>
        <w:rPr>
          <w:rFonts w:ascii="Times New Roman" w:hAnsi="Times New Roman"/>
          <w:noProof/>
          <w:sz w:val="24"/>
          <w:szCs w:val="24"/>
          <w:lang w:eastAsia="es-ES"/>
        </w:rPr>
        <w:drawing>
          <wp:inline distT="0" distB="0" distL="0" distR="0">
            <wp:extent cx="1869127" cy="2228259"/>
            <wp:effectExtent l="19050" t="0" r="0" b="0"/>
            <wp:docPr id="1" name="Imagen 1" descr="C:\Users\Owner\Downloads\Hotmail (1)\Scr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Hotmail (1)\Scr000003.jpg"/>
                    <pic:cNvPicPr>
                      <a:picLocks noChangeAspect="1" noChangeArrowheads="1"/>
                    </pic:cNvPicPr>
                  </pic:nvPicPr>
                  <pic:blipFill>
                    <a:blip r:embed="rId17" cstate="print"/>
                    <a:srcRect b="32749"/>
                    <a:stretch>
                      <a:fillRect/>
                    </a:stretch>
                  </pic:blipFill>
                  <pic:spPr bwMode="auto">
                    <a:xfrm>
                      <a:off x="0" y="0"/>
                      <a:ext cx="1869127" cy="2228259"/>
                    </a:xfrm>
                    <a:prstGeom prst="rect">
                      <a:avLst/>
                    </a:prstGeom>
                    <a:noFill/>
                    <a:ln w="9525">
                      <a:noFill/>
                      <a:miter lim="800000"/>
                      <a:headEnd/>
                      <a:tailEnd/>
                    </a:ln>
                  </pic:spPr>
                </pic:pic>
              </a:graphicData>
            </a:graphic>
          </wp:inline>
        </w:drawing>
      </w:r>
    </w:p>
    <w:p w:rsidR="007D2AA9" w:rsidRPr="008F47BD" w:rsidRDefault="007D2AA9" w:rsidP="007D2AA9">
      <w:pPr>
        <w:pStyle w:val="Prrafodelista"/>
        <w:ind w:left="709"/>
        <w:jc w:val="both"/>
        <w:rPr>
          <w:rFonts w:ascii="Times New Roman" w:hAnsi="Times New Roman"/>
          <w:sz w:val="16"/>
          <w:szCs w:val="16"/>
        </w:rPr>
      </w:pPr>
    </w:p>
    <w:p w:rsidR="007D2AA9" w:rsidRPr="00AD760B" w:rsidRDefault="00AD760B" w:rsidP="00AD760B">
      <w:pPr>
        <w:pStyle w:val="Prrafodelista"/>
        <w:numPr>
          <w:ilvl w:val="0"/>
          <w:numId w:val="18"/>
        </w:numPr>
        <w:jc w:val="both"/>
        <w:rPr>
          <w:rFonts w:ascii="Times New Roman" w:hAnsi="Times New Roman"/>
          <w:b/>
          <w:sz w:val="24"/>
          <w:szCs w:val="24"/>
        </w:rPr>
      </w:pPr>
      <w:r>
        <w:rPr>
          <w:rFonts w:ascii="Times New Roman" w:hAnsi="Times New Roman"/>
          <w:b/>
          <w:noProof/>
          <w:sz w:val="24"/>
          <w:szCs w:val="24"/>
          <w:lang w:eastAsia="es-ES"/>
        </w:rPr>
        <w:pict>
          <v:oval id="_x0000_s1146" style="position:absolute;left:0;text-align:left;margin-left:164.45pt;margin-top:23pt;width:115pt;height:68.25pt;z-index:251728896" filled="f" strokecolor="red" strokeweight="1.5pt"/>
        </w:pict>
      </w:r>
      <w:r w:rsidR="007D2AA9">
        <w:rPr>
          <w:rFonts w:ascii="Times New Roman" w:hAnsi="Times New Roman"/>
          <w:b/>
          <w:sz w:val="24"/>
          <w:szCs w:val="24"/>
        </w:rPr>
        <w:t xml:space="preserve">De acuerdo al código, </w:t>
      </w:r>
      <w:r w:rsidR="007D2AA9" w:rsidRPr="008F47BD">
        <w:rPr>
          <w:rFonts w:ascii="Times New Roman" w:hAnsi="Times New Roman"/>
          <w:b/>
          <w:sz w:val="24"/>
          <w:szCs w:val="24"/>
        </w:rPr>
        <w:t>¿Cuá</w:t>
      </w:r>
      <w:r w:rsidR="007D2AA9">
        <w:rPr>
          <w:rFonts w:ascii="Times New Roman" w:hAnsi="Times New Roman"/>
          <w:b/>
          <w:sz w:val="24"/>
          <w:szCs w:val="24"/>
        </w:rPr>
        <w:t>les son los colores de una resistencia de 350</w:t>
      </w:r>
      <w:r w:rsidR="007D2AA9">
        <w:rPr>
          <w:rFonts w:ascii="Times New Roman" w:hAnsi="Times New Roman" w:cs="Times New Roman"/>
          <w:b/>
          <w:sz w:val="24"/>
          <w:szCs w:val="24"/>
        </w:rPr>
        <w:t>Ω</w:t>
      </w:r>
      <w:r w:rsidR="007D2AA9">
        <w:rPr>
          <w:rFonts w:ascii="Times New Roman" w:hAnsi="Times New Roman"/>
          <w:b/>
          <w:sz w:val="24"/>
          <w:szCs w:val="24"/>
        </w:rPr>
        <w:t>?</w:t>
      </w:r>
    </w:p>
    <w:p w:rsidR="00C16F46" w:rsidRDefault="00C16F46" w:rsidP="00547FFE">
      <w:pPr>
        <w:spacing w:after="0" w:line="240" w:lineRule="auto"/>
        <w:jc w:val="center"/>
        <w:rPr>
          <w:rFonts w:ascii="Times New Roman" w:hAnsi="Times New Roman"/>
          <w:sz w:val="24"/>
          <w:szCs w:val="24"/>
        </w:rPr>
      </w:pPr>
    </w:p>
    <w:p w:rsidR="00C16F46" w:rsidRDefault="00AD760B" w:rsidP="00547FFE">
      <w:pPr>
        <w:spacing w:after="0" w:line="240" w:lineRule="auto"/>
        <w:jc w:val="center"/>
        <w:rPr>
          <w:rFonts w:ascii="Times New Roman" w:hAnsi="Times New Roman"/>
          <w:sz w:val="24"/>
          <w:szCs w:val="24"/>
        </w:rPr>
      </w:pPr>
      <w:r>
        <w:rPr>
          <w:rFonts w:ascii="Times New Roman" w:hAnsi="Times New Roman"/>
          <w:noProof/>
          <w:sz w:val="24"/>
          <w:szCs w:val="24"/>
          <w:lang w:eastAsia="es-ES"/>
        </w:rPr>
        <w:drawing>
          <wp:inline distT="0" distB="0" distL="0" distR="0">
            <wp:extent cx="1953789" cy="2315688"/>
            <wp:effectExtent l="19050" t="0" r="8361" b="0"/>
            <wp:docPr id="5" name="Imagen 3" descr="C:\Users\Owner\Downloads\Hotmail (1)\Scr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wnloads\Hotmail (1)\Scr000004.jpg"/>
                    <pic:cNvPicPr>
                      <a:picLocks noChangeAspect="1" noChangeArrowheads="1"/>
                    </pic:cNvPicPr>
                  </pic:nvPicPr>
                  <pic:blipFill>
                    <a:blip r:embed="rId18" cstate="print"/>
                    <a:srcRect b="33138"/>
                    <a:stretch>
                      <a:fillRect/>
                    </a:stretch>
                  </pic:blipFill>
                  <pic:spPr bwMode="auto">
                    <a:xfrm>
                      <a:off x="0" y="0"/>
                      <a:ext cx="1957243" cy="2319781"/>
                    </a:xfrm>
                    <a:prstGeom prst="rect">
                      <a:avLst/>
                    </a:prstGeom>
                    <a:noFill/>
                    <a:ln w="9525">
                      <a:noFill/>
                      <a:miter lim="800000"/>
                      <a:headEnd/>
                      <a:tailEnd/>
                    </a:ln>
                  </pic:spPr>
                </pic:pic>
              </a:graphicData>
            </a:graphic>
          </wp:inline>
        </w:drawing>
      </w:r>
    </w:p>
    <w:p w:rsidR="00AD760B" w:rsidRDefault="00AD760B" w:rsidP="00547FFE">
      <w:pPr>
        <w:spacing w:after="0" w:line="240" w:lineRule="auto"/>
        <w:jc w:val="center"/>
        <w:rPr>
          <w:rFonts w:ascii="Times New Roman" w:hAnsi="Times New Roman"/>
          <w:sz w:val="24"/>
          <w:szCs w:val="24"/>
        </w:rPr>
      </w:pPr>
      <w:r>
        <w:rPr>
          <w:rFonts w:ascii="Times New Roman" w:hAnsi="Times New Roman"/>
          <w:sz w:val="24"/>
          <w:szCs w:val="24"/>
        </w:rPr>
        <w:t xml:space="preserve">Naranja / Verde / Café </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AD760B" w:rsidRDefault="00737866" w:rsidP="00737866">
      <w:pPr>
        <w:pStyle w:val="Prrafodelista"/>
        <w:numPr>
          <w:ilvl w:val="0"/>
          <w:numId w:val="2"/>
        </w:numPr>
        <w:spacing w:before="100" w:beforeAutospacing="1" w:after="100" w:afterAutospacing="1" w:line="240" w:lineRule="auto"/>
        <w:jc w:val="both"/>
        <w:outlineLvl w:val="1"/>
        <w:rPr>
          <w:rFonts w:ascii="Times New Roman" w:hAnsi="Times New Roman" w:cs="Times New Roman"/>
          <w:sz w:val="24"/>
          <w:szCs w:val="24"/>
        </w:rPr>
      </w:pPr>
      <w:r w:rsidRPr="00AD760B">
        <w:rPr>
          <w:rFonts w:ascii="Times New Roman" w:hAnsi="Times New Roman" w:cs="Times New Roman"/>
          <w:sz w:val="24"/>
          <w:szCs w:val="24"/>
        </w:rPr>
        <w:t xml:space="preserve">Se </w:t>
      </w:r>
      <w:r w:rsidR="00AD760B">
        <w:rPr>
          <w:rFonts w:ascii="Times New Roman" w:hAnsi="Times New Roman" w:cs="Times New Roman"/>
          <w:sz w:val="24"/>
          <w:szCs w:val="24"/>
        </w:rPr>
        <w:t>comprobó</w:t>
      </w:r>
      <w:r w:rsidR="00AD760B" w:rsidRPr="00AD760B">
        <w:rPr>
          <w:rFonts w:ascii="Times New Roman" w:hAnsi="Times New Roman" w:cs="Times New Roman"/>
          <w:sz w:val="24"/>
          <w:szCs w:val="24"/>
        </w:rPr>
        <w:t xml:space="preserve"> la ley de Ohm y determinar la curva V – I para los resistores óhmicos</w:t>
      </w:r>
      <w:r w:rsidR="00AD760B">
        <w:rPr>
          <w:rFonts w:ascii="Times New Roman" w:hAnsi="Times New Roman" w:cs="Times New Roman"/>
          <w:sz w:val="24"/>
          <w:szCs w:val="24"/>
        </w:rPr>
        <w:t>, obteniendo una recta con pendiente positiva, esto nos dice que V es proporcional a I, y R es la constante de proporcionalidad.</w:t>
      </w:r>
    </w:p>
    <w:p w:rsidR="00737866" w:rsidRPr="00AD760B" w:rsidRDefault="00737866" w:rsidP="00737866">
      <w:pPr>
        <w:pStyle w:val="Prrafodelista"/>
        <w:numPr>
          <w:ilvl w:val="0"/>
          <w:numId w:val="2"/>
        </w:numPr>
        <w:spacing w:before="100" w:beforeAutospacing="1" w:after="100" w:afterAutospacing="1" w:line="240" w:lineRule="auto"/>
        <w:jc w:val="both"/>
        <w:outlineLvl w:val="1"/>
        <w:rPr>
          <w:rFonts w:ascii="Times New Roman" w:hAnsi="Times New Roman" w:cs="Times New Roman"/>
          <w:sz w:val="24"/>
          <w:szCs w:val="24"/>
        </w:rPr>
      </w:pPr>
      <w:r w:rsidRPr="00AD760B">
        <w:rPr>
          <w:rFonts w:ascii="Times New Roman" w:hAnsi="Times New Roman" w:cs="Times New Roman"/>
          <w:sz w:val="24"/>
          <w:szCs w:val="24"/>
        </w:rPr>
        <w:t xml:space="preserve">Se </w:t>
      </w:r>
      <w:r w:rsidR="00AD760B">
        <w:rPr>
          <w:rFonts w:ascii="Times New Roman" w:hAnsi="Times New Roman" w:cs="Times New Roman"/>
          <w:sz w:val="24"/>
          <w:szCs w:val="24"/>
        </w:rPr>
        <w:t>utilizó</w:t>
      </w:r>
      <w:r w:rsidR="00AD760B" w:rsidRPr="00C16F46">
        <w:rPr>
          <w:rFonts w:ascii="Times New Roman" w:hAnsi="Times New Roman" w:cs="Times New Roman"/>
          <w:sz w:val="24"/>
          <w:szCs w:val="24"/>
        </w:rPr>
        <w:t xml:space="preserve"> el código de colores para la obtención del valor de una resistencia</w:t>
      </w:r>
      <w:r w:rsidR="00AD760B">
        <w:rPr>
          <w:rFonts w:ascii="Times New Roman" w:hAnsi="Times New Roman" w:cs="Times New Roman"/>
          <w:sz w:val="24"/>
          <w:szCs w:val="24"/>
        </w:rPr>
        <w:t>, la cual nos dio 1k</w:t>
      </w:r>
      <w:r w:rsidR="00AD760B" w:rsidRPr="00AD760B">
        <w:rPr>
          <w:rFonts w:ascii="Times New Roman" w:hAnsi="Times New Roman" w:cs="Times New Roman"/>
          <w:sz w:val="24"/>
          <w:szCs w:val="24"/>
        </w:rPr>
        <w:t>Ω</w:t>
      </w:r>
      <w:r w:rsidR="00256CED">
        <w:rPr>
          <w:rFonts w:ascii="Times New Roman" w:hAnsi="Times New Roman" w:cs="Times New Roman"/>
          <w:sz w:val="24"/>
          <w:szCs w:val="24"/>
        </w:rPr>
        <w:t>±05%</w:t>
      </w:r>
    </w:p>
    <w:p w:rsid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obtuvo el valor de la </w:t>
      </w:r>
      <w:r w:rsidR="00256CED">
        <w:rPr>
          <w:rFonts w:ascii="Times New Roman" w:eastAsia="Times New Roman" w:hAnsi="Times New Roman" w:cs="Times New Roman"/>
          <w:bCs/>
          <w:sz w:val="24"/>
          <w:szCs w:val="24"/>
          <w:lang w:val="es-ES_tradnl" w:eastAsia="es-ES"/>
        </w:rPr>
        <w:t>resistencia mediante la pendiente del grafico dando como resultado</w:t>
      </w:r>
      <w:r>
        <w:rPr>
          <w:rFonts w:ascii="Times New Roman" w:eastAsia="Times New Roman" w:hAnsi="Times New Roman" w:cs="Times New Roman"/>
          <w:bCs/>
          <w:sz w:val="24"/>
          <w:szCs w:val="24"/>
          <w:lang w:val="es-ES_tradnl" w:eastAsia="es-ES"/>
        </w:rPr>
        <w:t xml:space="preserve"> </w:t>
      </w:r>
      <w:r w:rsidR="00256CED" w:rsidRPr="00256CED">
        <w:rPr>
          <w:rFonts w:ascii="Times New Roman" w:eastAsia="Times New Roman" w:hAnsi="Times New Roman" w:cs="Times New Roman"/>
          <w:bCs/>
          <w:sz w:val="24"/>
          <w:szCs w:val="24"/>
          <w:lang w:val="es-ES_tradnl" w:eastAsia="es-ES"/>
        </w:rPr>
        <w:t>R =(</w:t>
      </w:r>
      <w:r w:rsidR="00256CED">
        <w:rPr>
          <w:rFonts w:ascii="Times New Roman" w:eastAsia="Times New Roman" w:hAnsi="Times New Roman" w:cs="Times New Roman"/>
          <w:bCs/>
          <w:sz w:val="24"/>
          <w:szCs w:val="24"/>
          <w:lang w:val="es-ES_tradnl" w:eastAsia="es-ES"/>
        </w:rPr>
        <w:t>10</w:t>
      </w:r>
      <w:r w:rsidR="00256CED" w:rsidRPr="00256CED">
        <w:rPr>
          <w:rFonts w:ascii="Times New Roman" w:eastAsia="Times New Roman" w:hAnsi="Times New Roman" w:cs="Times New Roman"/>
          <w:bCs/>
          <w:sz w:val="24"/>
          <w:szCs w:val="24"/>
          <w:lang w:val="es-ES_tradnl" w:eastAsia="es-ES"/>
        </w:rPr>
        <w:t>±</w:t>
      </w:r>
      <w:r w:rsidR="00256CED">
        <w:rPr>
          <w:rFonts w:ascii="Times New Roman" w:eastAsia="Times New Roman" w:hAnsi="Times New Roman" w:cs="Times New Roman"/>
          <w:bCs/>
          <w:sz w:val="24"/>
          <w:szCs w:val="24"/>
          <w:lang w:val="es-ES_tradnl" w:eastAsia="es-ES"/>
        </w:rPr>
        <w:t>2</w:t>
      </w:r>
      <w:r w:rsidR="00256CED" w:rsidRPr="00256CED">
        <w:rPr>
          <w:rFonts w:ascii="Times New Roman" w:eastAsia="Times New Roman" w:hAnsi="Times New Roman" w:cs="Times New Roman"/>
          <w:bCs/>
          <w:sz w:val="24"/>
          <w:szCs w:val="24"/>
          <w:lang w:val="es-ES_tradnl" w:eastAsia="es-ES"/>
        </w:rPr>
        <w:t>)Ω</w:t>
      </w:r>
      <w:r w:rsidR="00256CED">
        <w:rPr>
          <w:rFonts w:ascii="Times New Roman" w:eastAsia="Times New Roman" w:hAnsi="Times New Roman" w:cs="Times New Roman"/>
          <w:bCs/>
          <w:sz w:val="24"/>
          <w:szCs w:val="24"/>
          <w:lang w:val="es-ES_tradnl" w:eastAsia="es-ES"/>
        </w:rPr>
        <w:t xml:space="preserve"> y con un porcentaje de error de 0%</w:t>
      </w:r>
    </w:p>
    <w:p w:rsidR="00737866" w:rsidRPr="00737866" w:rsidRDefault="00737866" w:rsidP="00737866">
      <w:pPr>
        <w:pStyle w:val="Prrafodelista"/>
        <w:numPr>
          <w:ilvl w:val="0"/>
          <w:numId w:val="2"/>
        </w:numPr>
        <w:spacing w:line="240" w:lineRule="auto"/>
        <w:jc w:val="both"/>
        <w:rPr>
          <w:rFonts w:ascii="Times New Roman" w:hAnsi="Times New Roman" w:cs="Times New Roman"/>
          <w:sz w:val="24"/>
          <w:szCs w:val="24"/>
          <w:lang w:val="es-EC"/>
        </w:rPr>
      </w:pPr>
      <w:r w:rsidRPr="00737866">
        <w:rPr>
          <w:rFonts w:ascii="Times New Roman" w:eastAsia="Times New Roman" w:hAnsi="Times New Roman" w:cs="Times New Roman"/>
          <w:sz w:val="24"/>
          <w:szCs w:val="24"/>
          <w:lang w:val="es-EC"/>
        </w:rPr>
        <w:t xml:space="preserve">Se calculó el valor de </w:t>
      </w:r>
      <w:r w:rsidR="00256CED">
        <w:rPr>
          <w:rFonts w:ascii="Times New Roman" w:eastAsia="Times New Roman" w:hAnsi="Times New Roman" w:cs="Times New Roman"/>
          <w:sz w:val="24"/>
          <w:szCs w:val="24"/>
          <w:lang w:val="es-EC"/>
        </w:rPr>
        <w:t xml:space="preserve">la resistencia por el método del puente de </w:t>
      </w:r>
      <w:proofErr w:type="spellStart"/>
      <w:r w:rsidR="00256CED">
        <w:rPr>
          <w:rFonts w:ascii="Times New Roman" w:eastAsia="Times New Roman" w:hAnsi="Times New Roman" w:cs="Times New Roman"/>
          <w:sz w:val="24"/>
          <w:szCs w:val="24"/>
          <w:lang w:val="es-EC"/>
        </w:rPr>
        <w:t>Wheatstone</w:t>
      </w:r>
      <w:proofErr w:type="spellEnd"/>
      <w:r w:rsidR="00256CED">
        <w:rPr>
          <w:rFonts w:ascii="Times New Roman" w:eastAsia="Times New Roman" w:hAnsi="Times New Roman" w:cs="Times New Roman"/>
          <w:sz w:val="24"/>
          <w:szCs w:val="24"/>
          <w:lang w:val="es-EC"/>
        </w:rPr>
        <w:t xml:space="preserve"> obteniendo como resultado </w:t>
      </w:r>
      <w:r w:rsidR="00256CED" w:rsidRPr="00256CED">
        <w:rPr>
          <w:rFonts w:ascii="Times New Roman" w:eastAsia="Times New Roman" w:hAnsi="Times New Roman" w:cs="Times New Roman"/>
          <w:sz w:val="24"/>
          <w:szCs w:val="24"/>
          <w:lang w:val="es-EC"/>
        </w:rPr>
        <w:t>R</w:t>
      </w:r>
      <w:r w:rsidR="00256CED" w:rsidRPr="00256CED">
        <w:rPr>
          <w:rFonts w:ascii="Times New Roman" w:eastAsia="Times New Roman" w:hAnsi="Times New Roman" w:cs="Times New Roman"/>
          <w:sz w:val="24"/>
          <w:szCs w:val="24"/>
          <w:vertAlign w:val="subscript"/>
          <w:lang w:val="es-EC"/>
        </w:rPr>
        <w:t>X</w:t>
      </w:r>
      <w:r w:rsidR="00256CED" w:rsidRPr="00256CED">
        <w:rPr>
          <w:rFonts w:ascii="Times New Roman" w:eastAsia="Times New Roman" w:hAnsi="Times New Roman" w:cs="Times New Roman"/>
          <w:sz w:val="24"/>
          <w:szCs w:val="24"/>
          <w:lang w:val="es-EC"/>
        </w:rPr>
        <w:t>=(9.83±0.6)Ω</w:t>
      </w:r>
    </w:p>
    <w:p w:rsidR="00737866" w:rsidRPr="00AD760B" w:rsidRDefault="00737866" w:rsidP="00737866">
      <w:pPr>
        <w:pStyle w:val="Prrafodelista"/>
        <w:numPr>
          <w:ilvl w:val="0"/>
          <w:numId w:val="2"/>
        </w:numPr>
        <w:spacing w:line="240" w:lineRule="auto"/>
        <w:jc w:val="both"/>
        <w:rPr>
          <w:rFonts w:ascii="Times New Roman" w:hAnsi="Times New Roman" w:cs="Times New Roman"/>
          <w:sz w:val="24"/>
          <w:szCs w:val="24"/>
          <w:lang w:val="es-EC"/>
        </w:rPr>
      </w:pPr>
      <w:r>
        <w:rPr>
          <w:rFonts w:ascii="Times New Roman" w:eastAsia="Times New Roman" w:hAnsi="Times New Roman" w:cs="Times New Roman"/>
          <w:sz w:val="24"/>
          <w:szCs w:val="24"/>
          <w:lang w:val="es-EC"/>
        </w:rPr>
        <w:t xml:space="preserve">Se concluyó que la </w:t>
      </w:r>
      <w:r w:rsidR="0095486D">
        <w:rPr>
          <w:rFonts w:ascii="Times New Roman" w:eastAsia="Times New Roman" w:hAnsi="Times New Roman" w:cs="Times New Roman"/>
          <w:sz w:val="24"/>
          <w:szCs w:val="24"/>
          <w:lang w:val="es-EC"/>
        </w:rPr>
        <w:t>práctica</w:t>
      </w:r>
      <w:r>
        <w:rPr>
          <w:rFonts w:ascii="Times New Roman" w:eastAsia="Times New Roman" w:hAnsi="Times New Roman" w:cs="Times New Roman"/>
          <w:sz w:val="24"/>
          <w:szCs w:val="24"/>
          <w:lang w:val="es-EC"/>
        </w:rPr>
        <w:t xml:space="preserve"> fue un éxito debido a que el error fue muy bajo y a la dedicación y el empeño mostrado por parte del profesor, ayudante y alumnos.</w:t>
      </w:r>
    </w:p>
    <w:p w:rsidR="00AD760B" w:rsidRPr="00AD760B" w:rsidRDefault="00AD760B" w:rsidP="00AD760B">
      <w:pPr>
        <w:spacing w:line="240" w:lineRule="auto"/>
        <w:jc w:val="both"/>
        <w:rPr>
          <w:rFonts w:ascii="Times New Roman" w:hAnsi="Times New Roman" w:cs="Times New Roman"/>
          <w:sz w:val="24"/>
          <w:szCs w:val="24"/>
        </w:rPr>
      </w:pP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191231">
      <w:pPr>
        <w:pStyle w:val="Prrafodelista"/>
        <w:numPr>
          <w:ilvl w:val="0"/>
          <w:numId w:val="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w:t>
      </w:r>
      <w:r w:rsidR="009324EE">
        <w:rPr>
          <w:rFonts w:ascii="Times New Roman" w:hAnsi="Times New Roman" w:cs="Times New Roman"/>
          <w:sz w:val="24"/>
          <w:szCs w:val="24"/>
        </w:rPr>
        <w:t>C</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r w:rsidR="009324EE">
        <w:rPr>
          <w:rFonts w:ascii="Times New Roman" w:hAnsi="Times New Roman" w:cs="Times New Roman"/>
          <w:sz w:val="24"/>
          <w:szCs w:val="24"/>
        </w:rPr>
        <w:t>I</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w:t>
      </w:r>
      <w:r w:rsidR="0095486D">
        <w:rPr>
          <w:rFonts w:ascii="Times New Roman" w:hAnsi="Times New Roman" w:cs="Times New Roman"/>
          <w:sz w:val="24"/>
          <w:szCs w:val="24"/>
        </w:rPr>
        <w:t>resistor</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http://en.wikipedia.org/wiki/</w:t>
      </w:r>
      <w:r w:rsidR="0095486D">
        <w:rPr>
          <w:rFonts w:ascii="Times New Roman" w:hAnsi="Times New Roman" w:cs="Times New Roman"/>
          <w:sz w:val="24"/>
          <w:szCs w:val="24"/>
        </w:rPr>
        <w:t>ley_de_ohm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http://www.pps.k12.or.us/district/depts/edmedia/videoteca/curso3/htmlb/SEC_65.HTM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http://www.quimicaweb.net/grupo_trabajo_fyq3/tema7/index7.htm</w:t>
      </w:r>
    </w:p>
    <w:sectPr w:rsidR="009324EE" w:rsidSect="00400A68">
      <w:headerReference w:type="default" r:id="rId19"/>
      <w:footerReference w:type="default" r:id="rId20"/>
      <w:headerReference w:type="first" r:id="rId21"/>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1B" w:rsidRDefault="00DC3C1B" w:rsidP="004805E9">
      <w:pPr>
        <w:spacing w:after="0" w:line="240" w:lineRule="auto"/>
      </w:pPr>
      <w:r>
        <w:separator/>
      </w:r>
    </w:p>
  </w:endnote>
  <w:endnote w:type="continuationSeparator" w:id="0">
    <w:p w:rsidR="00DC3C1B" w:rsidRDefault="00DC3C1B"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Bernard MT Condensed">
    <w:panose1 w:val="020508060609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Default="006145ED">
    <w:pPr>
      <w:pStyle w:val="Piedepgina"/>
    </w:pPr>
    <w:r w:rsidRPr="006145ED">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E27030" w:rsidRDefault="00E27030"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C</w:t>
                      </w:r>
                    </w:p>
                  </w:sdtContent>
                </w:sdt>
                <w:p w:rsidR="00E27030" w:rsidRDefault="00E27030"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E27030" w:rsidRDefault="00E27030" w:rsidP="00400A68">
                  <w:pPr>
                    <w:pStyle w:val="Piedepgina"/>
                    <w:rPr>
                      <w:color w:val="FFFFFF" w:themeColor="background1"/>
                    </w:rPr>
                  </w:pPr>
                  <w:r>
                    <w:rPr>
                      <w:color w:val="FFFFFF" w:themeColor="background1"/>
                    </w:rPr>
                    <w:t xml:space="preserve">Página </w:t>
                  </w:r>
                  <w:fldSimple w:instr=" PAGE   \* MERGEFORMAT ">
                    <w:r w:rsidR="00256CED" w:rsidRPr="00256CED">
                      <w:rPr>
                        <w:noProof/>
                        <w:color w:val="FFFFFF" w:themeColor="background1"/>
                      </w:rPr>
                      <w:t>9</w:t>
                    </w:r>
                  </w:fldSimple>
                </w:p>
                <w:p w:rsidR="00E27030" w:rsidRPr="001A4655" w:rsidRDefault="00E27030"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1B" w:rsidRDefault="00DC3C1B" w:rsidP="004805E9">
      <w:pPr>
        <w:spacing w:after="0" w:line="240" w:lineRule="auto"/>
      </w:pPr>
      <w:r>
        <w:separator/>
      </w:r>
    </w:p>
  </w:footnote>
  <w:footnote w:type="continuationSeparator" w:id="0">
    <w:p w:rsidR="00DC3C1B" w:rsidRDefault="00DC3C1B"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Pr="00224E72" w:rsidRDefault="00E27030" w:rsidP="00E35298">
    <w:pPr>
      <w:pStyle w:val="Encabezado"/>
      <w:jc w:val="center"/>
      <w:rPr>
        <w:rFonts w:ascii="Showcard Gothic" w:hAnsi="Showcard Gothic"/>
        <w:sz w:val="26"/>
        <w:szCs w:val="26"/>
      </w:rPr>
    </w:pPr>
    <w:r>
      <w:rPr>
        <w:rFonts w:ascii="Showcard Gothic" w:hAnsi="Showcard Gothic"/>
        <w:noProof/>
        <w:sz w:val="26"/>
        <w:szCs w:val="26"/>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eastAsia="es-E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E27030" w:rsidRDefault="00E27030"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E27030" w:rsidRPr="00224E72" w:rsidRDefault="00E27030" w:rsidP="00E35298">
    <w:pPr>
      <w:pStyle w:val="Encabezado"/>
      <w:jc w:val="center"/>
      <w:rPr>
        <w:rFonts w:ascii="Showcard Gothic" w:hAnsi="Showcard Gothic"/>
        <w:sz w:val="26"/>
        <w:szCs w:val="26"/>
      </w:rPr>
    </w:pPr>
  </w:p>
  <w:p w:rsidR="00E27030" w:rsidRDefault="00E270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Pr="00224E72" w:rsidRDefault="00E27030"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E27030" w:rsidRPr="00224E72" w:rsidRDefault="00E27030"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E27030" w:rsidRDefault="00E270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A47ADF"/>
    <w:multiLevelType w:val="hybridMultilevel"/>
    <w:tmpl w:val="058E79E2"/>
    <w:lvl w:ilvl="0" w:tplc="DE561EA6">
      <w:start w:val="1"/>
      <w:numFmt w:val="ordinal"/>
      <w:lvlText w:val="%1."/>
      <w:lvlJc w:val="righ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
    <w:nsid w:val="0E1E3A47"/>
    <w:multiLevelType w:val="hybridMultilevel"/>
    <w:tmpl w:val="D4149E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401598"/>
    <w:multiLevelType w:val="multilevel"/>
    <w:tmpl w:val="D81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B1A9C"/>
    <w:multiLevelType w:val="hybridMultilevel"/>
    <w:tmpl w:val="43E07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46325"/>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1F13F5"/>
    <w:multiLevelType w:val="hybridMultilevel"/>
    <w:tmpl w:val="ACAA9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6F53C5"/>
    <w:multiLevelType w:val="hybridMultilevel"/>
    <w:tmpl w:val="E8B88E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273E7C"/>
    <w:multiLevelType w:val="hybridMultilevel"/>
    <w:tmpl w:val="C430F85E"/>
    <w:lvl w:ilvl="0" w:tplc="0C0A0017">
      <w:start w:val="1"/>
      <w:numFmt w:val="lowerLetter"/>
      <w:lvlText w:val="%1)"/>
      <w:lvlJc w:val="lef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nsid w:val="485B1789"/>
    <w:multiLevelType w:val="hybridMultilevel"/>
    <w:tmpl w:val="60F4C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7D84937"/>
    <w:multiLevelType w:val="hybridMultilevel"/>
    <w:tmpl w:val="5E100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B42843"/>
    <w:multiLevelType w:val="hybridMultilevel"/>
    <w:tmpl w:val="A6C42B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A8C7C18"/>
    <w:multiLevelType w:val="hybridMultilevel"/>
    <w:tmpl w:val="EB1C43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8E75C8"/>
    <w:multiLevelType w:val="hybridMultilevel"/>
    <w:tmpl w:val="7DC80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DD7933"/>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B6A068A"/>
    <w:multiLevelType w:val="hybridMultilevel"/>
    <w:tmpl w:val="0D98E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33E6488"/>
    <w:multiLevelType w:val="hybridMultilevel"/>
    <w:tmpl w:val="63B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4"/>
  </w:num>
  <w:num w:numId="5">
    <w:abstractNumId w:val="15"/>
  </w:num>
  <w:num w:numId="6">
    <w:abstractNumId w:val="7"/>
  </w:num>
  <w:num w:numId="7">
    <w:abstractNumId w:val="3"/>
  </w:num>
  <w:num w:numId="8">
    <w:abstractNumId w:val="5"/>
  </w:num>
  <w:num w:numId="9">
    <w:abstractNumId w:val="6"/>
  </w:num>
  <w:num w:numId="10">
    <w:abstractNumId w:val="11"/>
  </w:num>
  <w:num w:numId="11">
    <w:abstractNumId w:val="9"/>
  </w:num>
  <w:num w:numId="12">
    <w:abstractNumId w:val="16"/>
  </w:num>
  <w:num w:numId="13">
    <w:abstractNumId w:val="12"/>
  </w:num>
  <w:num w:numId="14">
    <w:abstractNumId w:val="2"/>
  </w:num>
  <w:num w:numId="15">
    <w:abstractNumId w:val="13"/>
  </w:num>
  <w:num w:numId="16">
    <w:abstractNumId w:val="17"/>
  </w:num>
  <w:num w:numId="17">
    <w:abstractNumId w:val="1"/>
  </w:num>
  <w:num w:numId="1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3010">
      <o:colormenu v:ext="edit" fillcolor="none"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33B2A"/>
    <w:rsid w:val="00075BFC"/>
    <w:rsid w:val="000913BE"/>
    <w:rsid w:val="000A0256"/>
    <w:rsid w:val="000A63E0"/>
    <w:rsid w:val="000B04AD"/>
    <w:rsid w:val="000C00CB"/>
    <w:rsid w:val="000E013C"/>
    <w:rsid w:val="00120070"/>
    <w:rsid w:val="00127371"/>
    <w:rsid w:val="00143F75"/>
    <w:rsid w:val="0014682D"/>
    <w:rsid w:val="00150C53"/>
    <w:rsid w:val="00152117"/>
    <w:rsid w:val="00156298"/>
    <w:rsid w:val="0017466D"/>
    <w:rsid w:val="00180EC0"/>
    <w:rsid w:val="001810B9"/>
    <w:rsid w:val="00190342"/>
    <w:rsid w:val="00191231"/>
    <w:rsid w:val="00194A37"/>
    <w:rsid w:val="001A43DC"/>
    <w:rsid w:val="001A71F0"/>
    <w:rsid w:val="001C0D85"/>
    <w:rsid w:val="001C614B"/>
    <w:rsid w:val="001D113D"/>
    <w:rsid w:val="001E710E"/>
    <w:rsid w:val="00226927"/>
    <w:rsid w:val="002335FE"/>
    <w:rsid w:val="00243074"/>
    <w:rsid w:val="002457EE"/>
    <w:rsid w:val="00247F7F"/>
    <w:rsid w:val="00256CED"/>
    <w:rsid w:val="0026114D"/>
    <w:rsid w:val="0026239C"/>
    <w:rsid w:val="00273BB1"/>
    <w:rsid w:val="00296F6D"/>
    <w:rsid w:val="002A2C52"/>
    <w:rsid w:val="002C559C"/>
    <w:rsid w:val="002D036A"/>
    <w:rsid w:val="002D4C74"/>
    <w:rsid w:val="002D7C82"/>
    <w:rsid w:val="002E6C78"/>
    <w:rsid w:val="003042BA"/>
    <w:rsid w:val="00307D95"/>
    <w:rsid w:val="00321C9B"/>
    <w:rsid w:val="00327811"/>
    <w:rsid w:val="00351A64"/>
    <w:rsid w:val="003613F0"/>
    <w:rsid w:val="00364D93"/>
    <w:rsid w:val="00381A4E"/>
    <w:rsid w:val="0039048B"/>
    <w:rsid w:val="003A1651"/>
    <w:rsid w:val="003A40CC"/>
    <w:rsid w:val="003A7C19"/>
    <w:rsid w:val="003C57CF"/>
    <w:rsid w:val="003D160B"/>
    <w:rsid w:val="003E0361"/>
    <w:rsid w:val="003F4E4C"/>
    <w:rsid w:val="003F59BE"/>
    <w:rsid w:val="00400A68"/>
    <w:rsid w:val="00410D70"/>
    <w:rsid w:val="004120A1"/>
    <w:rsid w:val="004319AA"/>
    <w:rsid w:val="00436718"/>
    <w:rsid w:val="00452647"/>
    <w:rsid w:val="004805E9"/>
    <w:rsid w:val="00482562"/>
    <w:rsid w:val="00484642"/>
    <w:rsid w:val="00486E69"/>
    <w:rsid w:val="00490F1E"/>
    <w:rsid w:val="004932F8"/>
    <w:rsid w:val="004C25C3"/>
    <w:rsid w:val="004C7124"/>
    <w:rsid w:val="004E3B3A"/>
    <w:rsid w:val="004E5522"/>
    <w:rsid w:val="004E7827"/>
    <w:rsid w:val="004F4C94"/>
    <w:rsid w:val="00525747"/>
    <w:rsid w:val="00542D98"/>
    <w:rsid w:val="00547FFE"/>
    <w:rsid w:val="00553618"/>
    <w:rsid w:val="005553D9"/>
    <w:rsid w:val="00580D87"/>
    <w:rsid w:val="005846B2"/>
    <w:rsid w:val="005848F5"/>
    <w:rsid w:val="00597032"/>
    <w:rsid w:val="005A4658"/>
    <w:rsid w:val="005B73BA"/>
    <w:rsid w:val="005D2CB9"/>
    <w:rsid w:val="005F18CF"/>
    <w:rsid w:val="006145ED"/>
    <w:rsid w:val="006252A2"/>
    <w:rsid w:val="00633B2E"/>
    <w:rsid w:val="00660B08"/>
    <w:rsid w:val="006659E1"/>
    <w:rsid w:val="00671A94"/>
    <w:rsid w:val="006735CE"/>
    <w:rsid w:val="00682934"/>
    <w:rsid w:val="0068437E"/>
    <w:rsid w:val="006932CE"/>
    <w:rsid w:val="006A1808"/>
    <w:rsid w:val="006B63F0"/>
    <w:rsid w:val="006B71EC"/>
    <w:rsid w:val="006C08EB"/>
    <w:rsid w:val="006C1FA8"/>
    <w:rsid w:val="006C5CE6"/>
    <w:rsid w:val="006D5296"/>
    <w:rsid w:val="0071029C"/>
    <w:rsid w:val="00713443"/>
    <w:rsid w:val="00714DF3"/>
    <w:rsid w:val="00737866"/>
    <w:rsid w:val="007501EA"/>
    <w:rsid w:val="00752905"/>
    <w:rsid w:val="00776781"/>
    <w:rsid w:val="0077713E"/>
    <w:rsid w:val="00794294"/>
    <w:rsid w:val="007965D5"/>
    <w:rsid w:val="007A1256"/>
    <w:rsid w:val="007A4D98"/>
    <w:rsid w:val="007B1856"/>
    <w:rsid w:val="007B4F22"/>
    <w:rsid w:val="007C5EB7"/>
    <w:rsid w:val="007D2AA9"/>
    <w:rsid w:val="007D5C6F"/>
    <w:rsid w:val="007E018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8F47BD"/>
    <w:rsid w:val="00904C89"/>
    <w:rsid w:val="00907D17"/>
    <w:rsid w:val="0092776E"/>
    <w:rsid w:val="00930F18"/>
    <w:rsid w:val="00931A10"/>
    <w:rsid w:val="00931B8F"/>
    <w:rsid w:val="009324EE"/>
    <w:rsid w:val="009365C5"/>
    <w:rsid w:val="009465EE"/>
    <w:rsid w:val="009509D0"/>
    <w:rsid w:val="009516B2"/>
    <w:rsid w:val="0095486D"/>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31B9"/>
    <w:rsid w:val="00A55612"/>
    <w:rsid w:val="00A57502"/>
    <w:rsid w:val="00A642D9"/>
    <w:rsid w:val="00A67691"/>
    <w:rsid w:val="00A7322F"/>
    <w:rsid w:val="00A7365A"/>
    <w:rsid w:val="00A90D58"/>
    <w:rsid w:val="00AA0E09"/>
    <w:rsid w:val="00AA20FF"/>
    <w:rsid w:val="00AB204A"/>
    <w:rsid w:val="00AD178B"/>
    <w:rsid w:val="00AD760B"/>
    <w:rsid w:val="00AE0B3C"/>
    <w:rsid w:val="00AE13FA"/>
    <w:rsid w:val="00AE38A0"/>
    <w:rsid w:val="00AE49ED"/>
    <w:rsid w:val="00AF3F7B"/>
    <w:rsid w:val="00B04BD6"/>
    <w:rsid w:val="00B07923"/>
    <w:rsid w:val="00B3146C"/>
    <w:rsid w:val="00B32D55"/>
    <w:rsid w:val="00B32E7D"/>
    <w:rsid w:val="00B50332"/>
    <w:rsid w:val="00B573F6"/>
    <w:rsid w:val="00B64CB1"/>
    <w:rsid w:val="00B712FB"/>
    <w:rsid w:val="00B72676"/>
    <w:rsid w:val="00B75842"/>
    <w:rsid w:val="00B9566E"/>
    <w:rsid w:val="00BC17F8"/>
    <w:rsid w:val="00BC23CF"/>
    <w:rsid w:val="00BC3574"/>
    <w:rsid w:val="00BC6F3B"/>
    <w:rsid w:val="00BD625B"/>
    <w:rsid w:val="00C16F46"/>
    <w:rsid w:val="00C20EBB"/>
    <w:rsid w:val="00C224CB"/>
    <w:rsid w:val="00C26A16"/>
    <w:rsid w:val="00C42904"/>
    <w:rsid w:val="00C466AE"/>
    <w:rsid w:val="00C472C9"/>
    <w:rsid w:val="00C52B7B"/>
    <w:rsid w:val="00C53BF3"/>
    <w:rsid w:val="00C63655"/>
    <w:rsid w:val="00C70DC0"/>
    <w:rsid w:val="00C73561"/>
    <w:rsid w:val="00C95FAD"/>
    <w:rsid w:val="00C96160"/>
    <w:rsid w:val="00CA4B22"/>
    <w:rsid w:val="00CA5A1B"/>
    <w:rsid w:val="00CC128F"/>
    <w:rsid w:val="00CC1F43"/>
    <w:rsid w:val="00CD49BD"/>
    <w:rsid w:val="00CD708C"/>
    <w:rsid w:val="00CF7059"/>
    <w:rsid w:val="00D10427"/>
    <w:rsid w:val="00D23FA3"/>
    <w:rsid w:val="00D37D14"/>
    <w:rsid w:val="00D4105E"/>
    <w:rsid w:val="00D45AE8"/>
    <w:rsid w:val="00D53360"/>
    <w:rsid w:val="00D71C99"/>
    <w:rsid w:val="00D71D54"/>
    <w:rsid w:val="00D768BC"/>
    <w:rsid w:val="00D91280"/>
    <w:rsid w:val="00DA1E28"/>
    <w:rsid w:val="00DB52B0"/>
    <w:rsid w:val="00DC3C1B"/>
    <w:rsid w:val="00DE4CC1"/>
    <w:rsid w:val="00DF4FED"/>
    <w:rsid w:val="00DF55E6"/>
    <w:rsid w:val="00E149D6"/>
    <w:rsid w:val="00E20A65"/>
    <w:rsid w:val="00E27030"/>
    <w:rsid w:val="00E313BC"/>
    <w:rsid w:val="00E339D8"/>
    <w:rsid w:val="00E35298"/>
    <w:rsid w:val="00E41913"/>
    <w:rsid w:val="00E46454"/>
    <w:rsid w:val="00E63544"/>
    <w:rsid w:val="00E64418"/>
    <w:rsid w:val="00E64842"/>
    <w:rsid w:val="00E65EA5"/>
    <w:rsid w:val="00E7683D"/>
    <w:rsid w:val="00E9748B"/>
    <w:rsid w:val="00EA6D98"/>
    <w:rsid w:val="00EA7525"/>
    <w:rsid w:val="00EB172A"/>
    <w:rsid w:val="00EB2E1F"/>
    <w:rsid w:val="00EC067A"/>
    <w:rsid w:val="00EC7032"/>
    <w:rsid w:val="00ED387A"/>
    <w:rsid w:val="00EE1619"/>
    <w:rsid w:val="00F0141A"/>
    <w:rsid w:val="00F04956"/>
    <w:rsid w:val="00F05F8B"/>
    <w:rsid w:val="00F1264C"/>
    <w:rsid w:val="00F24BD1"/>
    <w:rsid w:val="00F333A5"/>
    <w:rsid w:val="00F447F6"/>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none" strokecolor="red"/>
    </o:shapedefaults>
    <o:shapelayout v:ext="edit">
      <o:idmap v:ext="edit" data="1"/>
      <o:rules v:ext="edit">
        <o:r id="V:Rule2"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16F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 w:type="character" w:customStyle="1" w:styleId="Ttulo3Car">
    <w:name w:val="Título 3 Car"/>
    <w:basedOn w:val="Fuentedeprrafopredeter"/>
    <w:link w:val="Ttulo3"/>
    <w:uiPriority w:val="9"/>
    <w:semiHidden/>
    <w:rsid w:val="00C16F46"/>
    <w:rPr>
      <w:rFonts w:asciiTheme="majorHAnsi" w:eastAsiaTheme="majorEastAsia" w:hAnsiTheme="majorHAnsi" w:cstheme="majorBidi"/>
      <w:b/>
      <w:bCs/>
      <w:color w:val="4F81BD" w:themeColor="accent1"/>
    </w:rPr>
  </w:style>
  <w:style w:type="character" w:customStyle="1" w:styleId="nw">
    <w:name w:val="nw"/>
    <w:basedOn w:val="Fuentedeprrafopredeter"/>
    <w:rsid w:val="00C16F46"/>
  </w:style>
  <w:style w:type="paragraph" w:customStyle="1" w:styleId="pj">
    <w:name w:val="pj"/>
    <w:basedOn w:val="Normal"/>
    <w:rsid w:val="00C16F4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ff4">
    <w:name w:val="ff4"/>
    <w:basedOn w:val="Fuentedeprrafopredeter"/>
    <w:rsid w:val="00C16F46"/>
  </w:style>
  <w:style w:type="character" w:customStyle="1" w:styleId="ff8">
    <w:name w:val="ff8"/>
    <w:basedOn w:val="Fuentedeprrafopredeter"/>
    <w:rsid w:val="00C16F46"/>
  </w:style>
  <w:style w:type="character" w:customStyle="1" w:styleId="ff5">
    <w:name w:val="ff5"/>
    <w:basedOn w:val="Fuentedeprrafopredeter"/>
    <w:rsid w:val="00C16F46"/>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1590882445139761"/>
          <c:y val="4.88237548185005E-2"/>
          <c:w val="0.61813117232238601"/>
          <c:h val="0.82457548196740937"/>
        </c:manualLayout>
      </c:layout>
      <c:scatterChart>
        <c:scatterStyle val="lineMarker"/>
        <c:ser>
          <c:idx val="0"/>
          <c:order val="0"/>
          <c:tx>
            <c:strRef>
              <c:f>Hoja1!$B$1</c:f>
              <c:strCache>
                <c:ptCount val="1"/>
                <c:pt idx="0">
                  <c:v>Voltaje(V)</c:v>
                </c:pt>
              </c:strCache>
            </c:strRef>
          </c:tx>
          <c:spPr>
            <a:ln w="28514">
              <a:noFill/>
            </a:ln>
          </c:spPr>
          <c:trendline>
            <c:trendlineType val="linear"/>
          </c:trendline>
          <c:xVal>
            <c:numRef>
              <c:f>Hoja1!$A$2:$A$7</c:f>
              <c:numCache>
                <c:formatCode>General</c:formatCode>
                <c:ptCount val="6"/>
                <c:pt idx="0">
                  <c:v>0</c:v>
                </c:pt>
                <c:pt idx="1">
                  <c:v>0.1</c:v>
                </c:pt>
                <c:pt idx="2">
                  <c:v>0.21000000000000008</c:v>
                </c:pt>
                <c:pt idx="3">
                  <c:v>0.30000000000000016</c:v>
                </c:pt>
                <c:pt idx="4">
                  <c:v>0.4</c:v>
                </c:pt>
                <c:pt idx="5">
                  <c:v>0.5</c:v>
                </c:pt>
              </c:numCache>
            </c:numRef>
          </c:xVal>
          <c:yVal>
            <c:numRef>
              <c:f>Hoja1!$B$2:$B$7</c:f>
              <c:numCache>
                <c:formatCode>General</c:formatCode>
                <c:ptCount val="6"/>
                <c:pt idx="0">
                  <c:v>0</c:v>
                </c:pt>
                <c:pt idx="1">
                  <c:v>1</c:v>
                </c:pt>
                <c:pt idx="2">
                  <c:v>2</c:v>
                </c:pt>
                <c:pt idx="3">
                  <c:v>3</c:v>
                </c:pt>
                <c:pt idx="4">
                  <c:v>4</c:v>
                </c:pt>
                <c:pt idx="5">
                  <c:v>5</c:v>
                </c:pt>
              </c:numCache>
            </c:numRef>
          </c:yVal>
        </c:ser>
        <c:axId val="115937664"/>
        <c:axId val="119936512"/>
      </c:scatterChart>
      <c:valAx>
        <c:axId val="115937664"/>
        <c:scaling>
          <c:orientation val="minMax"/>
        </c:scaling>
        <c:axPos val="b"/>
        <c:majorGridlines/>
        <c:minorGridlines/>
        <c:title>
          <c:tx>
            <c:rich>
              <a:bodyPr/>
              <a:lstStyle/>
              <a:p>
                <a:pPr>
                  <a:defRPr/>
                </a:pPr>
                <a:r>
                  <a:rPr lang="es-ES" sz="1800" b="1"/>
                  <a:t>Corriente(A)</a:t>
                </a:r>
                <a:endParaRPr lang="es-ES" sz="1800"/>
              </a:p>
            </c:rich>
          </c:tx>
          <c:layout>
            <c:manualLayout>
              <c:xMode val="edge"/>
              <c:yMode val="edge"/>
              <c:x val="0.32134979412921222"/>
              <c:y val="0.88933485035325244"/>
            </c:manualLayout>
          </c:layout>
        </c:title>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s-ES"/>
          </a:p>
        </c:txPr>
        <c:crossAx val="119936512"/>
        <c:crosses val="autoZero"/>
        <c:crossBetween val="midCat"/>
      </c:valAx>
      <c:valAx>
        <c:axId val="119936512"/>
        <c:scaling>
          <c:orientation val="minMax"/>
        </c:scaling>
        <c:axPos val="l"/>
        <c:majorGridlines/>
        <c:minorGridlines/>
        <c:title>
          <c:tx>
            <c:rich>
              <a:bodyPr/>
              <a:lstStyle/>
              <a:p>
                <a:pPr>
                  <a:defRPr/>
                </a:pPr>
                <a:r>
                  <a:rPr lang="es-ES" sz="1800" b="1"/>
                  <a:t>Voltaje (V)</a:t>
                </a:r>
                <a:endParaRPr lang="es-ES" sz="1800"/>
              </a:p>
            </c:rich>
          </c:tx>
        </c:title>
        <c:numFmt formatCode="General" sourceLinked="1"/>
        <c:tickLblPos val="nextTo"/>
        <c:crossAx val="115937664"/>
        <c:crosses val="autoZero"/>
        <c:crossBetween val="midCat"/>
      </c:valAx>
    </c:plotArea>
    <c:legend>
      <c:legendPos val="r"/>
    </c:legend>
    <c:plotVisOnly val="1"/>
    <c:dispBlanksAs val="gap"/>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D64AF-932C-46AD-AAAB-20F192C8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10</cp:revision>
  <cp:lastPrinted>2011-11-23T12:37:00Z</cp:lastPrinted>
  <dcterms:created xsi:type="dcterms:W3CDTF">2011-11-09T10:15:00Z</dcterms:created>
  <dcterms:modified xsi:type="dcterms:W3CDTF">2011-11-23T12:37:00Z</dcterms:modified>
</cp:coreProperties>
</file>