
<file path=[Content_Types].xml><?xml version="1.0" encoding="utf-8"?>
<Types xmlns="http://schemas.openxmlformats.org/package/2006/content-types">
  <Default Extension="png" ContentType="image/png"/>
  <Default Extension="jpeg" ContentType="image/jpeg"/>
  <Default Extension="web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02A8" w14:textId="7D8AA0EB" w:rsidR="00906435" w:rsidRPr="00815785" w:rsidRDefault="00906435" w:rsidP="00906435">
      <w:pPr>
        <w:spacing w:after="0" w:line="276" w:lineRule="auto"/>
        <w:jc w:val="center"/>
        <w:rPr>
          <w:b/>
          <w:bCs/>
          <w:sz w:val="24"/>
        </w:rPr>
      </w:pPr>
      <w:r w:rsidRPr="00815785">
        <w:rPr>
          <w:b/>
          <w:bCs/>
          <w:sz w:val="24"/>
        </w:rPr>
        <w:t>GUÍA DE PRÁCTICA #</w:t>
      </w:r>
      <w:r w:rsidR="00232616">
        <w:rPr>
          <w:b/>
          <w:bCs/>
          <w:sz w:val="24"/>
        </w:rPr>
        <w:t>7</w:t>
      </w:r>
      <w:bookmarkStart w:id="0" w:name="_GoBack"/>
      <w:bookmarkEnd w:id="0"/>
    </w:p>
    <w:p w14:paraId="4DA9B250" w14:textId="0E41A766" w:rsidR="00C94522" w:rsidRPr="00815785" w:rsidRDefault="00E5716C" w:rsidP="00906435">
      <w:pPr>
        <w:spacing w:after="0" w:line="276" w:lineRule="auto"/>
        <w:jc w:val="center"/>
        <w:rPr>
          <w:b/>
          <w:bCs/>
          <w:sz w:val="24"/>
        </w:rPr>
      </w:pPr>
      <w:r>
        <w:rPr>
          <w:b/>
          <w:bCs/>
          <w:sz w:val="24"/>
        </w:rPr>
        <w:t>POTENCIA EN CIRCUITOS TRIFÁSICOS</w:t>
      </w:r>
    </w:p>
    <w:p w14:paraId="0701B272" w14:textId="672768FF" w:rsidR="00C94522" w:rsidRDefault="00C94522" w:rsidP="00F37124">
      <w:pPr>
        <w:spacing w:after="0" w:line="276" w:lineRule="auto"/>
        <w:jc w:val="center"/>
        <w:rPr>
          <w:b/>
          <w:bCs/>
        </w:rPr>
      </w:pPr>
    </w:p>
    <w:p w14:paraId="6DF3F792" w14:textId="657E0362" w:rsidR="00C94522" w:rsidRDefault="00906435" w:rsidP="00906435">
      <w:pPr>
        <w:spacing w:after="0" w:line="276" w:lineRule="auto"/>
        <w:rPr>
          <w:b/>
          <w:bCs/>
        </w:rPr>
      </w:pPr>
      <w:r>
        <w:rPr>
          <w:b/>
          <w:bCs/>
        </w:rPr>
        <w:t>OBJETIVOS</w:t>
      </w:r>
    </w:p>
    <w:p w14:paraId="2E54AA55" w14:textId="24E99178" w:rsidR="00906435" w:rsidRDefault="00906435" w:rsidP="00906435">
      <w:pPr>
        <w:spacing w:after="0" w:line="276" w:lineRule="auto"/>
        <w:rPr>
          <w:b/>
          <w:bCs/>
        </w:rPr>
      </w:pPr>
      <w:r>
        <w:rPr>
          <w:b/>
          <w:bCs/>
        </w:rPr>
        <w:t>Objetivo General</w:t>
      </w:r>
    </w:p>
    <w:p w14:paraId="398A9847" w14:textId="60CDAC8B" w:rsidR="00906435" w:rsidRPr="00ED40FD" w:rsidRDefault="00ED40FD" w:rsidP="00ED40FD">
      <w:pPr>
        <w:pStyle w:val="Prrafodelista"/>
        <w:numPr>
          <w:ilvl w:val="0"/>
          <w:numId w:val="1"/>
        </w:numPr>
        <w:spacing w:after="0" w:line="276" w:lineRule="auto"/>
        <w:jc w:val="both"/>
        <w:rPr>
          <w:rFonts w:cstheme="minorHAnsi"/>
          <w:bCs/>
        </w:rPr>
      </w:pPr>
      <w:r w:rsidRPr="00ED40FD">
        <w:rPr>
          <w:rFonts w:cstheme="minorHAnsi"/>
          <w:bCs/>
        </w:rPr>
        <w:t>Calcular y analizar la potencia activa, reactiva y aparente consumida por una</w:t>
      </w:r>
      <w:r>
        <w:rPr>
          <w:rFonts w:cstheme="minorHAnsi"/>
          <w:bCs/>
        </w:rPr>
        <w:t xml:space="preserve"> </w:t>
      </w:r>
      <w:r w:rsidRPr="00ED40FD">
        <w:rPr>
          <w:rFonts w:cstheme="minorHAnsi"/>
          <w:bCs/>
        </w:rPr>
        <w:t>carga trifásica.</w:t>
      </w:r>
    </w:p>
    <w:p w14:paraId="05D5453A" w14:textId="23C8920F" w:rsidR="00220437" w:rsidRPr="00ED40FD" w:rsidRDefault="00B26792" w:rsidP="00ED40FD">
      <w:pPr>
        <w:pStyle w:val="Prrafodelista"/>
        <w:numPr>
          <w:ilvl w:val="0"/>
          <w:numId w:val="1"/>
        </w:numPr>
        <w:spacing w:after="0" w:line="276" w:lineRule="auto"/>
        <w:jc w:val="both"/>
        <w:rPr>
          <w:rFonts w:cstheme="minorHAnsi"/>
          <w:bCs/>
        </w:rPr>
      </w:pPr>
      <w:r>
        <w:rPr>
          <w:rFonts w:cstheme="minorHAnsi"/>
          <w:bCs/>
        </w:rPr>
        <w:t xml:space="preserve">Realizar </w:t>
      </w:r>
      <w:r w:rsidR="00ED40FD" w:rsidRPr="00ED40FD">
        <w:rPr>
          <w:rFonts w:cstheme="minorHAnsi"/>
          <w:bCs/>
        </w:rPr>
        <w:t>medición de potencia activa y factor de</w:t>
      </w:r>
      <w:r>
        <w:rPr>
          <w:rFonts w:cstheme="minorHAnsi"/>
          <w:bCs/>
        </w:rPr>
        <w:t xml:space="preserve"> forma experimental</w:t>
      </w:r>
      <w:r w:rsidR="00ED40FD" w:rsidRPr="00ED40FD">
        <w:rPr>
          <w:rFonts w:cstheme="minorHAnsi"/>
          <w:bCs/>
        </w:rPr>
        <w:t>.</w:t>
      </w:r>
    </w:p>
    <w:p w14:paraId="2D0B1427" w14:textId="6148777D" w:rsidR="00906435" w:rsidRDefault="00906435" w:rsidP="00906435">
      <w:pPr>
        <w:spacing w:after="0" w:line="276" w:lineRule="auto"/>
        <w:jc w:val="both"/>
        <w:rPr>
          <w:rFonts w:cstheme="minorHAnsi"/>
          <w:b/>
          <w:bCs/>
        </w:rPr>
      </w:pPr>
      <w:r>
        <w:rPr>
          <w:rFonts w:cstheme="minorHAnsi"/>
          <w:b/>
          <w:bCs/>
        </w:rPr>
        <w:t>Objetivos Específicos</w:t>
      </w:r>
    </w:p>
    <w:p w14:paraId="1A1BE984" w14:textId="7B972988" w:rsidR="00906435" w:rsidRPr="00ED40FD" w:rsidRDefault="00ED40FD" w:rsidP="00ED40FD">
      <w:pPr>
        <w:pStyle w:val="Prrafodelista"/>
        <w:numPr>
          <w:ilvl w:val="0"/>
          <w:numId w:val="9"/>
        </w:numPr>
        <w:spacing w:after="0" w:line="276" w:lineRule="auto"/>
        <w:jc w:val="both"/>
        <w:rPr>
          <w:rFonts w:cstheme="minorHAnsi"/>
          <w:bCs/>
        </w:rPr>
      </w:pPr>
      <w:r w:rsidRPr="00ED40FD">
        <w:rPr>
          <w:rFonts w:cstheme="minorHAnsi"/>
          <w:bCs/>
        </w:rPr>
        <w:t xml:space="preserve">Determinar las potencias reales, aparentes y reactivas asociadas </w:t>
      </w:r>
      <w:r w:rsidR="003C074C">
        <w:rPr>
          <w:rFonts w:cstheme="minorHAnsi"/>
          <w:bCs/>
        </w:rPr>
        <w:t>a</w:t>
      </w:r>
      <w:r w:rsidRPr="00ED40FD">
        <w:rPr>
          <w:rFonts w:cstheme="minorHAnsi"/>
          <w:bCs/>
        </w:rPr>
        <w:t xml:space="preserve"> un</w:t>
      </w:r>
      <w:r>
        <w:rPr>
          <w:rFonts w:cstheme="minorHAnsi"/>
          <w:bCs/>
        </w:rPr>
        <w:t xml:space="preserve"> </w:t>
      </w:r>
      <w:r w:rsidRPr="00ED40FD">
        <w:rPr>
          <w:rFonts w:cstheme="minorHAnsi"/>
          <w:bCs/>
        </w:rPr>
        <w:t xml:space="preserve">circuito trifásico </w:t>
      </w:r>
      <w:r w:rsidR="00B26792">
        <w:rPr>
          <w:rFonts w:cstheme="minorHAnsi"/>
          <w:bCs/>
        </w:rPr>
        <w:t>de forma experimental</w:t>
      </w:r>
      <w:r w:rsidRPr="00ED40FD">
        <w:rPr>
          <w:rFonts w:cstheme="minorHAnsi"/>
          <w:bCs/>
        </w:rPr>
        <w:t>.</w:t>
      </w:r>
    </w:p>
    <w:p w14:paraId="3DEC41AA" w14:textId="588249BD" w:rsidR="00906435" w:rsidRPr="00ED40FD" w:rsidRDefault="00ED40FD" w:rsidP="00ED40FD">
      <w:pPr>
        <w:pStyle w:val="Prrafodelista"/>
        <w:numPr>
          <w:ilvl w:val="0"/>
          <w:numId w:val="9"/>
        </w:numPr>
        <w:spacing w:after="0" w:line="276" w:lineRule="auto"/>
        <w:jc w:val="both"/>
        <w:rPr>
          <w:rFonts w:cstheme="minorHAnsi"/>
          <w:bCs/>
        </w:rPr>
      </w:pPr>
      <w:r w:rsidRPr="00ED40FD">
        <w:rPr>
          <w:rFonts w:cstheme="minorHAnsi"/>
          <w:bCs/>
        </w:rPr>
        <w:t>Calcular el banco de capacitores necesario para corregir el factor de</w:t>
      </w:r>
      <w:r>
        <w:rPr>
          <w:rFonts w:cstheme="minorHAnsi"/>
          <w:bCs/>
        </w:rPr>
        <w:t xml:space="preserve"> </w:t>
      </w:r>
      <w:r w:rsidRPr="00ED40FD">
        <w:rPr>
          <w:rFonts w:cstheme="minorHAnsi"/>
          <w:bCs/>
        </w:rPr>
        <w:t>potencia de un circuito trifásico.</w:t>
      </w:r>
    </w:p>
    <w:p w14:paraId="51669EF9" w14:textId="48C7B82F" w:rsidR="00220437" w:rsidRPr="00ED40FD" w:rsidRDefault="00ED40FD" w:rsidP="00ED40FD">
      <w:pPr>
        <w:pStyle w:val="Prrafodelista"/>
        <w:numPr>
          <w:ilvl w:val="0"/>
          <w:numId w:val="9"/>
        </w:numPr>
        <w:spacing w:after="0" w:line="276" w:lineRule="auto"/>
        <w:jc w:val="both"/>
        <w:rPr>
          <w:rFonts w:cstheme="minorHAnsi"/>
          <w:bCs/>
        </w:rPr>
      </w:pPr>
      <w:r w:rsidRPr="00ED40FD">
        <w:rPr>
          <w:rFonts w:cstheme="minorHAnsi"/>
          <w:bCs/>
        </w:rPr>
        <w:t>Contrastar las potencias y corrientes de línea de alimentación en un circuito</w:t>
      </w:r>
      <w:r>
        <w:rPr>
          <w:rFonts w:cstheme="minorHAnsi"/>
          <w:bCs/>
        </w:rPr>
        <w:t xml:space="preserve"> </w:t>
      </w:r>
      <w:r w:rsidRPr="00ED40FD">
        <w:rPr>
          <w:rFonts w:cstheme="minorHAnsi"/>
          <w:bCs/>
        </w:rPr>
        <w:t>antes y después de corregir el factor de potencia.</w:t>
      </w:r>
      <w:r w:rsidRPr="00ED40FD">
        <w:rPr>
          <w:rFonts w:cstheme="minorHAnsi"/>
          <w:b/>
          <w:bCs/>
        </w:rPr>
        <w:t xml:space="preserve"> </w:t>
      </w:r>
    </w:p>
    <w:p w14:paraId="30F1BD84" w14:textId="14484BCD" w:rsidR="00ED40FD" w:rsidRDefault="00ED40FD" w:rsidP="00B26792">
      <w:pPr>
        <w:spacing w:after="0" w:line="276" w:lineRule="auto"/>
        <w:jc w:val="both"/>
        <w:rPr>
          <w:rFonts w:cstheme="minorHAnsi"/>
          <w:bCs/>
        </w:rPr>
      </w:pPr>
    </w:p>
    <w:p w14:paraId="0B06DE1E" w14:textId="77777777" w:rsidR="00B26792" w:rsidRDefault="00B26792" w:rsidP="00B26792">
      <w:pPr>
        <w:spacing w:after="0" w:line="276" w:lineRule="auto"/>
        <w:jc w:val="center"/>
        <w:rPr>
          <w:b/>
          <w:bCs/>
        </w:rPr>
      </w:pPr>
      <w:r w:rsidRPr="00C324FC">
        <w:rPr>
          <w:b/>
          <w:bCs/>
        </w:rPr>
        <w:t>LISTA DE MATERIALES PARA LA REALIZACIÓN DE PRÁCTICA EN EL</w:t>
      </w:r>
      <w:r>
        <w:rPr>
          <w:b/>
          <w:bCs/>
        </w:rPr>
        <w:t xml:space="preserve"> </w:t>
      </w:r>
      <w:r w:rsidRPr="00C324FC">
        <w:rPr>
          <w:b/>
          <w:bCs/>
        </w:rPr>
        <w:t>LABORATORIO</w:t>
      </w: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91"/>
        <w:gridCol w:w="2144"/>
        <w:gridCol w:w="2129"/>
        <w:gridCol w:w="2642"/>
      </w:tblGrid>
      <w:tr w:rsidR="00B26792" w14:paraId="3A08FBAC" w14:textId="77777777" w:rsidTr="00B26792">
        <w:tc>
          <w:tcPr>
            <w:tcW w:w="2091" w:type="dxa"/>
          </w:tcPr>
          <w:p w14:paraId="01C82E6B" w14:textId="77777777" w:rsidR="00B26792" w:rsidRDefault="00B26792" w:rsidP="00841D01">
            <w:pPr>
              <w:spacing w:line="276" w:lineRule="auto"/>
              <w:rPr>
                <w:b/>
                <w:bCs/>
              </w:rPr>
            </w:pPr>
            <w:r>
              <w:rPr>
                <w:b/>
                <w:bCs/>
              </w:rPr>
              <w:t>CANT</w:t>
            </w:r>
          </w:p>
        </w:tc>
        <w:tc>
          <w:tcPr>
            <w:tcW w:w="2144" w:type="dxa"/>
          </w:tcPr>
          <w:p w14:paraId="77A96DEC" w14:textId="77777777" w:rsidR="00B26792" w:rsidRDefault="00B26792" w:rsidP="00841D01">
            <w:pPr>
              <w:spacing w:line="276" w:lineRule="auto"/>
              <w:rPr>
                <w:b/>
                <w:bCs/>
              </w:rPr>
            </w:pPr>
            <w:r>
              <w:rPr>
                <w:b/>
                <w:bCs/>
              </w:rPr>
              <w:t>NOMBRE</w:t>
            </w:r>
          </w:p>
        </w:tc>
        <w:tc>
          <w:tcPr>
            <w:tcW w:w="2129" w:type="dxa"/>
          </w:tcPr>
          <w:p w14:paraId="39EAF9A3" w14:textId="77777777" w:rsidR="00B26792" w:rsidRDefault="00B26792" w:rsidP="00841D01">
            <w:pPr>
              <w:spacing w:line="276" w:lineRule="auto"/>
              <w:rPr>
                <w:b/>
                <w:bCs/>
              </w:rPr>
            </w:pPr>
            <w:r>
              <w:rPr>
                <w:b/>
                <w:bCs/>
              </w:rPr>
              <w:t>DESCRIPCIÓN</w:t>
            </w:r>
          </w:p>
        </w:tc>
        <w:tc>
          <w:tcPr>
            <w:tcW w:w="2642" w:type="dxa"/>
          </w:tcPr>
          <w:p w14:paraId="0677B936" w14:textId="77777777" w:rsidR="00B26792" w:rsidRDefault="00B26792" w:rsidP="00841D01">
            <w:pPr>
              <w:spacing w:line="276" w:lineRule="auto"/>
              <w:rPr>
                <w:b/>
                <w:bCs/>
              </w:rPr>
            </w:pPr>
            <w:r>
              <w:rPr>
                <w:b/>
                <w:bCs/>
              </w:rPr>
              <w:t>IMAGEN</w:t>
            </w:r>
          </w:p>
        </w:tc>
      </w:tr>
      <w:tr w:rsidR="00B26792" w14:paraId="7B17BCE9" w14:textId="77777777" w:rsidTr="00B26792">
        <w:tc>
          <w:tcPr>
            <w:tcW w:w="2091" w:type="dxa"/>
            <w:vAlign w:val="center"/>
          </w:tcPr>
          <w:p w14:paraId="05ABD206" w14:textId="77777777" w:rsidR="00B26792" w:rsidRPr="00C324FC" w:rsidRDefault="00B26792" w:rsidP="00841D01">
            <w:pPr>
              <w:spacing w:line="276" w:lineRule="auto"/>
              <w:rPr>
                <w:b/>
                <w:bCs/>
              </w:rPr>
            </w:pPr>
            <w:r w:rsidRPr="00C324FC">
              <w:rPr>
                <w:b/>
                <w:bCs/>
              </w:rPr>
              <w:t>1</w:t>
            </w:r>
          </w:p>
        </w:tc>
        <w:tc>
          <w:tcPr>
            <w:tcW w:w="2144" w:type="dxa"/>
            <w:vAlign w:val="center"/>
          </w:tcPr>
          <w:p w14:paraId="2BA4F02C" w14:textId="77777777" w:rsidR="00B26792" w:rsidRPr="00C324FC" w:rsidRDefault="00B26792" w:rsidP="00841D01">
            <w:pPr>
              <w:spacing w:line="276" w:lineRule="auto"/>
              <w:rPr>
                <w:bCs/>
              </w:rPr>
            </w:pPr>
            <w:r w:rsidRPr="00C324FC">
              <w:rPr>
                <w:bCs/>
              </w:rPr>
              <w:t>Hampden Model HMRL-3</w:t>
            </w:r>
          </w:p>
          <w:p w14:paraId="719E801A" w14:textId="77777777" w:rsidR="00B26792" w:rsidRPr="00C324FC" w:rsidRDefault="00B26792" w:rsidP="00841D01">
            <w:pPr>
              <w:spacing w:line="276" w:lineRule="auto"/>
              <w:rPr>
                <w:bCs/>
              </w:rPr>
            </w:pPr>
            <w:r w:rsidRPr="00C324FC">
              <w:rPr>
                <w:bCs/>
              </w:rPr>
              <w:t>Resistance</w:t>
            </w:r>
          </w:p>
        </w:tc>
        <w:tc>
          <w:tcPr>
            <w:tcW w:w="2129" w:type="dxa"/>
            <w:vAlign w:val="center"/>
          </w:tcPr>
          <w:p w14:paraId="68A56785" w14:textId="77777777" w:rsidR="00B26792" w:rsidRPr="00C324FC" w:rsidRDefault="00B26792" w:rsidP="00841D01">
            <w:pPr>
              <w:spacing w:line="276" w:lineRule="auto"/>
              <w:rPr>
                <w:bCs/>
              </w:rPr>
            </w:pPr>
            <w:r>
              <w:rPr>
                <w:bCs/>
              </w:rPr>
              <w:t>Banco de resistores</w:t>
            </w:r>
          </w:p>
        </w:tc>
        <w:tc>
          <w:tcPr>
            <w:tcW w:w="2642" w:type="dxa"/>
            <w:vAlign w:val="center"/>
          </w:tcPr>
          <w:p w14:paraId="2C813FBF" w14:textId="77777777" w:rsidR="00B26792" w:rsidRPr="00C31B5A" w:rsidRDefault="00B26792" w:rsidP="00841D01">
            <w:pPr>
              <w:spacing w:line="276" w:lineRule="auto"/>
              <w:jc w:val="center"/>
              <w:rPr>
                <w:bCs/>
                <w:sz w:val="4"/>
              </w:rPr>
            </w:pPr>
          </w:p>
          <w:p w14:paraId="75774179" w14:textId="77777777" w:rsidR="00B26792" w:rsidRPr="00C324FC" w:rsidRDefault="00B26792" w:rsidP="00841D01">
            <w:pPr>
              <w:spacing w:line="276" w:lineRule="auto"/>
              <w:jc w:val="center"/>
              <w:rPr>
                <w:bCs/>
              </w:rPr>
            </w:pPr>
            <w:r>
              <w:rPr>
                <w:bCs/>
                <w:noProof/>
              </w:rPr>
              <w:drawing>
                <wp:inline distT="0" distB="0" distL="0" distR="0" wp14:anchorId="5ECFF545" wp14:editId="6B0143E3">
                  <wp:extent cx="1266825" cy="1266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coResisto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r>
      <w:tr w:rsidR="00B26792" w14:paraId="38C7145A" w14:textId="77777777" w:rsidTr="00B26792">
        <w:trPr>
          <w:trHeight w:val="1986"/>
        </w:trPr>
        <w:tc>
          <w:tcPr>
            <w:tcW w:w="2091" w:type="dxa"/>
            <w:vAlign w:val="center"/>
          </w:tcPr>
          <w:p w14:paraId="58B71D85" w14:textId="768A6721" w:rsidR="00B26792" w:rsidRPr="00C324FC" w:rsidRDefault="00B26792" w:rsidP="00B26792">
            <w:pPr>
              <w:spacing w:line="276" w:lineRule="auto"/>
              <w:rPr>
                <w:b/>
                <w:bCs/>
              </w:rPr>
            </w:pPr>
            <w:r w:rsidRPr="00C324FC">
              <w:rPr>
                <w:b/>
                <w:bCs/>
              </w:rPr>
              <w:t>1</w:t>
            </w:r>
          </w:p>
        </w:tc>
        <w:tc>
          <w:tcPr>
            <w:tcW w:w="2144" w:type="dxa"/>
            <w:vAlign w:val="center"/>
          </w:tcPr>
          <w:p w14:paraId="322735F0" w14:textId="77777777" w:rsidR="00B26792" w:rsidRPr="00C324FC" w:rsidRDefault="00B26792" w:rsidP="00B26792">
            <w:pPr>
              <w:spacing w:line="276" w:lineRule="auto"/>
              <w:rPr>
                <w:bCs/>
              </w:rPr>
            </w:pPr>
            <w:r w:rsidRPr="00C324FC">
              <w:rPr>
                <w:bCs/>
              </w:rPr>
              <w:t>Hampden Model HMRL-3</w:t>
            </w:r>
          </w:p>
          <w:p w14:paraId="511EE314" w14:textId="254D0BA9" w:rsidR="00B26792" w:rsidRPr="00C324FC" w:rsidRDefault="00B26792" w:rsidP="00B26792">
            <w:pPr>
              <w:spacing w:line="276" w:lineRule="auto"/>
              <w:rPr>
                <w:bCs/>
              </w:rPr>
            </w:pPr>
            <w:proofErr w:type="spellStart"/>
            <w:r w:rsidRPr="00C324FC">
              <w:rPr>
                <w:bCs/>
              </w:rPr>
              <w:t>Inductance</w:t>
            </w:r>
            <w:proofErr w:type="spellEnd"/>
          </w:p>
        </w:tc>
        <w:tc>
          <w:tcPr>
            <w:tcW w:w="2129" w:type="dxa"/>
            <w:vAlign w:val="center"/>
          </w:tcPr>
          <w:p w14:paraId="28FA5B32" w14:textId="7E7EB6A9" w:rsidR="00B26792" w:rsidRPr="00C324FC" w:rsidRDefault="00B26792" w:rsidP="00B26792">
            <w:pPr>
              <w:spacing w:line="276" w:lineRule="auto"/>
              <w:rPr>
                <w:bCs/>
              </w:rPr>
            </w:pPr>
            <w:r>
              <w:rPr>
                <w:bCs/>
              </w:rPr>
              <w:t>Banco de inductores</w:t>
            </w:r>
          </w:p>
        </w:tc>
        <w:tc>
          <w:tcPr>
            <w:tcW w:w="2642" w:type="dxa"/>
            <w:vAlign w:val="center"/>
          </w:tcPr>
          <w:p w14:paraId="5E326C80" w14:textId="77777777" w:rsidR="00B26792" w:rsidRPr="00C31B5A" w:rsidRDefault="00B26792" w:rsidP="00B26792">
            <w:pPr>
              <w:spacing w:line="276" w:lineRule="auto"/>
              <w:jc w:val="center"/>
              <w:rPr>
                <w:bCs/>
                <w:sz w:val="2"/>
              </w:rPr>
            </w:pPr>
          </w:p>
          <w:p w14:paraId="4F79551F" w14:textId="77777777" w:rsidR="00B26792" w:rsidRDefault="00B26792" w:rsidP="00B26792">
            <w:pPr>
              <w:spacing w:line="276" w:lineRule="auto"/>
              <w:jc w:val="center"/>
              <w:rPr>
                <w:bCs/>
              </w:rPr>
            </w:pPr>
            <w:r>
              <w:rPr>
                <w:bCs/>
                <w:noProof/>
              </w:rPr>
              <w:drawing>
                <wp:inline distT="0" distB="0" distL="0" distR="0" wp14:anchorId="7CC3724E" wp14:editId="710517B0">
                  <wp:extent cx="1104181" cy="1104181"/>
                  <wp:effectExtent l="0" t="0" r="127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coInducto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329" cy="1116329"/>
                          </a:xfrm>
                          <a:prstGeom prst="rect">
                            <a:avLst/>
                          </a:prstGeom>
                        </pic:spPr>
                      </pic:pic>
                    </a:graphicData>
                  </a:graphic>
                </wp:inline>
              </w:drawing>
            </w:r>
          </w:p>
          <w:p w14:paraId="64054223" w14:textId="77777777" w:rsidR="00B26792" w:rsidRPr="00C31B5A" w:rsidRDefault="00B26792" w:rsidP="00B26792">
            <w:pPr>
              <w:spacing w:line="276" w:lineRule="auto"/>
              <w:jc w:val="center"/>
              <w:rPr>
                <w:bCs/>
                <w:sz w:val="2"/>
              </w:rPr>
            </w:pPr>
          </w:p>
        </w:tc>
      </w:tr>
      <w:tr w:rsidR="00B26792" w14:paraId="3A1DC61C" w14:textId="77777777" w:rsidTr="00B26792">
        <w:trPr>
          <w:trHeight w:val="1986"/>
        </w:trPr>
        <w:tc>
          <w:tcPr>
            <w:tcW w:w="2091" w:type="dxa"/>
            <w:vAlign w:val="center"/>
          </w:tcPr>
          <w:p w14:paraId="2A20E480" w14:textId="139C8C34" w:rsidR="00B26792" w:rsidRPr="00C324FC" w:rsidRDefault="00B26792" w:rsidP="00B26792">
            <w:pPr>
              <w:spacing w:line="276" w:lineRule="auto"/>
              <w:rPr>
                <w:b/>
                <w:bCs/>
              </w:rPr>
            </w:pPr>
            <w:r w:rsidRPr="00C324FC">
              <w:rPr>
                <w:b/>
                <w:bCs/>
              </w:rPr>
              <w:t>1</w:t>
            </w:r>
          </w:p>
        </w:tc>
        <w:tc>
          <w:tcPr>
            <w:tcW w:w="2144" w:type="dxa"/>
            <w:vAlign w:val="center"/>
          </w:tcPr>
          <w:p w14:paraId="77BB71E4" w14:textId="77777777" w:rsidR="00B26792" w:rsidRPr="00C324FC" w:rsidRDefault="00B26792" w:rsidP="00B26792">
            <w:pPr>
              <w:spacing w:line="276" w:lineRule="auto"/>
              <w:rPr>
                <w:bCs/>
              </w:rPr>
            </w:pPr>
            <w:r w:rsidRPr="00C324FC">
              <w:rPr>
                <w:bCs/>
              </w:rPr>
              <w:t>Hampden Model HMRL-3</w:t>
            </w:r>
          </w:p>
          <w:p w14:paraId="4AEACC61" w14:textId="369A53BF" w:rsidR="00B26792" w:rsidRPr="00C324FC" w:rsidRDefault="00B26792" w:rsidP="00B26792">
            <w:pPr>
              <w:spacing w:line="276" w:lineRule="auto"/>
              <w:rPr>
                <w:bCs/>
              </w:rPr>
            </w:pPr>
            <w:proofErr w:type="spellStart"/>
            <w:r>
              <w:rPr>
                <w:bCs/>
              </w:rPr>
              <w:t>Capacitance</w:t>
            </w:r>
            <w:proofErr w:type="spellEnd"/>
          </w:p>
        </w:tc>
        <w:tc>
          <w:tcPr>
            <w:tcW w:w="2129" w:type="dxa"/>
            <w:vAlign w:val="center"/>
          </w:tcPr>
          <w:p w14:paraId="2CAF82D3" w14:textId="6EAF07D2" w:rsidR="00B26792" w:rsidRDefault="00B26792" w:rsidP="00B26792">
            <w:pPr>
              <w:spacing w:line="276" w:lineRule="auto"/>
              <w:rPr>
                <w:bCs/>
              </w:rPr>
            </w:pPr>
            <w:r>
              <w:rPr>
                <w:bCs/>
              </w:rPr>
              <w:t>Banco de capacitores</w:t>
            </w:r>
          </w:p>
        </w:tc>
        <w:tc>
          <w:tcPr>
            <w:tcW w:w="2642" w:type="dxa"/>
            <w:vAlign w:val="center"/>
          </w:tcPr>
          <w:p w14:paraId="7A83CF2D" w14:textId="77777777" w:rsidR="00B26792" w:rsidRPr="00C31B5A" w:rsidRDefault="00B26792" w:rsidP="00B26792">
            <w:pPr>
              <w:spacing w:line="276" w:lineRule="auto"/>
              <w:jc w:val="center"/>
              <w:rPr>
                <w:bCs/>
                <w:sz w:val="2"/>
              </w:rPr>
            </w:pPr>
          </w:p>
          <w:p w14:paraId="2DAFF12D" w14:textId="77777777" w:rsidR="00B26792" w:rsidRDefault="00B26792" w:rsidP="00B26792">
            <w:pPr>
              <w:spacing w:line="276" w:lineRule="auto"/>
              <w:jc w:val="center"/>
              <w:rPr>
                <w:bCs/>
              </w:rPr>
            </w:pPr>
            <w:r>
              <w:rPr>
                <w:bCs/>
                <w:noProof/>
              </w:rPr>
              <w:drawing>
                <wp:inline distT="0" distB="0" distL="0" distR="0" wp14:anchorId="51C420B1" wp14:editId="265AB0B4">
                  <wp:extent cx="1116329" cy="1116329"/>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coInducto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329" cy="1116329"/>
                          </a:xfrm>
                          <a:prstGeom prst="rect">
                            <a:avLst/>
                          </a:prstGeom>
                        </pic:spPr>
                      </pic:pic>
                    </a:graphicData>
                  </a:graphic>
                </wp:inline>
              </w:drawing>
            </w:r>
          </w:p>
          <w:p w14:paraId="643AAD78" w14:textId="77777777" w:rsidR="00B26792" w:rsidRPr="00C31B5A" w:rsidRDefault="00B26792" w:rsidP="00B26792">
            <w:pPr>
              <w:spacing w:line="276" w:lineRule="auto"/>
              <w:jc w:val="center"/>
              <w:rPr>
                <w:bCs/>
                <w:sz w:val="2"/>
              </w:rPr>
            </w:pPr>
          </w:p>
        </w:tc>
      </w:tr>
      <w:tr w:rsidR="00B26792" w14:paraId="1362B039" w14:textId="77777777" w:rsidTr="00B26792">
        <w:trPr>
          <w:trHeight w:val="1990"/>
        </w:trPr>
        <w:tc>
          <w:tcPr>
            <w:tcW w:w="2091" w:type="dxa"/>
            <w:vAlign w:val="center"/>
          </w:tcPr>
          <w:p w14:paraId="4864A027" w14:textId="77777777" w:rsidR="00B26792" w:rsidRPr="00C324FC" w:rsidRDefault="00B26792" w:rsidP="00B26792">
            <w:pPr>
              <w:spacing w:line="276" w:lineRule="auto"/>
              <w:rPr>
                <w:b/>
                <w:bCs/>
              </w:rPr>
            </w:pPr>
            <w:r w:rsidRPr="00C324FC">
              <w:rPr>
                <w:b/>
                <w:bCs/>
              </w:rPr>
              <w:t>1</w:t>
            </w:r>
          </w:p>
        </w:tc>
        <w:tc>
          <w:tcPr>
            <w:tcW w:w="2144" w:type="dxa"/>
            <w:vAlign w:val="center"/>
          </w:tcPr>
          <w:p w14:paraId="5760E1BE" w14:textId="77777777" w:rsidR="00B26792" w:rsidRPr="00C324FC" w:rsidRDefault="00B26792" w:rsidP="00B26792">
            <w:pPr>
              <w:spacing w:line="276" w:lineRule="auto"/>
              <w:rPr>
                <w:bCs/>
              </w:rPr>
            </w:pPr>
            <w:r>
              <w:rPr>
                <w:bCs/>
              </w:rPr>
              <w:t>Fluke 115</w:t>
            </w:r>
          </w:p>
        </w:tc>
        <w:tc>
          <w:tcPr>
            <w:tcW w:w="2129" w:type="dxa"/>
            <w:vAlign w:val="center"/>
          </w:tcPr>
          <w:p w14:paraId="3AC10D3E" w14:textId="77777777" w:rsidR="00B26792" w:rsidRPr="00C324FC" w:rsidRDefault="00B26792" w:rsidP="00B26792">
            <w:pPr>
              <w:spacing w:line="276" w:lineRule="auto"/>
              <w:rPr>
                <w:bCs/>
              </w:rPr>
            </w:pPr>
            <w:r>
              <w:rPr>
                <w:bCs/>
              </w:rPr>
              <w:t>Multímetro</w:t>
            </w:r>
          </w:p>
        </w:tc>
        <w:tc>
          <w:tcPr>
            <w:tcW w:w="2642" w:type="dxa"/>
            <w:vAlign w:val="center"/>
          </w:tcPr>
          <w:p w14:paraId="1B25C77C" w14:textId="77777777" w:rsidR="00B26792" w:rsidRPr="00C324FC" w:rsidRDefault="00B26792" w:rsidP="00B26792">
            <w:pPr>
              <w:spacing w:line="276" w:lineRule="auto"/>
              <w:jc w:val="center"/>
              <w:rPr>
                <w:bCs/>
              </w:rPr>
            </w:pPr>
            <w:r>
              <w:rPr>
                <w:bCs/>
                <w:noProof/>
              </w:rPr>
              <w:drawing>
                <wp:inline distT="0" distB="0" distL="0" distR="0" wp14:anchorId="75F96589" wp14:editId="7BB92171">
                  <wp:extent cx="698740" cy="103684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ltimetro.jpg"/>
                          <pic:cNvPicPr/>
                        </pic:nvPicPr>
                        <pic:blipFill rotWithShape="1">
                          <a:blip r:embed="rId10" cstate="print">
                            <a:extLst>
                              <a:ext uri="{28A0092B-C50C-407E-A947-70E740481C1C}">
                                <a14:useLocalDpi xmlns:a14="http://schemas.microsoft.com/office/drawing/2010/main" val="0"/>
                              </a:ext>
                            </a:extLst>
                          </a:blip>
                          <a:srcRect l="22086" t="7362" r="20859" b="7975"/>
                          <a:stretch/>
                        </pic:blipFill>
                        <pic:spPr bwMode="auto">
                          <a:xfrm>
                            <a:off x="0" y="0"/>
                            <a:ext cx="703260" cy="1043547"/>
                          </a:xfrm>
                          <a:prstGeom prst="rect">
                            <a:avLst/>
                          </a:prstGeom>
                          <a:ln>
                            <a:noFill/>
                          </a:ln>
                          <a:extLst>
                            <a:ext uri="{53640926-AAD7-44D8-BBD7-CCE9431645EC}">
                              <a14:shadowObscured xmlns:a14="http://schemas.microsoft.com/office/drawing/2010/main"/>
                            </a:ext>
                          </a:extLst>
                        </pic:spPr>
                      </pic:pic>
                    </a:graphicData>
                  </a:graphic>
                </wp:inline>
              </w:drawing>
            </w:r>
          </w:p>
        </w:tc>
      </w:tr>
      <w:tr w:rsidR="00B26792" w14:paraId="5009E919" w14:textId="77777777" w:rsidTr="00B26792">
        <w:trPr>
          <w:trHeight w:val="1958"/>
        </w:trPr>
        <w:tc>
          <w:tcPr>
            <w:tcW w:w="2091" w:type="dxa"/>
            <w:vAlign w:val="center"/>
          </w:tcPr>
          <w:p w14:paraId="4C0F3BD2" w14:textId="77777777" w:rsidR="00B26792" w:rsidRPr="00C324FC" w:rsidRDefault="00B26792" w:rsidP="00B26792">
            <w:pPr>
              <w:spacing w:line="276" w:lineRule="auto"/>
              <w:rPr>
                <w:b/>
                <w:bCs/>
              </w:rPr>
            </w:pPr>
            <w:r w:rsidRPr="00C324FC">
              <w:rPr>
                <w:b/>
                <w:bCs/>
              </w:rPr>
              <w:lastRenderedPageBreak/>
              <w:t>1</w:t>
            </w:r>
          </w:p>
        </w:tc>
        <w:tc>
          <w:tcPr>
            <w:tcW w:w="2144" w:type="dxa"/>
            <w:vAlign w:val="center"/>
          </w:tcPr>
          <w:p w14:paraId="7F76BB35" w14:textId="77777777" w:rsidR="00B26792" w:rsidRPr="00C324FC" w:rsidRDefault="00B26792" w:rsidP="00B26792">
            <w:pPr>
              <w:spacing w:line="276" w:lineRule="auto"/>
              <w:rPr>
                <w:bCs/>
              </w:rPr>
            </w:pPr>
            <w:r w:rsidRPr="00C324FC">
              <w:rPr>
                <w:bCs/>
              </w:rPr>
              <w:t>GW</w:t>
            </w:r>
            <w:r>
              <w:rPr>
                <w:bCs/>
              </w:rPr>
              <w:t xml:space="preserve"> </w:t>
            </w:r>
            <w:proofErr w:type="spellStart"/>
            <w:r w:rsidRPr="00C324FC">
              <w:rPr>
                <w:bCs/>
              </w:rPr>
              <w:t>Instek</w:t>
            </w:r>
            <w:proofErr w:type="spellEnd"/>
            <w:r w:rsidRPr="00C324FC">
              <w:rPr>
                <w:bCs/>
              </w:rPr>
              <w:t xml:space="preserve"> LRC-817</w:t>
            </w:r>
          </w:p>
        </w:tc>
        <w:tc>
          <w:tcPr>
            <w:tcW w:w="2129" w:type="dxa"/>
            <w:vAlign w:val="center"/>
          </w:tcPr>
          <w:p w14:paraId="08F8CAE1" w14:textId="77777777" w:rsidR="00B26792" w:rsidRPr="00C324FC" w:rsidRDefault="00B26792" w:rsidP="00B26792">
            <w:pPr>
              <w:spacing w:line="276" w:lineRule="auto"/>
              <w:rPr>
                <w:bCs/>
              </w:rPr>
            </w:pPr>
            <w:r>
              <w:rPr>
                <w:bCs/>
              </w:rPr>
              <w:t>Medidor LRC</w:t>
            </w:r>
          </w:p>
        </w:tc>
        <w:tc>
          <w:tcPr>
            <w:tcW w:w="2642" w:type="dxa"/>
            <w:vAlign w:val="center"/>
          </w:tcPr>
          <w:p w14:paraId="4B8BDF7F" w14:textId="77777777" w:rsidR="00B26792" w:rsidRPr="00C324FC" w:rsidRDefault="00B26792" w:rsidP="00B26792">
            <w:pPr>
              <w:spacing w:line="276" w:lineRule="auto"/>
              <w:jc w:val="center"/>
              <w:rPr>
                <w:bCs/>
              </w:rPr>
            </w:pPr>
            <w:r>
              <w:rPr>
                <w:bCs/>
                <w:noProof/>
              </w:rPr>
              <w:drawing>
                <wp:inline distT="0" distB="0" distL="0" distR="0" wp14:anchorId="0844E2D1" wp14:editId="55BE1BA7">
                  <wp:extent cx="1388853" cy="630539"/>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CR_MedidorInductanci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7246" cy="711530"/>
                          </a:xfrm>
                          <a:prstGeom prst="rect">
                            <a:avLst/>
                          </a:prstGeom>
                        </pic:spPr>
                      </pic:pic>
                    </a:graphicData>
                  </a:graphic>
                </wp:inline>
              </w:drawing>
            </w:r>
          </w:p>
        </w:tc>
      </w:tr>
      <w:tr w:rsidR="00B26792" w14:paraId="099B34E9" w14:textId="77777777" w:rsidTr="00B26792">
        <w:trPr>
          <w:trHeight w:val="1958"/>
        </w:trPr>
        <w:tc>
          <w:tcPr>
            <w:tcW w:w="2091" w:type="dxa"/>
            <w:vAlign w:val="center"/>
          </w:tcPr>
          <w:p w14:paraId="3040B287" w14:textId="162C514D" w:rsidR="00B26792" w:rsidRPr="00C324FC" w:rsidRDefault="00B26792" w:rsidP="00B26792">
            <w:pPr>
              <w:spacing w:line="276" w:lineRule="auto"/>
              <w:rPr>
                <w:b/>
                <w:bCs/>
              </w:rPr>
            </w:pPr>
            <w:r w:rsidRPr="00C324FC">
              <w:rPr>
                <w:b/>
                <w:bCs/>
              </w:rPr>
              <w:t>1</w:t>
            </w:r>
          </w:p>
        </w:tc>
        <w:tc>
          <w:tcPr>
            <w:tcW w:w="2144" w:type="dxa"/>
            <w:vAlign w:val="center"/>
          </w:tcPr>
          <w:p w14:paraId="3D0DA0E9" w14:textId="402E51BD" w:rsidR="00B26792" w:rsidRPr="00C324FC" w:rsidRDefault="00ED32DB" w:rsidP="00B26792">
            <w:pPr>
              <w:spacing w:line="276" w:lineRule="auto"/>
              <w:rPr>
                <w:bCs/>
              </w:rPr>
            </w:pPr>
            <w:r>
              <w:rPr>
                <w:bCs/>
              </w:rPr>
              <w:t>Fluke 1732</w:t>
            </w:r>
          </w:p>
        </w:tc>
        <w:tc>
          <w:tcPr>
            <w:tcW w:w="2129" w:type="dxa"/>
            <w:vAlign w:val="center"/>
          </w:tcPr>
          <w:p w14:paraId="4EE2E981" w14:textId="59594EE4" w:rsidR="00B26792" w:rsidRDefault="00ED32DB" w:rsidP="00B26792">
            <w:pPr>
              <w:spacing w:line="276" w:lineRule="auto"/>
              <w:rPr>
                <w:bCs/>
              </w:rPr>
            </w:pPr>
            <w:r>
              <w:rPr>
                <w:bCs/>
              </w:rPr>
              <w:t>Analizador de energía</w:t>
            </w:r>
          </w:p>
        </w:tc>
        <w:tc>
          <w:tcPr>
            <w:tcW w:w="2642" w:type="dxa"/>
            <w:vAlign w:val="center"/>
          </w:tcPr>
          <w:p w14:paraId="6B8E986F" w14:textId="77777777" w:rsidR="00B26792" w:rsidRPr="00C31B5A" w:rsidRDefault="00B26792" w:rsidP="00B26792">
            <w:pPr>
              <w:spacing w:line="276" w:lineRule="auto"/>
              <w:jc w:val="center"/>
              <w:rPr>
                <w:bCs/>
                <w:sz w:val="2"/>
              </w:rPr>
            </w:pPr>
          </w:p>
          <w:p w14:paraId="7224D20D" w14:textId="71622FCC" w:rsidR="00B26792" w:rsidRDefault="00B26792" w:rsidP="00B26792">
            <w:pPr>
              <w:spacing w:line="276" w:lineRule="auto"/>
              <w:jc w:val="center"/>
              <w:rPr>
                <w:bCs/>
              </w:rPr>
            </w:pPr>
            <w:r>
              <w:rPr>
                <w:bCs/>
                <w:noProof/>
              </w:rPr>
              <w:drawing>
                <wp:inline distT="0" distB="0" distL="0" distR="0" wp14:anchorId="79DF58A7" wp14:editId="74532639">
                  <wp:extent cx="1470991" cy="9806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coInductor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2695" cy="988462"/>
                          </a:xfrm>
                          <a:prstGeom prst="rect">
                            <a:avLst/>
                          </a:prstGeom>
                        </pic:spPr>
                      </pic:pic>
                    </a:graphicData>
                  </a:graphic>
                </wp:inline>
              </w:drawing>
            </w:r>
          </w:p>
        </w:tc>
      </w:tr>
      <w:tr w:rsidR="00ED32DB" w14:paraId="71B9C8E7" w14:textId="77777777" w:rsidTr="00B26792">
        <w:trPr>
          <w:trHeight w:val="1958"/>
        </w:trPr>
        <w:tc>
          <w:tcPr>
            <w:tcW w:w="2091" w:type="dxa"/>
            <w:vAlign w:val="center"/>
          </w:tcPr>
          <w:p w14:paraId="2A82CEE8" w14:textId="7F75B760" w:rsidR="00ED32DB" w:rsidRPr="00C324FC" w:rsidRDefault="00ED32DB" w:rsidP="00ED32DB">
            <w:pPr>
              <w:spacing w:line="276" w:lineRule="auto"/>
              <w:rPr>
                <w:b/>
                <w:bCs/>
              </w:rPr>
            </w:pPr>
            <w:r w:rsidRPr="00C324FC">
              <w:rPr>
                <w:b/>
                <w:bCs/>
              </w:rPr>
              <w:t>1</w:t>
            </w:r>
          </w:p>
        </w:tc>
        <w:tc>
          <w:tcPr>
            <w:tcW w:w="2144" w:type="dxa"/>
            <w:vAlign w:val="center"/>
          </w:tcPr>
          <w:p w14:paraId="774862BC" w14:textId="20488324" w:rsidR="00ED32DB" w:rsidRPr="00C324FC" w:rsidRDefault="00ED32DB" w:rsidP="00ED32DB">
            <w:pPr>
              <w:spacing w:line="276" w:lineRule="auto"/>
              <w:rPr>
                <w:bCs/>
              </w:rPr>
            </w:pPr>
            <w:proofErr w:type="spellStart"/>
            <w:r>
              <w:rPr>
                <w:bCs/>
              </w:rPr>
              <w:t>Extech</w:t>
            </w:r>
            <w:proofErr w:type="spellEnd"/>
            <w:r>
              <w:rPr>
                <w:bCs/>
              </w:rPr>
              <w:t xml:space="preserve"> 380801</w:t>
            </w:r>
          </w:p>
        </w:tc>
        <w:tc>
          <w:tcPr>
            <w:tcW w:w="2129" w:type="dxa"/>
            <w:vAlign w:val="center"/>
          </w:tcPr>
          <w:p w14:paraId="2F00B8F0" w14:textId="6F4DB70A" w:rsidR="00ED32DB" w:rsidRDefault="00ED32DB" w:rsidP="00ED32DB">
            <w:pPr>
              <w:spacing w:line="276" w:lineRule="auto"/>
              <w:rPr>
                <w:bCs/>
              </w:rPr>
            </w:pPr>
            <w:r>
              <w:rPr>
                <w:bCs/>
              </w:rPr>
              <w:t>Vatímetro digital</w:t>
            </w:r>
          </w:p>
        </w:tc>
        <w:tc>
          <w:tcPr>
            <w:tcW w:w="2642" w:type="dxa"/>
            <w:vAlign w:val="center"/>
          </w:tcPr>
          <w:p w14:paraId="49C3A5BB" w14:textId="6BE0C651" w:rsidR="00ED32DB" w:rsidRPr="00C31B5A" w:rsidRDefault="00ED32DB" w:rsidP="00ED32DB">
            <w:pPr>
              <w:spacing w:line="276" w:lineRule="auto"/>
              <w:jc w:val="center"/>
              <w:rPr>
                <w:bCs/>
                <w:sz w:val="2"/>
              </w:rPr>
            </w:pPr>
            <w:r>
              <w:rPr>
                <w:bCs/>
                <w:noProof/>
              </w:rPr>
              <w:drawing>
                <wp:inline distT="0" distB="0" distL="0" distR="0" wp14:anchorId="29250D49" wp14:editId="0D7B66BD">
                  <wp:extent cx="1388853" cy="630539"/>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CR_MedidorInductanci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7246" cy="711530"/>
                          </a:xfrm>
                          <a:prstGeom prst="rect">
                            <a:avLst/>
                          </a:prstGeom>
                        </pic:spPr>
                      </pic:pic>
                    </a:graphicData>
                  </a:graphic>
                </wp:inline>
              </w:drawing>
            </w:r>
          </w:p>
        </w:tc>
      </w:tr>
      <w:tr w:rsidR="00ED32DB" w14:paraId="1FCA228F" w14:textId="77777777" w:rsidTr="00B26792">
        <w:tc>
          <w:tcPr>
            <w:tcW w:w="2091" w:type="dxa"/>
            <w:vAlign w:val="center"/>
          </w:tcPr>
          <w:p w14:paraId="27403562" w14:textId="77777777" w:rsidR="00ED32DB" w:rsidRPr="00C324FC" w:rsidRDefault="00ED32DB" w:rsidP="00ED32DB">
            <w:pPr>
              <w:spacing w:line="276" w:lineRule="auto"/>
              <w:rPr>
                <w:b/>
                <w:bCs/>
              </w:rPr>
            </w:pPr>
            <w:r w:rsidRPr="00C324FC">
              <w:rPr>
                <w:b/>
                <w:bCs/>
              </w:rPr>
              <w:t>15</w:t>
            </w:r>
          </w:p>
        </w:tc>
        <w:tc>
          <w:tcPr>
            <w:tcW w:w="2144" w:type="dxa"/>
            <w:vAlign w:val="center"/>
          </w:tcPr>
          <w:p w14:paraId="654CA726" w14:textId="77777777" w:rsidR="00ED32DB" w:rsidRPr="00C324FC" w:rsidRDefault="00ED32DB" w:rsidP="00ED32DB">
            <w:pPr>
              <w:spacing w:line="276" w:lineRule="auto"/>
              <w:rPr>
                <w:bCs/>
              </w:rPr>
            </w:pPr>
            <w:r>
              <w:rPr>
                <w:bCs/>
              </w:rPr>
              <w:t>Cables</w:t>
            </w:r>
          </w:p>
        </w:tc>
        <w:tc>
          <w:tcPr>
            <w:tcW w:w="2129" w:type="dxa"/>
            <w:vAlign w:val="center"/>
          </w:tcPr>
          <w:p w14:paraId="48B53FA3" w14:textId="77777777" w:rsidR="00ED32DB" w:rsidRPr="00C324FC" w:rsidRDefault="00ED32DB" w:rsidP="00ED32DB">
            <w:pPr>
              <w:spacing w:line="276" w:lineRule="auto"/>
              <w:rPr>
                <w:bCs/>
              </w:rPr>
            </w:pPr>
            <w:r>
              <w:rPr>
                <w:bCs/>
              </w:rPr>
              <w:t>Cables banana-banana</w:t>
            </w:r>
          </w:p>
        </w:tc>
        <w:tc>
          <w:tcPr>
            <w:tcW w:w="2642" w:type="dxa"/>
            <w:vAlign w:val="center"/>
          </w:tcPr>
          <w:p w14:paraId="6C571A17" w14:textId="77777777" w:rsidR="00ED32DB" w:rsidRDefault="00ED32DB" w:rsidP="00ED32DB">
            <w:pPr>
              <w:spacing w:line="276" w:lineRule="auto"/>
              <w:jc w:val="center"/>
              <w:rPr>
                <w:bCs/>
                <w:noProof/>
              </w:rPr>
            </w:pPr>
          </w:p>
          <w:p w14:paraId="6490E84D" w14:textId="77777777" w:rsidR="00ED32DB" w:rsidRDefault="00ED32DB" w:rsidP="00ED32DB">
            <w:pPr>
              <w:spacing w:line="276" w:lineRule="auto"/>
              <w:jc w:val="center"/>
              <w:rPr>
                <w:bCs/>
              </w:rPr>
            </w:pPr>
            <w:r>
              <w:rPr>
                <w:bCs/>
                <w:noProof/>
              </w:rPr>
              <w:drawing>
                <wp:inline distT="0" distB="0" distL="0" distR="0" wp14:anchorId="7937CA8E" wp14:editId="6C629136">
                  <wp:extent cx="1395341" cy="7143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blesBanana.jpg"/>
                          <pic:cNvPicPr/>
                        </pic:nvPicPr>
                        <pic:blipFill rotWithShape="1">
                          <a:blip r:embed="rId13" cstate="print">
                            <a:extLst>
                              <a:ext uri="{28A0092B-C50C-407E-A947-70E740481C1C}">
                                <a14:useLocalDpi xmlns:a14="http://schemas.microsoft.com/office/drawing/2010/main" val="0"/>
                              </a:ext>
                            </a:extLst>
                          </a:blip>
                          <a:srcRect b="8980"/>
                          <a:stretch/>
                        </pic:blipFill>
                        <pic:spPr bwMode="auto">
                          <a:xfrm>
                            <a:off x="0" y="0"/>
                            <a:ext cx="1418399" cy="726180"/>
                          </a:xfrm>
                          <a:prstGeom prst="rect">
                            <a:avLst/>
                          </a:prstGeom>
                          <a:ln>
                            <a:noFill/>
                          </a:ln>
                          <a:extLst>
                            <a:ext uri="{53640926-AAD7-44D8-BBD7-CCE9431645EC}">
                              <a14:shadowObscured xmlns:a14="http://schemas.microsoft.com/office/drawing/2010/main"/>
                            </a:ext>
                          </a:extLst>
                        </pic:spPr>
                      </pic:pic>
                    </a:graphicData>
                  </a:graphic>
                </wp:inline>
              </w:drawing>
            </w:r>
          </w:p>
          <w:p w14:paraId="262CCD3B" w14:textId="77777777" w:rsidR="00ED32DB" w:rsidRPr="00C324FC" w:rsidRDefault="00ED32DB" w:rsidP="00ED32DB">
            <w:pPr>
              <w:spacing w:line="276" w:lineRule="auto"/>
              <w:jc w:val="center"/>
              <w:rPr>
                <w:bCs/>
              </w:rPr>
            </w:pPr>
          </w:p>
        </w:tc>
      </w:tr>
      <w:tr w:rsidR="00ED32DB" w14:paraId="7E42AC11" w14:textId="77777777" w:rsidTr="00B26792">
        <w:tc>
          <w:tcPr>
            <w:tcW w:w="2091" w:type="dxa"/>
            <w:vAlign w:val="center"/>
          </w:tcPr>
          <w:p w14:paraId="289C7E6D" w14:textId="77777777" w:rsidR="00ED32DB" w:rsidRPr="00C324FC" w:rsidRDefault="00ED32DB" w:rsidP="00ED32DB">
            <w:pPr>
              <w:spacing w:line="276" w:lineRule="auto"/>
              <w:rPr>
                <w:b/>
                <w:bCs/>
              </w:rPr>
            </w:pPr>
            <w:r w:rsidRPr="00C324FC">
              <w:rPr>
                <w:b/>
                <w:bCs/>
              </w:rPr>
              <w:t>1</w:t>
            </w:r>
          </w:p>
        </w:tc>
        <w:tc>
          <w:tcPr>
            <w:tcW w:w="2144" w:type="dxa"/>
            <w:vAlign w:val="center"/>
          </w:tcPr>
          <w:p w14:paraId="16AAD119" w14:textId="77777777" w:rsidR="00ED32DB" w:rsidRPr="00C324FC" w:rsidRDefault="00ED32DB" w:rsidP="00ED32DB">
            <w:pPr>
              <w:spacing w:line="276" w:lineRule="auto"/>
              <w:rPr>
                <w:bCs/>
              </w:rPr>
            </w:pPr>
            <w:r>
              <w:rPr>
                <w:bCs/>
              </w:rPr>
              <w:t>Mesa de trabajo, secuencia positiva</w:t>
            </w:r>
          </w:p>
        </w:tc>
        <w:tc>
          <w:tcPr>
            <w:tcW w:w="2129" w:type="dxa"/>
            <w:vAlign w:val="center"/>
          </w:tcPr>
          <w:p w14:paraId="32247A15" w14:textId="77777777" w:rsidR="00ED32DB" w:rsidRPr="00C324FC" w:rsidRDefault="00ED32DB" w:rsidP="00ED32DB">
            <w:pPr>
              <w:spacing w:line="276" w:lineRule="auto"/>
              <w:rPr>
                <w:bCs/>
              </w:rPr>
            </w:pPr>
            <w:r>
              <w:rPr>
                <w:bCs/>
              </w:rPr>
              <w:t>Fuente Trifásica 208/120V</w:t>
            </w:r>
          </w:p>
        </w:tc>
        <w:tc>
          <w:tcPr>
            <w:tcW w:w="2642" w:type="dxa"/>
            <w:vAlign w:val="center"/>
          </w:tcPr>
          <w:p w14:paraId="3C6C54D7" w14:textId="77777777" w:rsidR="00ED32DB" w:rsidRDefault="00ED32DB" w:rsidP="00ED32DB">
            <w:pPr>
              <w:spacing w:line="276" w:lineRule="auto"/>
              <w:jc w:val="center"/>
              <w:rPr>
                <w:bCs/>
              </w:rPr>
            </w:pPr>
          </w:p>
          <w:p w14:paraId="22FF9473" w14:textId="77777777" w:rsidR="00ED32DB" w:rsidRDefault="00ED32DB" w:rsidP="00ED32DB">
            <w:pPr>
              <w:spacing w:line="276" w:lineRule="auto"/>
              <w:jc w:val="center"/>
              <w:rPr>
                <w:bCs/>
              </w:rPr>
            </w:pPr>
            <w:r>
              <w:rPr>
                <w:bCs/>
                <w:noProof/>
              </w:rPr>
              <w:drawing>
                <wp:inline distT="0" distB="0" distL="0" distR="0" wp14:anchorId="1C69A68D" wp14:editId="1C273249">
                  <wp:extent cx="1449238" cy="108700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saDeTrabaj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9081" cy="1094392"/>
                          </a:xfrm>
                          <a:prstGeom prst="rect">
                            <a:avLst/>
                          </a:prstGeom>
                        </pic:spPr>
                      </pic:pic>
                    </a:graphicData>
                  </a:graphic>
                </wp:inline>
              </w:drawing>
            </w:r>
          </w:p>
          <w:p w14:paraId="41EEB92C" w14:textId="77777777" w:rsidR="00ED32DB" w:rsidRPr="00C324FC" w:rsidRDefault="00ED32DB" w:rsidP="00ED32DB">
            <w:pPr>
              <w:spacing w:line="276" w:lineRule="auto"/>
              <w:jc w:val="center"/>
              <w:rPr>
                <w:bCs/>
              </w:rPr>
            </w:pPr>
          </w:p>
        </w:tc>
      </w:tr>
    </w:tbl>
    <w:p w14:paraId="2E510E90" w14:textId="0FB0C1C8" w:rsidR="00B26792" w:rsidRDefault="00B26792" w:rsidP="00B26792">
      <w:pPr>
        <w:spacing w:after="0" w:line="276" w:lineRule="auto"/>
        <w:rPr>
          <w:b/>
          <w:bCs/>
        </w:rPr>
      </w:pPr>
    </w:p>
    <w:p w14:paraId="3FD77C0B" w14:textId="77777777" w:rsidR="00B26792" w:rsidRDefault="00B26792" w:rsidP="00B26792">
      <w:pPr>
        <w:spacing w:after="0" w:line="276" w:lineRule="auto"/>
        <w:rPr>
          <w:b/>
          <w:bCs/>
        </w:rPr>
      </w:pPr>
    </w:p>
    <w:p w14:paraId="3490B3DE" w14:textId="77777777" w:rsidR="00B26792" w:rsidRPr="00B26792" w:rsidRDefault="00B26792" w:rsidP="00B26792">
      <w:pPr>
        <w:spacing w:after="0" w:line="276" w:lineRule="auto"/>
        <w:jc w:val="both"/>
        <w:rPr>
          <w:rFonts w:cstheme="minorHAnsi"/>
          <w:bCs/>
        </w:rPr>
      </w:pPr>
    </w:p>
    <w:p w14:paraId="194F061E" w14:textId="77777777" w:rsidR="00ED32DB" w:rsidRDefault="00ED32DB">
      <w:pPr>
        <w:rPr>
          <w:b/>
          <w:bCs/>
        </w:rPr>
      </w:pPr>
      <w:r>
        <w:rPr>
          <w:b/>
          <w:bCs/>
        </w:rPr>
        <w:br w:type="page"/>
      </w:r>
    </w:p>
    <w:p w14:paraId="7DA4427D" w14:textId="07AA62B3" w:rsidR="00906435" w:rsidRPr="00906435" w:rsidRDefault="00906435" w:rsidP="00906435">
      <w:pPr>
        <w:spacing w:after="0" w:line="276" w:lineRule="auto"/>
        <w:jc w:val="center"/>
        <w:rPr>
          <w:bCs/>
          <w:i/>
        </w:rPr>
      </w:pPr>
      <w:r>
        <w:rPr>
          <w:b/>
          <w:bCs/>
        </w:rPr>
        <w:lastRenderedPageBreak/>
        <w:t xml:space="preserve">EXPERIMENTO #1: </w:t>
      </w:r>
      <w:r w:rsidR="00917F53">
        <w:rPr>
          <w:bCs/>
          <w:i/>
        </w:rPr>
        <w:t>MEDICIÓN DE POTENCIA TRIFÁSICA.</w:t>
      </w:r>
    </w:p>
    <w:p w14:paraId="586A5766" w14:textId="77777777" w:rsidR="008962AA" w:rsidRDefault="008962AA" w:rsidP="008962AA">
      <w:pPr>
        <w:keepNext/>
        <w:spacing w:after="0" w:line="276" w:lineRule="auto"/>
        <w:jc w:val="center"/>
      </w:pPr>
      <w:r>
        <w:rPr>
          <w:noProof/>
        </w:rPr>
        <w:drawing>
          <wp:inline distT="0" distB="0" distL="0" distR="0" wp14:anchorId="7326BEDC" wp14:editId="3A07E921">
            <wp:extent cx="3324735" cy="2263260"/>
            <wp:effectExtent l="0" t="0" r="952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imento1.PNG"/>
                    <pic:cNvPicPr/>
                  </pic:nvPicPr>
                  <pic:blipFill>
                    <a:blip r:embed="rId15">
                      <a:extLst>
                        <a:ext uri="{28A0092B-C50C-407E-A947-70E740481C1C}">
                          <a14:useLocalDpi xmlns:a14="http://schemas.microsoft.com/office/drawing/2010/main" val="0"/>
                        </a:ext>
                      </a:extLst>
                    </a:blip>
                    <a:stretch>
                      <a:fillRect/>
                    </a:stretch>
                  </pic:blipFill>
                  <pic:spPr>
                    <a:xfrm>
                      <a:off x="0" y="0"/>
                      <a:ext cx="3324735" cy="2263260"/>
                    </a:xfrm>
                    <a:prstGeom prst="rect">
                      <a:avLst/>
                    </a:prstGeom>
                  </pic:spPr>
                </pic:pic>
              </a:graphicData>
            </a:graphic>
          </wp:inline>
        </w:drawing>
      </w:r>
    </w:p>
    <w:p w14:paraId="3E37CC45" w14:textId="774D63C7" w:rsidR="00906435" w:rsidRDefault="008962AA" w:rsidP="008962AA">
      <w:pPr>
        <w:pStyle w:val="Descripcin"/>
        <w:jc w:val="center"/>
      </w:pPr>
      <w:r>
        <w:t xml:space="preserve">Figura </w:t>
      </w:r>
      <w:fldSimple w:instr=" SEQ Figura \* ARABIC ">
        <w:r w:rsidR="00694285">
          <w:rPr>
            <w:noProof/>
          </w:rPr>
          <w:t>1</w:t>
        </w:r>
      </w:fldSimple>
      <w:r>
        <w:t>. Diagrama esquemático del circuito del experimento #1.</w:t>
      </w:r>
    </w:p>
    <w:p w14:paraId="114E282C" w14:textId="77777777" w:rsidR="00906435" w:rsidRDefault="00906435" w:rsidP="00F37124">
      <w:pPr>
        <w:spacing w:after="0" w:line="276" w:lineRule="auto"/>
        <w:jc w:val="both"/>
      </w:pPr>
    </w:p>
    <w:p w14:paraId="539FAA4B" w14:textId="5FCCF8A4" w:rsidR="00906435" w:rsidRDefault="008718C8" w:rsidP="00906435">
      <w:pPr>
        <w:pStyle w:val="Prrafodelista"/>
        <w:numPr>
          <w:ilvl w:val="0"/>
          <w:numId w:val="2"/>
        </w:numPr>
        <w:spacing w:line="276" w:lineRule="auto"/>
        <w:jc w:val="both"/>
        <w:rPr>
          <w:rFonts w:cstheme="minorHAnsi"/>
          <w:b/>
          <w:bCs/>
        </w:rPr>
      </w:pPr>
      <w:r>
        <w:rPr>
          <w:rFonts w:eastAsiaTheme="minorEastAsia" w:cstheme="minorHAnsi"/>
          <w:b/>
          <w:bCs/>
        </w:rPr>
        <w:t>Arme el circuito</w:t>
      </w:r>
      <w:r w:rsidR="00F7518A">
        <w:rPr>
          <w:rFonts w:eastAsiaTheme="minorEastAsia" w:cstheme="minorHAnsi"/>
          <w:b/>
          <w:bCs/>
        </w:rPr>
        <w:t xml:space="preserve"> de la figura 1 </w:t>
      </w:r>
      <w:r>
        <w:rPr>
          <w:rFonts w:eastAsiaTheme="minorEastAsia" w:cstheme="minorHAnsi"/>
          <w:b/>
          <w:bCs/>
        </w:rPr>
        <w:t xml:space="preserve">en la mesa de trabajo </w:t>
      </w:r>
      <w:r w:rsidR="00F7518A">
        <w:rPr>
          <w:rFonts w:eastAsiaTheme="minorEastAsia" w:cstheme="minorHAnsi"/>
          <w:b/>
          <w:bCs/>
        </w:rPr>
        <w:t>y</w:t>
      </w:r>
      <w:r w:rsidR="00877D35">
        <w:rPr>
          <w:rFonts w:eastAsiaTheme="minorEastAsia" w:cstheme="minorHAnsi"/>
          <w:b/>
          <w:bCs/>
        </w:rPr>
        <w:t xml:space="preserve"> utilizando el </w:t>
      </w:r>
      <w:r w:rsidR="00EE1A36">
        <w:rPr>
          <w:rFonts w:eastAsiaTheme="minorEastAsia" w:cstheme="minorHAnsi"/>
          <w:b/>
          <w:bCs/>
          <w:i/>
        </w:rPr>
        <w:t xml:space="preserve">Registrador de Energía Fluke 1732 </w:t>
      </w:r>
      <w:r w:rsidR="00EE1A36">
        <w:rPr>
          <w:rFonts w:eastAsiaTheme="minorEastAsia" w:cstheme="minorHAnsi"/>
          <w:b/>
          <w:bCs/>
        </w:rPr>
        <w:t xml:space="preserve">y </w:t>
      </w:r>
      <w:r w:rsidR="00F7518A">
        <w:rPr>
          <w:rFonts w:eastAsiaTheme="minorEastAsia" w:cstheme="minorHAnsi"/>
          <w:b/>
          <w:bCs/>
        </w:rPr>
        <w:t>obtenga las siguientes mediciones:</w:t>
      </w:r>
    </w:p>
    <w:p w14:paraId="522F2136" w14:textId="0FAA16A1" w:rsidR="00736EF5" w:rsidRDefault="00736EF5" w:rsidP="008962AA">
      <w:pPr>
        <w:pStyle w:val="Prrafodelista"/>
        <w:numPr>
          <w:ilvl w:val="0"/>
          <w:numId w:val="10"/>
        </w:numPr>
        <w:spacing w:line="276" w:lineRule="auto"/>
        <w:jc w:val="both"/>
        <w:rPr>
          <w:rFonts w:cstheme="minorHAnsi"/>
          <w:bCs/>
        </w:rPr>
      </w:pPr>
      <w:r>
        <w:rPr>
          <w:rFonts w:cstheme="minorHAnsi"/>
          <w:bCs/>
        </w:rPr>
        <w:t xml:space="preserve">Potencia activa de línea </w:t>
      </w:r>
      <m:oMath>
        <m:sSub>
          <m:sSubPr>
            <m:ctrlPr>
              <w:rPr>
                <w:rFonts w:ascii="Cambria Math" w:hAnsi="Cambria Math" w:cstheme="minorHAnsi"/>
                <w:bCs/>
              </w:rPr>
            </m:ctrlPr>
          </m:sSubPr>
          <m:e>
            <m:r>
              <w:rPr>
                <w:rFonts w:ascii="Cambria Math" w:hAnsi="Cambria Math" w:cstheme="minorHAnsi"/>
              </w:rPr>
              <m:t>P</m:t>
            </m:r>
          </m:e>
          <m:sub>
            <m:r>
              <m:rPr>
                <m:sty m:val="p"/>
              </m:rPr>
              <w:rPr>
                <w:rFonts w:ascii="Cambria Math" w:hAnsi="Cambria Math" w:cstheme="minorHAnsi"/>
              </w:rPr>
              <m:t>A</m:t>
            </m:r>
          </m:sub>
        </m:sSub>
        <m:r>
          <w:rPr>
            <w:rFonts w:ascii="Cambria Math" w:hAnsi="Cambria Math" w:cstheme="minorHAnsi"/>
          </w:rPr>
          <m:t xml:space="preserve">, </m:t>
        </m:r>
        <m:sSub>
          <m:sSubPr>
            <m:ctrlPr>
              <w:rPr>
                <w:rFonts w:ascii="Cambria Math" w:hAnsi="Cambria Math" w:cstheme="minorHAnsi"/>
                <w:bCs/>
                <w:i/>
              </w:rPr>
            </m:ctrlPr>
          </m:sSubPr>
          <m:e>
            <m:r>
              <w:rPr>
                <w:rFonts w:ascii="Cambria Math" w:hAnsi="Cambria Math" w:cstheme="minorHAnsi"/>
              </w:rPr>
              <m:t>P</m:t>
            </m:r>
          </m:e>
          <m:sub>
            <m:r>
              <w:rPr>
                <w:rFonts w:ascii="Cambria Math" w:hAnsi="Cambria Math" w:cstheme="minorHAnsi"/>
              </w:rPr>
              <m:t>B</m:t>
            </m:r>
          </m:sub>
        </m:sSub>
        <m:r>
          <w:rPr>
            <w:rFonts w:ascii="Cambria Math" w:hAnsi="Cambria Math" w:cstheme="minorHAnsi"/>
          </w:rPr>
          <m:t xml:space="preserve">, </m:t>
        </m:r>
        <m:sSub>
          <m:sSubPr>
            <m:ctrlPr>
              <w:rPr>
                <w:rFonts w:ascii="Cambria Math" w:hAnsi="Cambria Math" w:cstheme="minorHAnsi"/>
                <w:bCs/>
                <w:i/>
              </w:rPr>
            </m:ctrlPr>
          </m:sSubPr>
          <m:e>
            <m:r>
              <w:rPr>
                <w:rFonts w:ascii="Cambria Math" w:hAnsi="Cambria Math" w:cstheme="minorHAnsi"/>
              </w:rPr>
              <m:t>P</m:t>
            </m:r>
          </m:e>
          <m:sub>
            <m:r>
              <w:rPr>
                <w:rFonts w:ascii="Cambria Math" w:hAnsi="Cambria Math" w:cstheme="minorHAnsi"/>
              </w:rPr>
              <m:t>C</m:t>
            </m:r>
          </m:sub>
        </m:sSub>
      </m:oMath>
      <w:r>
        <w:rPr>
          <w:rFonts w:eastAsiaTheme="minorEastAsia" w:cstheme="minorHAnsi"/>
          <w:bCs/>
        </w:rPr>
        <w:t>.</w:t>
      </w:r>
    </w:p>
    <w:p w14:paraId="4156DD6D" w14:textId="7D4EC6D7" w:rsidR="008962AA" w:rsidRPr="008962AA" w:rsidRDefault="00F7518A" w:rsidP="008962AA">
      <w:pPr>
        <w:pStyle w:val="Prrafodelista"/>
        <w:numPr>
          <w:ilvl w:val="0"/>
          <w:numId w:val="10"/>
        </w:numPr>
        <w:spacing w:line="276" w:lineRule="auto"/>
        <w:jc w:val="both"/>
        <w:rPr>
          <w:rFonts w:cstheme="minorHAnsi"/>
          <w:bCs/>
        </w:rPr>
      </w:pPr>
      <w:r>
        <w:rPr>
          <w:rFonts w:cstheme="minorHAnsi"/>
          <w:bCs/>
        </w:rPr>
        <w:t>Potencia activa total del sistema</w:t>
      </w:r>
      <w:r>
        <w:rPr>
          <w:rFonts w:eastAsiaTheme="minorEastAsia" w:cstheme="minorHAnsi"/>
          <w:bCs/>
        </w:rPr>
        <w:t xml:space="preserve"> </w:t>
      </w:r>
      <m:oMath>
        <m:sSub>
          <m:sSubPr>
            <m:ctrlPr>
              <w:rPr>
                <w:rFonts w:ascii="Cambria Math" w:hAnsi="Cambria Math" w:cstheme="minorHAnsi"/>
                <w:bCs/>
              </w:rPr>
            </m:ctrlPr>
          </m:sSubPr>
          <m:e>
            <m:r>
              <w:rPr>
                <w:rFonts w:ascii="Cambria Math" w:hAnsi="Cambria Math" w:cstheme="minorHAnsi"/>
              </w:rPr>
              <m:t>P</m:t>
            </m:r>
          </m:e>
          <m:sub>
            <m:r>
              <m:rPr>
                <m:sty m:val="p"/>
              </m:rPr>
              <w:rPr>
                <w:rFonts w:ascii="Cambria Math" w:hAnsi="Cambria Math" w:cstheme="minorHAnsi"/>
              </w:rPr>
              <m:t>Total</m:t>
            </m:r>
          </m:sub>
        </m:sSub>
      </m:oMath>
      <w:r>
        <w:rPr>
          <w:rFonts w:eastAsiaTheme="minorEastAsia" w:cstheme="minorHAnsi"/>
          <w:bCs/>
        </w:rPr>
        <w:t>.</w:t>
      </w:r>
    </w:p>
    <w:p w14:paraId="7DD998E2" w14:textId="35942FB4" w:rsidR="00906435" w:rsidRDefault="008962AA" w:rsidP="008962AA">
      <w:pPr>
        <w:pStyle w:val="Prrafodelista"/>
        <w:numPr>
          <w:ilvl w:val="0"/>
          <w:numId w:val="10"/>
        </w:numPr>
        <w:spacing w:line="276" w:lineRule="auto"/>
        <w:jc w:val="both"/>
        <w:rPr>
          <w:rFonts w:eastAsiaTheme="minorEastAsia" w:cstheme="minorHAnsi"/>
          <w:bCs/>
        </w:rPr>
      </w:pPr>
      <w:r>
        <w:rPr>
          <w:rFonts w:cstheme="minorHAnsi"/>
          <w:bCs/>
        </w:rPr>
        <w:t>Corrientes de línea</w:t>
      </w:r>
      <w:r>
        <w:rPr>
          <w:rFonts w:eastAsiaTheme="minorEastAsia" w:cstheme="minorHAnsi"/>
          <w:bCs/>
        </w:rPr>
        <w:t xml:space="preserve"> </w:t>
      </w:r>
      <m:oMath>
        <m:sSub>
          <m:sSubPr>
            <m:ctrlPr>
              <w:rPr>
                <w:rFonts w:ascii="Cambria Math" w:hAnsi="Cambria Math" w:cstheme="minorHAnsi"/>
                <w:bCs/>
              </w:rPr>
            </m:ctrlPr>
          </m:sSubPr>
          <m:e>
            <m:r>
              <m:rPr>
                <m:sty m:val="p"/>
              </m:rPr>
              <w:rPr>
                <w:rFonts w:ascii="Cambria Math" w:hAnsi="Cambria Math" w:cstheme="minorHAnsi"/>
              </w:rPr>
              <m:t>I</m:t>
            </m:r>
          </m:e>
          <m:sub>
            <m:r>
              <m:rPr>
                <m:sty m:val="p"/>
              </m:rPr>
              <w:rPr>
                <w:rFonts w:ascii="Cambria Math" w:hAnsi="Cambria Math" w:cstheme="minorHAnsi"/>
              </w:rPr>
              <m:t>A</m:t>
            </m:r>
          </m:sub>
        </m:sSub>
        <m:r>
          <m:rPr>
            <m:sty m:val="p"/>
          </m:rPr>
          <w:rPr>
            <w:rFonts w:ascii="Cambria Math" w:hAnsi="Cambria Math" w:cstheme="minorHAnsi"/>
          </w:rPr>
          <m:t xml:space="preserve">, </m:t>
        </m:r>
        <m:sSub>
          <m:sSubPr>
            <m:ctrlPr>
              <w:rPr>
                <w:rFonts w:ascii="Cambria Math" w:hAnsi="Cambria Math" w:cstheme="minorHAnsi"/>
                <w:bCs/>
              </w:rPr>
            </m:ctrlPr>
          </m:sSubPr>
          <m:e>
            <m:r>
              <m:rPr>
                <m:sty m:val="p"/>
              </m:rPr>
              <w:rPr>
                <w:rFonts w:ascii="Cambria Math" w:hAnsi="Cambria Math" w:cstheme="minorHAnsi"/>
              </w:rPr>
              <m:t>I</m:t>
            </m:r>
          </m:e>
          <m:sub>
            <m:r>
              <m:rPr>
                <m:sty m:val="p"/>
              </m:rPr>
              <w:rPr>
                <w:rFonts w:ascii="Cambria Math" w:hAnsi="Cambria Math" w:cstheme="minorHAnsi"/>
              </w:rPr>
              <m:t>B</m:t>
            </m:r>
          </m:sub>
        </m:sSub>
        <m:r>
          <m:rPr>
            <m:sty m:val="p"/>
          </m:rPr>
          <w:rPr>
            <w:rFonts w:ascii="Cambria Math" w:hAnsi="Cambria Math" w:cstheme="minorHAnsi"/>
          </w:rPr>
          <m:t xml:space="preserve">, </m:t>
        </m:r>
        <m:sSub>
          <m:sSubPr>
            <m:ctrlPr>
              <w:rPr>
                <w:rFonts w:ascii="Cambria Math" w:hAnsi="Cambria Math" w:cstheme="minorHAnsi"/>
                <w:bCs/>
              </w:rPr>
            </m:ctrlPr>
          </m:sSubPr>
          <m:e>
            <m:r>
              <m:rPr>
                <m:sty m:val="p"/>
              </m:rPr>
              <w:rPr>
                <w:rFonts w:ascii="Cambria Math" w:hAnsi="Cambria Math" w:cstheme="minorHAnsi"/>
              </w:rPr>
              <m:t>I</m:t>
            </m:r>
          </m:e>
          <m:sub>
            <m:r>
              <m:rPr>
                <m:sty m:val="p"/>
              </m:rPr>
              <w:rPr>
                <w:rFonts w:ascii="Cambria Math" w:hAnsi="Cambria Math" w:cstheme="minorHAnsi"/>
              </w:rPr>
              <m:t>C</m:t>
            </m:r>
          </m:sub>
        </m:sSub>
      </m:oMath>
      <w:r w:rsidR="00F7518A">
        <w:rPr>
          <w:rFonts w:eastAsiaTheme="minorEastAsia" w:cstheme="minorHAnsi"/>
          <w:bCs/>
        </w:rPr>
        <w:t>.</w:t>
      </w:r>
    </w:p>
    <w:p w14:paraId="56A565C3" w14:textId="77777777" w:rsidR="008962AA" w:rsidRPr="008962AA" w:rsidRDefault="008962AA" w:rsidP="008962AA">
      <w:pPr>
        <w:pStyle w:val="Prrafodelista"/>
        <w:spacing w:line="276" w:lineRule="auto"/>
        <w:ind w:left="1080"/>
        <w:jc w:val="both"/>
        <w:rPr>
          <w:rFonts w:eastAsiaTheme="minorEastAsia" w:cstheme="minorHAnsi"/>
          <w:bCs/>
        </w:rPr>
      </w:pPr>
    </w:p>
    <w:p w14:paraId="2ACE4D6F" w14:textId="2E8D7AF3" w:rsidR="008962AA" w:rsidRPr="008962AA" w:rsidRDefault="00F7518A" w:rsidP="008962AA">
      <w:pPr>
        <w:pStyle w:val="Prrafodelista"/>
        <w:numPr>
          <w:ilvl w:val="0"/>
          <w:numId w:val="2"/>
        </w:numPr>
        <w:spacing w:line="276" w:lineRule="auto"/>
        <w:jc w:val="both"/>
        <w:rPr>
          <w:rFonts w:eastAsiaTheme="minorEastAsia" w:cstheme="minorHAnsi"/>
          <w:bCs/>
        </w:rPr>
      </w:pPr>
      <w:r>
        <w:rPr>
          <w:rFonts w:eastAsiaTheme="minorEastAsia" w:cstheme="minorHAnsi"/>
          <w:b/>
          <w:bCs/>
        </w:rPr>
        <w:t xml:space="preserve">Con los valores obtenidos en el punto anterior, obtener de forma </w:t>
      </w:r>
      <w:r w:rsidRPr="00F7518A">
        <w:rPr>
          <w:rFonts w:eastAsiaTheme="minorEastAsia" w:cstheme="minorHAnsi"/>
          <w:b/>
          <w:bCs/>
          <w:i/>
        </w:rPr>
        <w:t>indirecta</w:t>
      </w:r>
      <w:r>
        <w:rPr>
          <w:rFonts w:eastAsiaTheme="minorEastAsia" w:cstheme="minorHAnsi"/>
          <w:b/>
          <w:bCs/>
        </w:rPr>
        <w:t xml:space="preserve"> lo siguiente:</w:t>
      </w:r>
    </w:p>
    <w:p w14:paraId="4698EE6D" w14:textId="1BA9AD0A" w:rsidR="008962AA" w:rsidRDefault="00F7518A" w:rsidP="008962AA">
      <w:pPr>
        <w:pStyle w:val="Prrafodelista"/>
        <w:numPr>
          <w:ilvl w:val="0"/>
          <w:numId w:val="12"/>
        </w:numPr>
        <w:spacing w:line="276" w:lineRule="auto"/>
        <w:jc w:val="both"/>
        <w:rPr>
          <w:rFonts w:cstheme="minorHAnsi"/>
          <w:bCs/>
        </w:rPr>
      </w:pPr>
      <w:r>
        <w:rPr>
          <w:rFonts w:cstheme="minorHAnsi"/>
          <w:bCs/>
        </w:rPr>
        <w:t xml:space="preserve">Potencia reactiva del sistema </w:t>
      </w:r>
      <m:oMath>
        <m:sSub>
          <m:sSubPr>
            <m:ctrlPr>
              <w:rPr>
                <w:rFonts w:ascii="Cambria Math" w:hAnsi="Cambria Math" w:cstheme="minorHAnsi"/>
                <w:bCs/>
              </w:rPr>
            </m:ctrlPr>
          </m:sSubPr>
          <m:e>
            <m:r>
              <w:rPr>
                <w:rFonts w:ascii="Cambria Math" w:hAnsi="Cambria Math" w:cstheme="minorHAnsi"/>
              </w:rPr>
              <m:t>Q</m:t>
            </m:r>
          </m:e>
          <m:sub>
            <m:r>
              <w:rPr>
                <w:rFonts w:ascii="Cambria Math" w:hAnsi="Cambria Math" w:cstheme="minorHAnsi"/>
              </w:rPr>
              <m:t>Total</m:t>
            </m:r>
          </m:sub>
        </m:sSub>
      </m:oMath>
      <w:r>
        <w:rPr>
          <w:rFonts w:cstheme="minorHAnsi"/>
          <w:bCs/>
        </w:rPr>
        <w:t>.</w:t>
      </w:r>
    </w:p>
    <w:p w14:paraId="1B025CBE" w14:textId="0C272B5D" w:rsidR="00F7518A" w:rsidRPr="008962AA" w:rsidRDefault="00F7518A" w:rsidP="00F7518A">
      <w:pPr>
        <w:pStyle w:val="Prrafodelista"/>
        <w:numPr>
          <w:ilvl w:val="0"/>
          <w:numId w:val="12"/>
        </w:numPr>
        <w:spacing w:line="276" w:lineRule="auto"/>
        <w:jc w:val="both"/>
        <w:rPr>
          <w:rFonts w:cstheme="minorHAnsi"/>
          <w:bCs/>
        </w:rPr>
      </w:pPr>
      <w:r>
        <w:rPr>
          <w:rFonts w:cstheme="minorHAnsi"/>
          <w:bCs/>
        </w:rPr>
        <w:t xml:space="preserve">Potencia aparente del sistema </w:t>
      </w:r>
      <m:oMath>
        <m:sSub>
          <m:sSubPr>
            <m:ctrlPr>
              <w:rPr>
                <w:rFonts w:ascii="Cambria Math" w:hAnsi="Cambria Math" w:cstheme="minorHAnsi"/>
                <w:bCs/>
              </w:rPr>
            </m:ctrlPr>
          </m:sSubPr>
          <m:e>
            <m:r>
              <w:rPr>
                <w:rFonts w:ascii="Cambria Math" w:hAnsi="Cambria Math" w:cstheme="minorHAnsi"/>
              </w:rPr>
              <m:t>S</m:t>
            </m:r>
          </m:e>
          <m:sub>
            <m:r>
              <w:rPr>
                <w:rFonts w:ascii="Cambria Math" w:hAnsi="Cambria Math" w:cstheme="minorHAnsi"/>
              </w:rPr>
              <m:t>Total</m:t>
            </m:r>
          </m:sub>
        </m:sSub>
      </m:oMath>
      <w:r>
        <w:rPr>
          <w:rFonts w:cstheme="minorHAnsi"/>
          <w:bCs/>
        </w:rPr>
        <w:t>.</w:t>
      </w:r>
    </w:p>
    <w:p w14:paraId="244DBE12" w14:textId="6CDD238A" w:rsidR="00F7518A" w:rsidRDefault="00F7518A" w:rsidP="00F7518A">
      <w:pPr>
        <w:pStyle w:val="Prrafodelista"/>
        <w:numPr>
          <w:ilvl w:val="0"/>
          <w:numId w:val="12"/>
        </w:numPr>
        <w:spacing w:line="276" w:lineRule="auto"/>
        <w:jc w:val="both"/>
        <w:rPr>
          <w:rFonts w:cstheme="minorHAnsi"/>
          <w:bCs/>
        </w:rPr>
      </w:pPr>
      <w:r>
        <w:rPr>
          <w:rFonts w:cstheme="minorHAnsi"/>
          <w:bCs/>
        </w:rPr>
        <w:t xml:space="preserve">Factor de potencia del sistema </w:t>
      </w:r>
      <m:oMath>
        <m:sSub>
          <m:sSubPr>
            <m:ctrlPr>
              <w:rPr>
                <w:rFonts w:ascii="Cambria Math" w:hAnsi="Cambria Math" w:cstheme="minorHAnsi"/>
                <w:bCs/>
              </w:rPr>
            </m:ctrlPr>
          </m:sSubPr>
          <m:e>
            <m:r>
              <w:rPr>
                <w:rFonts w:ascii="Cambria Math" w:hAnsi="Cambria Math" w:cstheme="minorHAnsi"/>
              </w:rPr>
              <m:t>FP</m:t>
            </m:r>
          </m:e>
          <m:sub>
            <m:r>
              <w:rPr>
                <w:rFonts w:ascii="Cambria Math" w:hAnsi="Cambria Math" w:cstheme="minorHAnsi"/>
              </w:rPr>
              <m:t>Total</m:t>
            </m:r>
          </m:sub>
        </m:sSub>
      </m:oMath>
      <w:r>
        <w:rPr>
          <w:rFonts w:cstheme="minorHAnsi"/>
          <w:bCs/>
        </w:rPr>
        <w:t>.</w:t>
      </w:r>
    </w:p>
    <w:p w14:paraId="7AA952C0" w14:textId="7B68B500" w:rsidR="00F7518A" w:rsidRPr="00F7518A" w:rsidRDefault="00F7518A" w:rsidP="00F7518A">
      <w:pPr>
        <w:pStyle w:val="Prrafodelista"/>
        <w:numPr>
          <w:ilvl w:val="0"/>
          <w:numId w:val="2"/>
        </w:numPr>
        <w:spacing w:line="276" w:lineRule="auto"/>
        <w:jc w:val="both"/>
        <w:rPr>
          <w:rFonts w:cstheme="minorHAnsi"/>
          <w:bCs/>
        </w:rPr>
      </w:pPr>
      <w:r>
        <w:rPr>
          <w:rFonts w:cstheme="minorHAnsi"/>
          <w:b/>
          <w:bCs/>
        </w:rPr>
        <w:t xml:space="preserve">Utilice </w:t>
      </w:r>
      <w:r w:rsidR="008718C8">
        <w:rPr>
          <w:rFonts w:cstheme="minorHAnsi"/>
          <w:b/>
          <w:bCs/>
        </w:rPr>
        <w:t xml:space="preserve">equipos de medición para </w:t>
      </w:r>
      <w:r>
        <w:rPr>
          <w:rFonts w:cstheme="minorHAnsi"/>
          <w:b/>
          <w:bCs/>
        </w:rPr>
        <w:t>confirma</w:t>
      </w:r>
      <w:r w:rsidR="008718C8">
        <w:rPr>
          <w:rFonts w:cstheme="minorHAnsi"/>
          <w:b/>
          <w:bCs/>
        </w:rPr>
        <w:t>r</w:t>
      </w:r>
      <w:r>
        <w:rPr>
          <w:rFonts w:cstheme="minorHAnsi"/>
          <w:b/>
          <w:bCs/>
        </w:rPr>
        <w:t xml:space="preserve"> las mediciones realizadas en el punto 2.</w:t>
      </w:r>
    </w:p>
    <w:p w14:paraId="171F1C87" w14:textId="7FAEFDA9" w:rsidR="008962AA" w:rsidRPr="00736EF5" w:rsidRDefault="00F7518A" w:rsidP="00736EF5">
      <w:pPr>
        <w:pStyle w:val="Prrafodelista"/>
        <w:numPr>
          <w:ilvl w:val="0"/>
          <w:numId w:val="2"/>
        </w:numPr>
        <w:spacing w:line="276" w:lineRule="auto"/>
        <w:jc w:val="both"/>
        <w:rPr>
          <w:rFonts w:cstheme="minorHAnsi"/>
          <w:bCs/>
        </w:rPr>
      </w:pPr>
      <w:r w:rsidRPr="00736EF5">
        <w:rPr>
          <w:rFonts w:cstheme="minorHAnsi"/>
          <w:b/>
          <w:bCs/>
        </w:rPr>
        <w:t>Dibujar el triángulo de potencia del sistema utilizando los datos obtenidos en los numerales anteriores.</w:t>
      </w:r>
      <w:r w:rsidR="008962AA">
        <w:br w:type="page"/>
      </w:r>
    </w:p>
    <w:p w14:paraId="1F961F51" w14:textId="706FEBD0" w:rsidR="008962AA" w:rsidRPr="00906435" w:rsidRDefault="008962AA" w:rsidP="008962AA">
      <w:pPr>
        <w:spacing w:after="0" w:line="276" w:lineRule="auto"/>
        <w:jc w:val="center"/>
        <w:rPr>
          <w:bCs/>
          <w:i/>
        </w:rPr>
      </w:pPr>
      <w:r>
        <w:rPr>
          <w:b/>
          <w:bCs/>
        </w:rPr>
        <w:lastRenderedPageBreak/>
        <w:t>EXPERIMENTO #</w:t>
      </w:r>
      <w:r w:rsidR="00815785">
        <w:rPr>
          <w:b/>
          <w:bCs/>
        </w:rPr>
        <w:t>2</w:t>
      </w:r>
      <w:r>
        <w:rPr>
          <w:b/>
          <w:bCs/>
        </w:rPr>
        <w:t xml:space="preserve">: </w:t>
      </w:r>
      <w:r w:rsidR="00F7518A">
        <w:rPr>
          <w:bCs/>
          <w:i/>
        </w:rPr>
        <w:t>MEJORAMIENTO DEL FACTOR DE POTENCIA</w:t>
      </w:r>
      <w:r w:rsidR="00E5716C">
        <w:rPr>
          <w:bCs/>
          <w:i/>
        </w:rPr>
        <w:t xml:space="preserve">, BANCO EN </w:t>
      </w:r>
      <w:r w:rsidR="00E5716C" w:rsidRPr="00F00D55">
        <w:rPr>
          <w:bCs/>
          <w:i/>
        </w:rPr>
        <w:t>Δ</w:t>
      </w:r>
      <w:r w:rsidR="00F7518A">
        <w:rPr>
          <w:bCs/>
          <w:i/>
        </w:rPr>
        <w:t>.</w:t>
      </w:r>
    </w:p>
    <w:p w14:paraId="5D3C29B6" w14:textId="77777777" w:rsidR="008962AA" w:rsidRDefault="008962AA" w:rsidP="008962AA">
      <w:pPr>
        <w:keepNext/>
        <w:spacing w:after="0" w:line="276" w:lineRule="auto"/>
        <w:jc w:val="center"/>
      </w:pPr>
      <w:r>
        <w:rPr>
          <w:noProof/>
        </w:rPr>
        <w:drawing>
          <wp:inline distT="0" distB="0" distL="0" distR="0" wp14:anchorId="6B3CD228" wp14:editId="0B98F207">
            <wp:extent cx="4651513" cy="24457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imento1.PNG"/>
                    <pic:cNvPicPr/>
                  </pic:nvPicPr>
                  <pic:blipFill>
                    <a:blip r:embed="rId16">
                      <a:extLst>
                        <a:ext uri="{28A0092B-C50C-407E-A947-70E740481C1C}">
                          <a14:useLocalDpi xmlns:a14="http://schemas.microsoft.com/office/drawing/2010/main" val="0"/>
                        </a:ext>
                      </a:extLst>
                    </a:blip>
                    <a:stretch>
                      <a:fillRect/>
                    </a:stretch>
                  </pic:blipFill>
                  <pic:spPr>
                    <a:xfrm>
                      <a:off x="0" y="0"/>
                      <a:ext cx="4655972" cy="2448103"/>
                    </a:xfrm>
                    <a:prstGeom prst="rect">
                      <a:avLst/>
                    </a:prstGeom>
                  </pic:spPr>
                </pic:pic>
              </a:graphicData>
            </a:graphic>
          </wp:inline>
        </w:drawing>
      </w:r>
    </w:p>
    <w:p w14:paraId="6819094D" w14:textId="05F9B356" w:rsidR="008962AA" w:rsidRDefault="008962AA" w:rsidP="008962AA">
      <w:pPr>
        <w:pStyle w:val="Descripcin"/>
        <w:jc w:val="center"/>
      </w:pPr>
      <w:r>
        <w:t xml:space="preserve">Figura </w:t>
      </w:r>
      <w:fldSimple w:instr=" SEQ Figura \* ARABIC ">
        <w:r w:rsidR="00694285">
          <w:rPr>
            <w:noProof/>
          </w:rPr>
          <w:t>2</w:t>
        </w:r>
      </w:fldSimple>
      <w:r>
        <w:t xml:space="preserve">. Diagrama esquemático del circuito del experimento </w:t>
      </w:r>
      <w:r w:rsidR="00815785">
        <w:t>#2</w:t>
      </w:r>
      <w:r>
        <w:t>.</w:t>
      </w:r>
    </w:p>
    <w:p w14:paraId="2386B52D" w14:textId="77777777" w:rsidR="008962AA" w:rsidRDefault="008962AA" w:rsidP="008962AA">
      <w:pPr>
        <w:spacing w:after="0" w:line="276" w:lineRule="auto"/>
        <w:jc w:val="both"/>
      </w:pPr>
    </w:p>
    <w:p w14:paraId="16DAB767" w14:textId="578D9214" w:rsidR="008962AA" w:rsidRPr="00060B5A" w:rsidRDefault="00060B5A" w:rsidP="00060B5A">
      <w:pPr>
        <w:pStyle w:val="Prrafodelista"/>
        <w:numPr>
          <w:ilvl w:val="0"/>
          <w:numId w:val="17"/>
        </w:numPr>
        <w:spacing w:line="276" w:lineRule="auto"/>
        <w:jc w:val="both"/>
        <w:rPr>
          <w:rFonts w:cstheme="minorHAnsi"/>
          <w:b/>
          <w:bCs/>
        </w:rPr>
      </w:pPr>
      <w:r w:rsidRPr="00060B5A">
        <w:rPr>
          <w:rFonts w:cstheme="minorHAnsi"/>
          <w:b/>
          <w:bCs/>
        </w:rPr>
        <w:t>Determine teóricamente los valores de las capacitancias (C1, C2, C3) del banco</w:t>
      </w:r>
      <w:r>
        <w:rPr>
          <w:rFonts w:cstheme="minorHAnsi"/>
          <w:b/>
          <w:bCs/>
        </w:rPr>
        <w:t xml:space="preserve"> </w:t>
      </w:r>
      <w:r w:rsidRPr="00060B5A">
        <w:rPr>
          <w:rFonts w:cstheme="minorHAnsi"/>
          <w:b/>
          <w:bCs/>
        </w:rPr>
        <w:t xml:space="preserve">de capacitores de la figura </w:t>
      </w:r>
      <w:r>
        <w:rPr>
          <w:rFonts w:cstheme="minorHAnsi"/>
          <w:b/>
          <w:bCs/>
        </w:rPr>
        <w:t>2</w:t>
      </w:r>
      <w:r w:rsidRPr="00060B5A">
        <w:rPr>
          <w:rFonts w:cstheme="minorHAnsi"/>
          <w:b/>
          <w:bCs/>
        </w:rPr>
        <w:t>, de tal forma que el factor de potencia del sistema sea mayor o igual a 0.9</w:t>
      </w:r>
      <w:r w:rsidR="00877D35">
        <w:rPr>
          <w:rFonts w:cstheme="minorHAnsi"/>
          <w:b/>
          <w:bCs/>
        </w:rPr>
        <w:t>8</w:t>
      </w:r>
      <w:r w:rsidRPr="00060B5A">
        <w:rPr>
          <w:rFonts w:cstheme="minorHAnsi"/>
          <w:b/>
          <w:bCs/>
        </w:rPr>
        <w:t xml:space="preserve"> en atraso</w:t>
      </w:r>
      <w:r>
        <w:rPr>
          <w:rFonts w:cstheme="minorHAnsi"/>
          <w:b/>
          <w:bCs/>
        </w:rPr>
        <w:t>, utilice los valores del circuito del experimento #1</w:t>
      </w:r>
      <w:r w:rsidRPr="00060B5A">
        <w:rPr>
          <w:rFonts w:cstheme="minorHAnsi"/>
          <w:b/>
          <w:bCs/>
        </w:rPr>
        <w:t>.</w:t>
      </w:r>
    </w:p>
    <w:p w14:paraId="5FBA956D" w14:textId="6E90867A" w:rsidR="008962AA" w:rsidRPr="00815785" w:rsidRDefault="008718C8" w:rsidP="00815785">
      <w:pPr>
        <w:pStyle w:val="Prrafodelista"/>
        <w:numPr>
          <w:ilvl w:val="0"/>
          <w:numId w:val="17"/>
        </w:numPr>
        <w:spacing w:line="276" w:lineRule="auto"/>
        <w:jc w:val="both"/>
        <w:rPr>
          <w:rFonts w:eastAsiaTheme="minorEastAsia" w:cstheme="minorHAnsi"/>
          <w:bCs/>
        </w:rPr>
      </w:pPr>
      <w:r>
        <w:rPr>
          <w:rFonts w:eastAsiaTheme="minorEastAsia" w:cstheme="minorHAnsi"/>
          <w:b/>
          <w:bCs/>
        </w:rPr>
        <w:t>Arme el circuito</w:t>
      </w:r>
      <w:r w:rsidR="00FE31FA">
        <w:rPr>
          <w:rFonts w:eastAsiaTheme="minorEastAsia" w:cstheme="minorHAnsi"/>
          <w:b/>
          <w:bCs/>
        </w:rPr>
        <w:t xml:space="preserve"> de la figura 2 </w:t>
      </w:r>
      <w:r>
        <w:rPr>
          <w:rFonts w:eastAsiaTheme="minorEastAsia" w:cstheme="minorHAnsi"/>
          <w:b/>
          <w:bCs/>
        </w:rPr>
        <w:t xml:space="preserve">en la mesa de trabajo </w:t>
      </w:r>
      <w:r w:rsidR="00FE31FA">
        <w:rPr>
          <w:rFonts w:eastAsiaTheme="minorEastAsia" w:cstheme="minorHAnsi"/>
          <w:b/>
          <w:bCs/>
        </w:rPr>
        <w:t xml:space="preserve">y </w:t>
      </w:r>
      <w:r w:rsidR="00877D35">
        <w:rPr>
          <w:rFonts w:eastAsiaTheme="minorEastAsia" w:cstheme="minorHAnsi"/>
          <w:b/>
          <w:bCs/>
        </w:rPr>
        <w:t xml:space="preserve">utilizando </w:t>
      </w:r>
      <w:r w:rsidR="003C074C">
        <w:rPr>
          <w:rFonts w:eastAsiaTheme="minorEastAsia" w:cstheme="minorHAnsi"/>
          <w:b/>
          <w:bCs/>
        </w:rPr>
        <w:t xml:space="preserve">el </w:t>
      </w:r>
      <w:r w:rsidR="003C074C">
        <w:rPr>
          <w:rFonts w:eastAsiaTheme="minorEastAsia" w:cstheme="minorHAnsi"/>
          <w:b/>
          <w:bCs/>
          <w:i/>
        </w:rPr>
        <w:t>Registrador</w:t>
      </w:r>
      <w:r w:rsidR="00877D35">
        <w:rPr>
          <w:rFonts w:eastAsiaTheme="minorEastAsia" w:cstheme="minorHAnsi"/>
          <w:b/>
          <w:bCs/>
          <w:i/>
        </w:rPr>
        <w:t xml:space="preserve"> de Energía Fluke 1732</w:t>
      </w:r>
      <w:r w:rsidR="003C074C">
        <w:rPr>
          <w:rFonts w:eastAsiaTheme="minorEastAsia" w:cstheme="minorHAnsi"/>
          <w:b/>
          <w:bCs/>
          <w:i/>
        </w:rPr>
        <w:t xml:space="preserve"> </w:t>
      </w:r>
      <w:r w:rsidR="00FE31FA">
        <w:rPr>
          <w:rFonts w:eastAsiaTheme="minorEastAsia" w:cstheme="minorHAnsi"/>
          <w:b/>
          <w:bCs/>
        </w:rPr>
        <w:t>obtenga las siguientes mediciones:</w:t>
      </w:r>
    </w:p>
    <w:p w14:paraId="38A9A63C" w14:textId="10D80271" w:rsidR="00FE31FA" w:rsidRPr="00FE31FA" w:rsidRDefault="00FE31FA" w:rsidP="00FE31FA">
      <w:pPr>
        <w:pStyle w:val="Prrafodelista"/>
        <w:numPr>
          <w:ilvl w:val="0"/>
          <w:numId w:val="14"/>
        </w:numPr>
        <w:spacing w:line="276" w:lineRule="auto"/>
        <w:jc w:val="both"/>
        <w:rPr>
          <w:rFonts w:cstheme="minorHAnsi"/>
          <w:bCs/>
        </w:rPr>
      </w:pPr>
      <w:r w:rsidRPr="00FE31FA">
        <w:rPr>
          <w:rFonts w:cstheme="minorHAnsi"/>
          <w:bCs/>
        </w:rPr>
        <w:t>Potencia</w:t>
      </w:r>
      <w:r>
        <w:rPr>
          <w:rFonts w:cstheme="minorHAnsi"/>
          <w:bCs/>
        </w:rPr>
        <w:t xml:space="preserve">s </w:t>
      </w:r>
      <w:r w:rsidRPr="00FE31FA">
        <w:rPr>
          <w:rFonts w:cstheme="minorHAnsi"/>
          <w:bCs/>
        </w:rPr>
        <w:t xml:space="preserve">del sistema </w:t>
      </w:r>
      <m:oMath>
        <m:sSub>
          <m:sSubPr>
            <m:ctrlPr>
              <w:rPr>
                <w:rFonts w:ascii="Cambria Math" w:hAnsi="Cambria Math" w:cstheme="minorHAnsi"/>
                <w:bCs/>
              </w:rPr>
            </m:ctrlPr>
          </m:sSubPr>
          <m:e>
            <m:r>
              <w:rPr>
                <w:rFonts w:ascii="Cambria Math" w:hAnsi="Cambria Math" w:cstheme="minorHAnsi"/>
              </w:rPr>
              <m:t>P</m:t>
            </m:r>
          </m:e>
          <m:sub>
            <m:r>
              <w:rPr>
                <w:rFonts w:ascii="Cambria Math" w:hAnsi="Cambria Math" w:cstheme="minorHAnsi"/>
              </w:rPr>
              <m:t>Total</m:t>
            </m:r>
          </m:sub>
        </m:sSub>
        <m:r>
          <w:rPr>
            <w:rFonts w:ascii="Cambria Math" w:hAnsi="Cambria Math" w:cstheme="minorHAnsi"/>
          </w:rPr>
          <m:t xml:space="preserve">, </m:t>
        </m:r>
        <m:sSub>
          <m:sSubPr>
            <m:ctrlPr>
              <w:rPr>
                <w:rFonts w:ascii="Cambria Math" w:hAnsi="Cambria Math" w:cstheme="minorHAnsi"/>
                <w:bCs/>
              </w:rPr>
            </m:ctrlPr>
          </m:sSubPr>
          <m:e>
            <m:r>
              <w:rPr>
                <w:rFonts w:ascii="Cambria Math" w:hAnsi="Cambria Math" w:cstheme="minorHAnsi"/>
              </w:rPr>
              <m:t>Q</m:t>
            </m:r>
          </m:e>
          <m:sub>
            <m:r>
              <w:rPr>
                <w:rFonts w:ascii="Cambria Math" w:hAnsi="Cambria Math" w:cstheme="minorHAnsi"/>
              </w:rPr>
              <m:t>Total</m:t>
            </m:r>
          </m:sub>
        </m:sSub>
        <m:r>
          <w:rPr>
            <w:rFonts w:ascii="Cambria Math" w:hAnsi="Cambria Math" w:cstheme="minorHAnsi"/>
          </w:rPr>
          <m:t xml:space="preserve">, </m:t>
        </m:r>
        <m:sSub>
          <m:sSubPr>
            <m:ctrlPr>
              <w:rPr>
                <w:rFonts w:ascii="Cambria Math" w:hAnsi="Cambria Math" w:cstheme="minorHAnsi"/>
                <w:bCs/>
              </w:rPr>
            </m:ctrlPr>
          </m:sSubPr>
          <m:e>
            <m:r>
              <w:rPr>
                <w:rFonts w:ascii="Cambria Math" w:hAnsi="Cambria Math" w:cstheme="minorHAnsi"/>
              </w:rPr>
              <m:t>S</m:t>
            </m:r>
          </m:e>
          <m:sub>
            <m:r>
              <w:rPr>
                <w:rFonts w:ascii="Cambria Math" w:hAnsi="Cambria Math" w:cstheme="minorHAnsi"/>
              </w:rPr>
              <m:t>Total</m:t>
            </m:r>
          </m:sub>
        </m:sSub>
      </m:oMath>
      <w:r w:rsidRPr="00FE31FA">
        <w:rPr>
          <w:rFonts w:cstheme="minorHAnsi"/>
          <w:bCs/>
        </w:rPr>
        <w:t>.</w:t>
      </w:r>
    </w:p>
    <w:p w14:paraId="740681AC" w14:textId="03D21641" w:rsidR="00FE31FA" w:rsidRDefault="00FE31FA" w:rsidP="00815785">
      <w:pPr>
        <w:pStyle w:val="Prrafodelista"/>
        <w:numPr>
          <w:ilvl w:val="0"/>
          <w:numId w:val="14"/>
        </w:numPr>
        <w:spacing w:line="276" w:lineRule="auto"/>
        <w:jc w:val="both"/>
        <w:rPr>
          <w:rFonts w:cstheme="minorHAnsi"/>
          <w:bCs/>
        </w:rPr>
      </w:pPr>
      <w:r>
        <w:rPr>
          <w:rFonts w:eastAsiaTheme="minorEastAsia" w:cstheme="minorHAnsi"/>
          <w:bCs/>
        </w:rPr>
        <w:t xml:space="preserve">Facto de potencia mejorado del sistema </w:t>
      </w:r>
      <m:oMath>
        <m:sSub>
          <m:sSubPr>
            <m:ctrlPr>
              <w:rPr>
                <w:rFonts w:ascii="Cambria Math" w:hAnsi="Cambria Math" w:cstheme="minorHAnsi"/>
                <w:bCs/>
              </w:rPr>
            </m:ctrlPr>
          </m:sSubPr>
          <m:e>
            <m:r>
              <w:rPr>
                <w:rFonts w:ascii="Cambria Math" w:hAnsi="Cambria Math" w:cstheme="minorHAnsi"/>
              </w:rPr>
              <m:t>FP</m:t>
            </m:r>
          </m:e>
          <m:sub>
            <m:r>
              <w:rPr>
                <w:rFonts w:ascii="Cambria Math" w:hAnsi="Cambria Math" w:cstheme="minorHAnsi"/>
              </w:rPr>
              <m:t>Total</m:t>
            </m:r>
          </m:sub>
        </m:sSub>
      </m:oMath>
    </w:p>
    <w:p w14:paraId="3F43CECF" w14:textId="1EF0C8A0" w:rsidR="00220437" w:rsidRPr="00E5716C" w:rsidRDefault="008962AA" w:rsidP="003C074C">
      <w:pPr>
        <w:pStyle w:val="Prrafodelista"/>
        <w:numPr>
          <w:ilvl w:val="0"/>
          <w:numId w:val="14"/>
        </w:numPr>
        <w:spacing w:line="276" w:lineRule="auto"/>
        <w:jc w:val="both"/>
      </w:pPr>
      <w:r w:rsidRPr="00FE31FA">
        <w:rPr>
          <w:rFonts w:cstheme="minorHAnsi"/>
          <w:bCs/>
        </w:rPr>
        <w:t>Corrientes de línea</w:t>
      </w:r>
      <w:r w:rsidR="00A6503B" w:rsidRPr="00FE31FA">
        <w:rPr>
          <w:rFonts w:eastAsiaTheme="minorEastAsia" w:cstheme="minorHAnsi"/>
          <w:bCs/>
        </w:rPr>
        <w:t xml:space="preserve"> </w:t>
      </w:r>
      <m:oMath>
        <m:sSub>
          <m:sSubPr>
            <m:ctrlPr>
              <w:rPr>
                <w:rFonts w:ascii="Cambria Math" w:hAnsi="Cambria Math" w:cstheme="minorHAnsi"/>
                <w:bCs/>
                <w:i/>
              </w:rPr>
            </m:ctrlPr>
          </m:sSubPr>
          <m:e>
            <m:r>
              <w:rPr>
                <w:rFonts w:ascii="Cambria Math" w:hAnsi="Cambria Math" w:cstheme="minorHAnsi"/>
              </w:rPr>
              <m:t>I</m:t>
            </m:r>
          </m:e>
          <m:sub>
            <m:r>
              <w:rPr>
                <w:rFonts w:ascii="Cambria Math" w:hAnsi="Cambria Math" w:cstheme="minorHAnsi"/>
              </w:rPr>
              <m:t>A</m:t>
            </m:r>
          </m:sub>
        </m:sSub>
        <m:r>
          <w:rPr>
            <w:rFonts w:ascii="Cambria Math" w:hAnsi="Cambria Math" w:cstheme="minorHAnsi"/>
          </w:rPr>
          <m:t xml:space="preserve">, </m:t>
        </m:r>
        <m:sSub>
          <m:sSubPr>
            <m:ctrlPr>
              <w:rPr>
                <w:rFonts w:ascii="Cambria Math" w:hAnsi="Cambria Math" w:cstheme="minorHAnsi"/>
                <w:bCs/>
                <w:i/>
              </w:rPr>
            </m:ctrlPr>
          </m:sSubPr>
          <m:e>
            <m:r>
              <w:rPr>
                <w:rFonts w:ascii="Cambria Math" w:hAnsi="Cambria Math" w:cstheme="minorHAnsi"/>
              </w:rPr>
              <m:t>I</m:t>
            </m:r>
          </m:e>
          <m:sub>
            <m:r>
              <w:rPr>
                <w:rFonts w:ascii="Cambria Math" w:hAnsi="Cambria Math" w:cstheme="minorHAnsi"/>
              </w:rPr>
              <m:t>B</m:t>
            </m:r>
          </m:sub>
        </m:sSub>
        <m:r>
          <w:rPr>
            <w:rFonts w:ascii="Cambria Math" w:hAnsi="Cambria Math" w:cstheme="minorHAnsi"/>
          </w:rPr>
          <m:t xml:space="preserve">, </m:t>
        </m:r>
        <m:sSub>
          <m:sSubPr>
            <m:ctrlPr>
              <w:rPr>
                <w:rFonts w:ascii="Cambria Math" w:hAnsi="Cambria Math" w:cstheme="minorHAnsi"/>
                <w:bCs/>
                <w:i/>
              </w:rPr>
            </m:ctrlPr>
          </m:sSubPr>
          <m:e>
            <m:r>
              <w:rPr>
                <w:rFonts w:ascii="Cambria Math" w:hAnsi="Cambria Math" w:cstheme="minorHAnsi"/>
              </w:rPr>
              <m:t>I</m:t>
            </m:r>
          </m:e>
          <m:sub>
            <m:r>
              <w:rPr>
                <w:rFonts w:ascii="Cambria Math" w:hAnsi="Cambria Math" w:cstheme="minorHAnsi"/>
              </w:rPr>
              <m:t>C</m:t>
            </m:r>
          </m:sub>
        </m:sSub>
      </m:oMath>
      <w:r w:rsidR="00FE31FA">
        <w:rPr>
          <w:rFonts w:eastAsiaTheme="minorEastAsia" w:cstheme="minorHAnsi"/>
        </w:rPr>
        <w:t>.</w:t>
      </w:r>
    </w:p>
    <w:p w14:paraId="0CCD11D6" w14:textId="624CC8DF" w:rsidR="00E5716C" w:rsidRPr="00E5716C" w:rsidRDefault="00E5716C" w:rsidP="00E5716C">
      <w:pPr>
        <w:pStyle w:val="Prrafodelista"/>
        <w:numPr>
          <w:ilvl w:val="0"/>
          <w:numId w:val="17"/>
        </w:numPr>
        <w:spacing w:line="276" w:lineRule="auto"/>
        <w:jc w:val="both"/>
        <w:rPr>
          <w:b/>
        </w:rPr>
      </w:pPr>
      <w:r w:rsidRPr="00E5716C">
        <w:rPr>
          <w:b/>
        </w:rPr>
        <w:t>Dibuje el nuevo triángulo de potencia con los valores obtenidos</w:t>
      </w:r>
    </w:p>
    <w:p w14:paraId="164D71A0" w14:textId="77777777" w:rsidR="00E5716C" w:rsidRPr="003C074C" w:rsidRDefault="00E5716C" w:rsidP="00E5716C">
      <w:pPr>
        <w:spacing w:line="276" w:lineRule="auto"/>
        <w:ind w:left="720"/>
        <w:jc w:val="both"/>
      </w:pPr>
    </w:p>
    <w:p w14:paraId="18218D4A" w14:textId="1BA9012B" w:rsidR="00E5716C" w:rsidRPr="00906435" w:rsidRDefault="00FF128D" w:rsidP="00E5716C">
      <w:pPr>
        <w:spacing w:after="0" w:line="276" w:lineRule="auto"/>
        <w:jc w:val="center"/>
        <w:rPr>
          <w:bCs/>
          <w:i/>
        </w:rPr>
      </w:pPr>
      <w:r>
        <w:rPr>
          <w:b/>
          <w:bCs/>
        </w:rPr>
        <w:br w:type="page"/>
      </w:r>
      <w:r w:rsidR="00E5716C">
        <w:rPr>
          <w:b/>
          <w:bCs/>
        </w:rPr>
        <w:lastRenderedPageBreak/>
        <w:t xml:space="preserve">EXPERIMENTO #3: </w:t>
      </w:r>
      <w:r w:rsidR="00E5716C">
        <w:rPr>
          <w:bCs/>
          <w:i/>
        </w:rPr>
        <w:t>MEJORAMIENTO DEL FACTOR DE POTENCIA, BANCO EN Y.</w:t>
      </w:r>
    </w:p>
    <w:p w14:paraId="5A3619B0" w14:textId="77777777" w:rsidR="00E5716C" w:rsidRDefault="00E5716C" w:rsidP="00E5716C">
      <w:pPr>
        <w:keepNext/>
        <w:spacing w:after="0" w:line="276" w:lineRule="auto"/>
        <w:jc w:val="center"/>
      </w:pPr>
      <w:r>
        <w:rPr>
          <w:noProof/>
        </w:rPr>
        <w:drawing>
          <wp:inline distT="0" distB="0" distL="0" distR="0" wp14:anchorId="1E93082A" wp14:editId="7E6D895F">
            <wp:extent cx="4655972" cy="230733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imento1.PNG"/>
                    <pic:cNvPicPr/>
                  </pic:nvPicPr>
                  <pic:blipFill>
                    <a:blip r:embed="rId17">
                      <a:extLst>
                        <a:ext uri="{28A0092B-C50C-407E-A947-70E740481C1C}">
                          <a14:useLocalDpi xmlns:a14="http://schemas.microsoft.com/office/drawing/2010/main" val="0"/>
                        </a:ext>
                      </a:extLst>
                    </a:blip>
                    <a:stretch>
                      <a:fillRect/>
                    </a:stretch>
                  </pic:blipFill>
                  <pic:spPr>
                    <a:xfrm>
                      <a:off x="0" y="0"/>
                      <a:ext cx="4655972" cy="2307332"/>
                    </a:xfrm>
                    <a:prstGeom prst="rect">
                      <a:avLst/>
                    </a:prstGeom>
                  </pic:spPr>
                </pic:pic>
              </a:graphicData>
            </a:graphic>
          </wp:inline>
        </w:drawing>
      </w:r>
    </w:p>
    <w:p w14:paraId="68844B8D" w14:textId="24662BBC" w:rsidR="00E5716C" w:rsidRDefault="00E5716C" w:rsidP="00E5716C">
      <w:pPr>
        <w:pStyle w:val="Descripcin"/>
        <w:jc w:val="center"/>
      </w:pPr>
      <w:r>
        <w:t xml:space="preserve">Figura </w:t>
      </w:r>
      <w:fldSimple w:instr=" SEQ Figura \* ARABIC ">
        <w:r w:rsidR="00694285">
          <w:rPr>
            <w:noProof/>
          </w:rPr>
          <w:t>3</w:t>
        </w:r>
      </w:fldSimple>
      <w:r>
        <w:t>. Diagrama esquemático del circuito del experimento #2.</w:t>
      </w:r>
    </w:p>
    <w:p w14:paraId="36535F87" w14:textId="77777777" w:rsidR="00E5716C" w:rsidRDefault="00E5716C" w:rsidP="00E5716C">
      <w:pPr>
        <w:spacing w:after="0" w:line="276" w:lineRule="auto"/>
        <w:jc w:val="both"/>
      </w:pPr>
    </w:p>
    <w:p w14:paraId="378488D2" w14:textId="1C164F15" w:rsidR="00E5716C" w:rsidRPr="00060B5A" w:rsidRDefault="00E5716C" w:rsidP="00E5716C">
      <w:pPr>
        <w:pStyle w:val="Prrafodelista"/>
        <w:numPr>
          <w:ilvl w:val="0"/>
          <w:numId w:val="19"/>
        </w:numPr>
        <w:spacing w:line="276" w:lineRule="auto"/>
        <w:jc w:val="both"/>
        <w:rPr>
          <w:rFonts w:cstheme="minorHAnsi"/>
          <w:b/>
          <w:bCs/>
        </w:rPr>
      </w:pPr>
      <w:r w:rsidRPr="00060B5A">
        <w:rPr>
          <w:rFonts w:cstheme="minorHAnsi"/>
          <w:b/>
          <w:bCs/>
        </w:rPr>
        <w:t>Determine teóricamente los valores de las capacitancias (C1, C2, C3) del banco</w:t>
      </w:r>
      <w:r>
        <w:rPr>
          <w:rFonts w:cstheme="minorHAnsi"/>
          <w:b/>
          <w:bCs/>
        </w:rPr>
        <w:t xml:space="preserve"> </w:t>
      </w:r>
      <w:r w:rsidRPr="00060B5A">
        <w:rPr>
          <w:rFonts w:cstheme="minorHAnsi"/>
          <w:b/>
          <w:bCs/>
        </w:rPr>
        <w:t xml:space="preserve">de capacitores de la figura </w:t>
      </w:r>
      <w:r>
        <w:rPr>
          <w:rFonts w:cstheme="minorHAnsi"/>
          <w:b/>
          <w:bCs/>
        </w:rPr>
        <w:t>3</w:t>
      </w:r>
      <w:r w:rsidRPr="00060B5A">
        <w:rPr>
          <w:rFonts w:cstheme="minorHAnsi"/>
          <w:b/>
          <w:bCs/>
        </w:rPr>
        <w:t>, de tal forma que el factor de potencia del sistema sea mayor o igual a 0.9</w:t>
      </w:r>
      <w:r>
        <w:rPr>
          <w:rFonts w:cstheme="minorHAnsi"/>
          <w:b/>
          <w:bCs/>
        </w:rPr>
        <w:t>8</w:t>
      </w:r>
      <w:r w:rsidRPr="00060B5A">
        <w:rPr>
          <w:rFonts w:cstheme="minorHAnsi"/>
          <w:b/>
          <w:bCs/>
        </w:rPr>
        <w:t xml:space="preserve"> en atraso</w:t>
      </w:r>
      <w:r>
        <w:rPr>
          <w:rFonts w:cstheme="minorHAnsi"/>
          <w:b/>
          <w:bCs/>
        </w:rPr>
        <w:t>, utilice los valores del circuito del experimento #1</w:t>
      </w:r>
      <w:r w:rsidRPr="00060B5A">
        <w:rPr>
          <w:rFonts w:cstheme="minorHAnsi"/>
          <w:b/>
          <w:bCs/>
        </w:rPr>
        <w:t>.</w:t>
      </w:r>
    </w:p>
    <w:p w14:paraId="7281C4C4" w14:textId="77777777" w:rsidR="00E5716C" w:rsidRPr="00815785" w:rsidRDefault="00E5716C" w:rsidP="00E5716C">
      <w:pPr>
        <w:pStyle w:val="Prrafodelista"/>
        <w:numPr>
          <w:ilvl w:val="0"/>
          <w:numId w:val="19"/>
        </w:numPr>
        <w:spacing w:line="276" w:lineRule="auto"/>
        <w:jc w:val="both"/>
        <w:rPr>
          <w:rFonts w:eastAsiaTheme="minorEastAsia" w:cstheme="minorHAnsi"/>
          <w:bCs/>
        </w:rPr>
      </w:pPr>
      <w:r>
        <w:rPr>
          <w:rFonts w:eastAsiaTheme="minorEastAsia" w:cstheme="minorHAnsi"/>
          <w:b/>
          <w:bCs/>
        </w:rPr>
        <w:t xml:space="preserve">Arme el circuito de la figura 2 en la mesa de trabajo y utilizando el </w:t>
      </w:r>
      <w:r>
        <w:rPr>
          <w:rFonts w:eastAsiaTheme="minorEastAsia" w:cstheme="minorHAnsi"/>
          <w:b/>
          <w:bCs/>
          <w:i/>
        </w:rPr>
        <w:t xml:space="preserve">Registrador de Energía Fluke 1732 </w:t>
      </w:r>
      <w:r>
        <w:rPr>
          <w:rFonts w:eastAsiaTheme="minorEastAsia" w:cstheme="minorHAnsi"/>
          <w:b/>
          <w:bCs/>
        </w:rPr>
        <w:t>obtenga las siguientes mediciones:</w:t>
      </w:r>
    </w:p>
    <w:p w14:paraId="7766834B" w14:textId="77777777" w:rsidR="00E5716C" w:rsidRPr="00FE31FA" w:rsidRDefault="00E5716C" w:rsidP="00E5716C">
      <w:pPr>
        <w:pStyle w:val="Prrafodelista"/>
        <w:numPr>
          <w:ilvl w:val="0"/>
          <w:numId w:val="20"/>
        </w:numPr>
        <w:spacing w:line="276" w:lineRule="auto"/>
        <w:jc w:val="both"/>
        <w:rPr>
          <w:rFonts w:cstheme="minorHAnsi"/>
          <w:bCs/>
        </w:rPr>
      </w:pPr>
      <w:r w:rsidRPr="00FE31FA">
        <w:rPr>
          <w:rFonts w:cstheme="minorHAnsi"/>
          <w:bCs/>
        </w:rPr>
        <w:t>Potencia</w:t>
      </w:r>
      <w:r>
        <w:rPr>
          <w:rFonts w:cstheme="minorHAnsi"/>
          <w:bCs/>
        </w:rPr>
        <w:t xml:space="preserve">s </w:t>
      </w:r>
      <w:r w:rsidRPr="00FE31FA">
        <w:rPr>
          <w:rFonts w:cstheme="minorHAnsi"/>
          <w:bCs/>
        </w:rPr>
        <w:t xml:space="preserve">del sistema </w:t>
      </w:r>
      <m:oMath>
        <m:sSub>
          <m:sSubPr>
            <m:ctrlPr>
              <w:rPr>
                <w:rFonts w:ascii="Cambria Math" w:hAnsi="Cambria Math" w:cstheme="minorHAnsi"/>
                <w:bCs/>
              </w:rPr>
            </m:ctrlPr>
          </m:sSubPr>
          <m:e>
            <m:r>
              <w:rPr>
                <w:rFonts w:ascii="Cambria Math" w:hAnsi="Cambria Math" w:cstheme="minorHAnsi"/>
              </w:rPr>
              <m:t>P</m:t>
            </m:r>
          </m:e>
          <m:sub>
            <m:r>
              <w:rPr>
                <w:rFonts w:ascii="Cambria Math" w:hAnsi="Cambria Math" w:cstheme="minorHAnsi"/>
              </w:rPr>
              <m:t>Total</m:t>
            </m:r>
          </m:sub>
        </m:sSub>
        <m:r>
          <w:rPr>
            <w:rFonts w:ascii="Cambria Math" w:hAnsi="Cambria Math" w:cstheme="minorHAnsi"/>
          </w:rPr>
          <m:t xml:space="preserve">, </m:t>
        </m:r>
        <m:sSub>
          <m:sSubPr>
            <m:ctrlPr>
              <w:rPr>
                <w:rFonts w:ascii="Cambria Math" w:hAnsi="Cambria Math" w:cstheme="minorHAnsi"/>
                <w:bCs/>
              </w:rPr>
            </m:ctrlPr>
          </m:sSubPr>
          <m:e>
            <m:r>
              <w:rPr>
                <w:rFonts w:ascii="Cambria Math" w:hAnsi="Cambria Math" w:cstheme="minorHAnsi"/>
              </w:rPr>
              <m:t>Q</m:t>
            </m:r>
          </m:e>
          <m:sub>
            <m:r>
              <w:rPr>
                <w:rFonts w:ascii="Cambria Math" w:hAnsi="Cambria Math" w:cstheme="minorHAnsi"/>
              </w:rPr>
              <m:t>Total</m:t>
            </m:r>
          </m:sub>
        </m:sSub>
        <m:r>
          <w:rPr>
            <w:rFonts w:ascii="Cambria Math" w:hAnsi="Cambria Math" w:cstheme="minorHAnsi"/>
          </w:rPr>
          <m:t xml:space="preserve">, </m:t>
        </m:r>
        <m:sSub>
          <m:sSubPr>
            <m:ctrlPr>
              <w:rPr>
                <w:rFonts w:ascii="Cambria Math" w:hAnsi="Cambria Math" w:cstheme="minorHAnsi"/>
                <w:bCs/>
              </w:rPr>
            </m:ctrlPr>
          </m:sSubPr>
          <m:e>
            <m:r>
              <w:rPr>
                <w:rFonts w:ascii="Cambria Math" w:hAnsi="Cambria Math" w:cstheme="minorHAnsi"/>
              </w:rPr>
              <m:t>S</m:t>
            </m:r>
          </m:e>
          <m:sub>
            <m:r>
              <w:rPr>
                <w:rFonts w:ascii="Cambria Math" w:hAnsi="Cambria Math" w:cstheme="minorHAnsi"/>
              </w:rPr>
              <m:t>Total</m:t>
            </m:r>
          </m:sub>
        </m:sSub>
      </m:oMath>
      <w:r w:rsidRPr="00FE31FA">
        <w:rPr>
          <w:rFonts w:cstheme="minorHAnsi"/>
          <w:bCs/>
        </w:rPr>
        <w:t>.</w:t>
      </w:r>
    </w:p>
    <w:p w14:paraId="32C7CA42" w14:textId="77777777" w:rsidR="00E5716C" w:rsidRDefault="00E5716C" w:rsidP="00E5716C">
      <w:pPr>
        <w:pStyle w:val="Prrafodelista"/>
        <w:numPr>
          <w:ilvl w:val="0"/>
          <w:numId w:val="20"/>
        </w:numPr>
        <w:spacing w:line="276" w:lineRule="auto"/>
        <w:jc w:val="both"/>
        <w:rPr>
          <w:rFonts w:cstheme="minorHAnsi"/>
          <w:bCs/>
        </w:rPr>
      </w:pPr>
      <w:r>
        <w:rPr>
          <w:rFonts w:eastAsiaTheme="minorEastAsia" w:cstheme="minorHAnsi"/>
          <w:bCs/>
        </w:rPr>
        <w:t xml:space="preserve">Facto de potencia mejorado del sistema </w:t>
      </w:r>
      <m:oMath>
        <m:sSub>
          <m:sSubPr>
            <m:ctrlPr>
              <w:rPr>
                <w:rFonts w:ascii="Cambria Math" w:hAnsi="Cambria Math" w:cstheme="minorHAnsi"/>
                <w:bCs/>
              </w:rPr>
            </m:ctrlPr>
          </m:sSubPr>
          <m:e>
            <m:r>
              <w:rPr>
                <w:rFonts w:ascii="Cambria Math" w:hAnsi="Cambria Math" w:cstheme="minorHAnsi"/>
              </w:rPr>
              <m:t>FP</m:t>
            </m:r>
          </m:e>
          <m:sub>
            <m:r>
              <w:rPr>
                <w:rFonts w:ascii="Cambria Math" w:hAnsi="Cambria Math" w:cstheme="minorHAnsi"/>
              </w:rPr>
              <m:t>Total</m:t>
            </m:r>
          </m:sub>
        </m:sSub>
      </m:oMath>
    </w:p>
    <w:p w14:paraId="35A7231D" w14:textId="77777777" w:rsidR="00E5716C" w:rsidRPr="00E5716C" w:rsidRDefault="00E5716C" w:rsidP="00E5716C">
      <w:pPr>
        <w:pStyle w:val="Prrafodelista"/>
        <w:numPr>
          <w:ilvl w:val="0"/>
          <w:numId w:val="20"/>
        </w:numPr>
        <w:spacing w:line="276" w:lineRule="auto"/>
        <w:jc w:val="both"/>
      </w:pPr>
      <w:r w:rsidRPr="00FE31FA">
        <w:rPr>
          <w:rFonts w:cstheme="minorHAnsi"/>
          <w:bCs/>
        </w:rPr>
        <w:t>Corrientes de línea</w:t>
      </w:r>
      <w:r w:rsidRPr="00FE31FA">
        <w:rPr>
          <w:rFonts w:eastAsiaTheme="minorEastAsia" w:cstheme="minorHAnsi"/>
          <w:bCs/>
        </w:rPr>
        <w:t xml:space="preserve"> </w:t>
      </w:r>
      <m:oMath>
        <m:sSub>
          <m:sSubPr>
            <m:ctrlPr>
              <w:rPr>
                <w:rFonts w:ascii="Cambria Math" w:hAnsi="Cambria Math" w:cstheme="minorHAnsi"/>
                <w:bCs/>
                <w:i/>
              </w:rPr>
            </m:ctrlPr>
          </m:sSubPr>
          <m:e>
            <m:r>
              <w:rPr>
                <w:rFonts w:ascii="Cambria Math" w:hAnsi="Cambria Math" w:cstheme="minorHAnsi"/>
              </w:rPr>
              <m:t>I</m:t>
            </m:r>
          </m:e>
          <m:sub>
            <m:r>
              <w:rPr>
                <w:rFonts w:ascii="Cambria Math" w:hAnsi="Cambria Math" w:cstheme="minorHAnsi"/>
              </w:rPr>
              <m:t>A</m:t>
            </m:r>
          </m:sub>
        </m:sSub>
        <m:r>
          <w:rPr>
            <w:rFonts w:ascii="Cambria Math" w:hAnsi="Cambria Math" w:cstheme="minorHAnsi"/>
          </w:rPr>
          <m:t xml:space="preserve">, </m:t>
        </m:r>
        <m:sSub>
          <m:sSubPr>
            <m:ctrlPr>
              <w:rPr>
                <w:rFonts w:ascii="Cambria Math" w:hAnsi="Cambria Math" w:cstheme="minorHAnsi"/>
                <w:bCs/>
                <w:i/>
              </w:rPr>
            </m:ctrlPr>
          </m:sSubPr>
          <m:e>
            <m:r>
              <w:rPr>
                <w:rFonts w:ascii="Cambria Math" w:hAnsi="Cambria Math" w:cstheme="minorHAnsi"/>
              </w:rPr>
              <m:t>I</m:t>
            </m:r>
          </m:e>
          <m:sub>
            <m:r>
              <w:rPr>
                <w:rFonts w:ascii="Cambria Math" w:hAnsi="Cambria Math" w:cstheme="minorHAnsi"/>
              </w:rPr>
              <m:t>B</m:t>
            </m:r>
          </m:sub>
        </m:sSub>
        <m:r>
          <w:rPr>
            <w:rFonts w:ascii="Cambria Math" w:hAnsi="Cambria Math" w:cstheme="minorHAnsi"/>
          </w:rPr>
          <m:t xml:space="preserve">, </m:t>
        </m:r>
        <m:sSub>
          <m:sSubPr>
            <m:ctrlPr>
              <w:rPr>
                <w:rFonts w:ascii="Cambria Math" w:hAnsi="Cambria Math" w:cstheme="minorHAnsi"/>
                <w:bCs/>
                <w:i/>
              </w:rPr>
            </m:ctrlPr>
          </m:sSubPr>
          <m:e>
            <m:r>
              <w:rPr>
                <w:rFonts w:ascii="Cambria Math" w:hAnsi="Cambria Math" w:cstheme="minorHAnsi"/>
              </w:rPr>
              <m:t>I</m:t>
            </m:r>
          </m:e>
          <m:sub>
            <m:r>
              <w:rPr>
                <w:rFonts w:ascii="Cambria Math" w:hAnsi="Cambria Math" w:cstheme="minorHAnsi"/>
              </w:rPr>
              <m:t>C</m:t>
            </m:r>
          </m:sub>
        </m:sSub>
      </m:oMath>
      <w:r>
        <w:rPr>
          <w:rFonts w:eastAsiaTheme="minorEastAsia" w:cstheme="minorHAnsi"/>
        </w:rPr>
        <w:t>.</w:t>
      </w:r>
    </w:p>
    <w:p w14:paraId="67FAE0E8" w14:textId="77777777" w:rsidR="00E5716C" w:rsidRPr="00E5716C" w:rsidRDefault="00E5716C" w:rsidP="00E5716C">
      <w:pPr>
        <w:pStyle w:val="Prrafodelista"/>
        <w:numPr>
          <w:ilvl w:val="0"/>
          <w:numId w:val="19"/>
        </w:numPr>
        <w:spacing w:line="276" w:lineRule="auto"/>
        <w:jc w:val="both"/>
        <w:rPr>
          <w:b/>
        </w:rPr>
      </w:pPr>
      <w:r w:rsidRPr="00E5716C">
        <w:rPr>
          <w:b/>
        </w:rPr>
        <w:t>Dibuje el nuevo triángulo de potencia con los valores obtenidos</w:t>
      </w:r>
    </w:p>
    <w:p w14:paraId="7F6C52DE" w14:textId="77777777" w:rsidR="00FF128D" w:rsidRDefault="00FF128D">
      <w:pPr>
        <w:rPr>
          <w:b/>
          <w:bCs/>
        </w:rPr>
      </w:pPr>
    </w:p>
    <w:p w14:paraId="43A5B989" w14:textId="77777777" w:rsidR="00E5716C" w:rsidRDefault="00E5716C">
      <w:pPr>
        <w:rPr>
          <w:b/>
          <w:bCs/>
        </w:rPr>
      </w:pPr>
      <w:r>
        <w:rPr>
          <w:b/>
          <w:bCs/>
        </w:rPr>
        <w:br w:type="page"/>
      </w:r>
    </w:p>
    <w:p w14:paraId="474FEB62" w14:textId="1EE49E9D" w:rsidR="003C074C" w:rsidRDefault="003C074C" w:rsidP="003C074C">
      <w:pPr>
        <w:jc w:val="center"/>
        <w:rPr>
          <w:b/>
          <w:bCs/>
        </w:rPr>
      </w:pPr>
      <w:r>
        <w:rPr>
          <w:b/>
          <w:bCs/>
        </w:rPr>
        <w:lastRenderedPageBreak/>
        <w:t>PREGUNTAS</w:t>
      </w:r>
    </w:p>
    <w:p w14:paraId="6AFB7235" w14:textId="33E656AC" w:rsidR="00E5716C" w:rsidRDefault="00E5716C" w:rsidP="003C074C">
      <w:pPr>
        <w:pStyle w:val="Prrafodelista"/>
        <w:numPr>
          <w:ilvl w:val="0"/>
          <w:numId w:val="18"/>
        </w:numPr>
        <w:jc w:val="both"/>
        <w:rPr>
          <w:bCs/>
        </w:rPr>
      </w:pPr>
      <w:r>
        <w:rPr>
          <w:bCs/>
        </w:rPr>
        <w:t>Escriba 3 aplicaciones de los bancos de capacitores.</w:t>
      </w:r>
    </w:p>
    <w:p w14:paraId="2697D7BB" w14:textId="64186FA1" w:rsidR="00E5716C" w:rsidRDefault="00E5716C" w:rsidP="003C074C">
      <w:pPr>
        <w:pStyle w:val="Prrafodelista"/>
        <w:numPr>
          <w:ilvl w:val="0"/>
          <w:numId w:val="18"/>
        </w:numPr>
        <w:jc w:val="both"/>
        <w:rPr>
          <w:bCs/>
        </w:rPr>
      </w:pPr>
      <w:r>
        <w:rPr>
          <w:bCs/>
        </w:rPr>
        <w:t xml:space="preserve">¿Cuál es la diferencia entre el banco de capacitores conectado en estrella y delta? </w:t>
      </w:r>
    </w:p>
    <w:p w14:paraId="43A2E054" w14:textId="47CBA811" w:rsidR="003C074C" w:rsidRPr="003A0E7D" w:rsidRDefault="003A0E7D" w:rsidP="003C074C">
      <w:pPr>
        <w:pStyle w:val="Prrafodelista"/>
        <w:numPr>
          <w:ilvl w:val="0"/>
          <w:numId w:val="18"/>
        </w:numPr>
        <w:jc w:val="both"/>
        <w:rPr>
          <w:bCs/>
        </w:rPr>
      </w:pPr>
      <w:r>
        <w:rPr>
          <w:bCs/>
        </w:rPr>
        <w:t>¿</w:t>
      </w:r>
      <w:r w:rsidR="003C074C" w:rsidRPr="003A0E7D">
        <w:rPr>
          <w:bCs/>
        </w:rPr>
        <w:t xml:space="preserve">Qué tipo de sanciones hay de parte de CNEL EP si una empresa no cumple con el factor de potencia estipulado en el </w:t>
      </w:r>
      <w:r w:rsidRPr="003A0E7D">
        <w:rPr>
          <w:bCs/>
        </w:rPr>
        <w:t>reglamento</w:t>
      </w:r>
      <w:r>
        <w:rPr>
          <w:bCs/>
        </w:rPr>
        <w:t>?</w:t>
      </w:r>
      <w:r w:rsidR="003C074C" w:rsidRPr="003A0E7D">
        <w:rPr>
          <w:bCs/>
        </w:rPr>
        <w:t xml:space="preserve"> ¿Cuál es ese factor de potencia?</w:t>
      </w:r>
    </w:p>
    <w:p w14:paraId="2CA1DE85" w14:textId="70961AA0" w:rsidR="003C074C" w:rsidRPr="003A0E7D" w:rsidRDefault="003C074C" w:rsidP="003C074C">
      <w:pPr>
        <w:pStyle w:val="Prrafodelista"/>
        <w:numPr>
          <w:ilvl w:val="0"/>
          <w:numId w:val="18"/>
        </w:numPr>
        <w:jc w:val="both"/>
        <w:rPr>
          <w:bCs/>
        </w:rPr>
      </w:pPr>
      <w:r w:rsidRPr="003A0E7D">
        <w:rPr>
          <w:bCs/>
        </w:rPr>
        <w:t>Se tiene una red trifásica balanceada cuyo consumo de potencia será evaluado usando el método de los dos vatímetros. ¿Cuál será la diferencia en los valores medidos por los vatímetros si se cambia la secuencia de la alimentación de positiva a negativa? Verifique sus conclusiones mediante una simulación sencilla.</w:t>
      </w:r>
    </w:p>
    <w:p w14:paraId="498868A8" w14:textId="2819FB9A" w:rsidR="003C074C" w:rsidRPr="003A0E7D" w:rsidRDefault="003C074C" w:rsidP="003C074C">
      <w:pPr>
        <w:pStyle w:val="Prrafodelista"/>
        <w:numPr>
          <w:ilvl w:val="0"/>
          <w:numId w:val="18"/>
        </w:numPr>
        <w:jc w:val="both"/>
        <w:rPr>
          <w:bCs/>
        </w:rPr>
      </w:pPr>
      <w:r w:rsidRPr="003A0E7D">
        <w:rPr>
          <w:bCs/>
        </w:rPr>
        <w:t>Demuestre la relación de las magnitudes entre el voltaje de Línea a Línea y voltaje de Línea a Neutro:</w:t>
      </w:r>
    </w:p>
    <w:p w14:paraId="07D60EB4" w14:textId="3D04033F" w:rsidR="003C074C" w:rsidRPr="003A0E7D" w:rsidRDefault="00694285" w:rsidP="003C074C">
      <w:pPr>
        <w:pStyle w:val="Prrafodelista"/>
        <w:jc w:val="both"/>
        <w:rPr>
          <w:bCs/>
        </w:rPr>
      </w:pPr>
      <m:oMathPara>
        <m:oMath>
          <m:f>
            <m:fPr>
              <m:ctrlPr>
                <w:rPr>
                  <w:rFonts w:ascii="Cambria Math" w:hAnsi="Cambria Math"/>
                  <w:bCs/>
                  <w:i/>
                </w:rPr>
              </m:ctrlPr>
            </m:fPr>
            <m:num>
              <m:sSub>
                <m:sSubPr>
                  <m:ctrlPr>
                    <w:rPr>
                      <w:rFonts w:ascii="Cambria Math" w:hAnsi="Cambria Math"/>
                      <w:bCs/>
                      <w:i/>
                    </w:rPr>
                  </m:ctrlPr>
                </m:sSubPr>
                <m:e>
                  <m:r>
                    <w:rPr>
                      <w:rFonts w:ascii="Cambria Math" w:hAnsi="Cambria Math"/>
                    </w:rPr>
                    <m:t>V</m:t>
                  </m:r>
                </m:e>
                <m:sub>
                  <m:r>
                    <w:rPr>
                      <w:rFonts w:ascii="Cambria Math" w:hAnsi="Cambria Math"/>
                    </w:rPr>
                    <m:t>LL</m:t>
                  </m:r>
                </m:sub>
              </m:sSub>
            </m:num>
            <m:den>
              <m:sSub>
                <m:sSubPr>
                  <m:ctrlPr>
                    <w:rPr>
                      <w:rFonts w:ascii="Cambria Math" w:hAnsi="Cambria Math"/>
                      <w:bCs/>
                      <w:i/>
                    </w:rPr>
                  </m:ctrlPr>
                </m:sSubPr>
                <m:e>
                  <m:r>
                    <w:rPr>
                      <w:rFonts w:ascii="Cambria Math" w:hAnsi="Cambria Math"/>
                    </w:rPr>
                    <m:t>V</m:t>
                  </m:r>
                </m:e>
                <m:sub>
                  <m:r>
                    <w:rPr>
                      <w:rFonts w:ascii="Cambria Math" w:hAnsi="Cambria Math"/>
                    </w:rPr>
                    <m:t>LN</m:t>
                  </m:r>
                </m:sub>
              </m:sSub>
            </m:den>
          </m:f>
          <m:r>
            <w:rPr>
              <w:rFonts w:ascii="Cambria Math" w:hAnsi="Cambria Math"/>
            </w:rPr>
            <m:t>=</m:t>
          </m:r>
          <m:rad>
            <m:radPr>
              <m:degHide m:val="1"/>
              <m:ctrlPr>
                <w:rPr>
                  <w:rFonts w:ascii="Cambria Math" w:hAnsi="Cambria Math"/>
                  <w:bCs/>
                  <w:i/>
                </w:rPr>
              </m:ctrlPr>
            </m:radPr>
            <m:deg/>
            <m:e>
              <m:r>
                <w:rPr>
                  <w:rFonts w:ascii="Cambria Math" w:hAnsi="Cambria Math"/>
                </w:rPr>
                <m:t>3</m:t>
              </m:r>
            </m:e>
          </m:rad>
        </m:oMath>
      </m:oMathPara>
    </w:p>
    <w:p w14:paraId="63BD5991" w14:textId="768BCBF9" w:rsidR="003A0E7D" w:rsidRPr="003A0E7D" w:rsidRDefault="003A0E7D" w:rsidP="003A0E7D">
      <w:pPr>
        <w:pStyle w:val="Prrafodelista"/>
        <w:numPr>
          <w:ilvl w:val="0"/>
          <w:numId w:val="18"/>
        </w:numPr>
        <w:jc w:val="both"/>
        <w:rPr>
          <w:bCs/>
        </w:rPr>
      </w:pPr>
      <w:r w:rsidRPr="003A0E7D">
        <w:rPr>
          <w:bCs/>
        </w:rPr>
        <w:t>¿Por qué podría ser necesario que un banco de capacitores que esté conectado en estrella con conexión a tierra?</w:t>
      </w:r>
    </w:p>
    <w:p w14:paraId="6C1D010C" w14:textId="220EC6DB" w:rsidR="003A0E7D" w:rsidRPr="003A0E7D" w:rsidRDefault="003A0E7D" w:rsidP="003A0E7D">
      <w:pPr>
        <w:pStyle w:val="Prrafodelista"/>
        <w:numPr>
          <w:ilvl w:val="0"/>
          <w:numId w:val="18"/>
        </w:numPr>
        <w:jc w:val="both"/>
        <w:rPr>
          <w:bCs/>
        </w:rPr>
      </w:pPr>
      <w:r w:rsidRPr="003A0E7D">
        <w:rPr>
          <w:bCs/>
        </w:rPr>
        <w:t>¿Cuáles son las principales diferencias entre un vatímetro y un registrador o analizador de energía?</w:t>
      </w:r>
    </w:p>
    <w:p w14:paraId="2D157F75" w14:textId="77777777" w:rsidR="003C074C" w:rsidRDefault="003C074C" w:rsidP="003C074C">
      <w:pPr>
        <w:spacing w:after="0" w:line="276" w:lineRule="auto"/>
        <w:rPr>
          <w:b/>
          <w:bCs/>
        </w:rPr>
      </w:pPr>
    </w:p>
    <w:p w14:paraId="7BB22577" w14:textId="77777777" w:rsidR="003C074C" w:rsidRDefault="003C074C" w:rsidP="003C074C">
      <w:pPr>
        <w:spacing w:line="276" w:lineRule="auto"/>
        <w:jc w:val="both"/>
      </w:pPr>
    </w:p>
    <w:sectPr w:rsidR="003C074C" w:rsidSect="00FF128D">
      <w:headerReference w:type="default" r:id="rId18"/>
      <w:footerReference w:type="default" r:id="rId19"/>
      <w:pgSz w:w="11906" w:h="16838"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43EB" w14:textId="77777777" w:rsidR="001220B5" w:rsidRDefault="001220B5" w:rsidP="0081117F">
      <w:pPr>
        <w:spacing w:after="0" w:line="240" w:lineRule="auto"/>
      </w:pPr>
      <w:r>
        <w:separator/>
      </w:r>
    </w:p>
  </w:endnote>
  <w:endnote w:type="continuationSeparator" w:id="0">
    <w:p w14:paraId="26F53B3C" w14:textId="77777777" w:rsidR="001220B5" w:rsidRDefault="001220B5" w:rsidP="0081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62E1" w14:textId="18CA7A40" w:rsidR="0081117F" w:rsidRDefault="0081117F">
    <w:pPr>
      <w:pStyle w:val="Piedepgina"/>
    </w:pPr>
    <w:r>
      <w:rPr>
        <w:noProof/>
      </w:rPr>
      <w:drawing>
        <wp:anchor distT="0" distB="0" distL="0" distR="0" simplePos="0" relativeHeight="251660288" behindDoc="1" locked="0" layoutInCell="1" allowOverlap="1" wp14:anchorId="2AC0A040" wp14:editId="69231832">
          <wp:simplePos x="0" y="0"/>
          <wp:positionH relativeFrom="page">
            <wp:align>left</wp:align>
          </wp:positionH>
          <wp:positionV relativeFrom="page">
            <wp:align>bottom</wp:align>
          </wp:positionV>
          <wp:extent cx="7562087" cy="928725"/>
          <wp:effectExtent l="0" t="0" r="1270" b="508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7562087" cy="928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90FD6" w14:textId="77777777" w:rsidR="001220B5" w:rsidRDefault="001220B5" w:rsidP="0081117F">
      <w:pPr>
        <w:spacing w:after="0" w:line="240" w:lineRule="auto"/>
      </w:pPr>
      <w:r>
        <w:separator/>
      </w:r>
    </w:p>
  </w:footnote>
  <w:footnote w:type="continuationSeparator" w:id="0">
    <w:p w14:paraId="0C3049D9" w14:textId="77777777" w:rsidR="001220B5" w:rsidRDefault="001220B5" w:rsidP="0081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989C" w14:textId="2ECB04DD" w:rsidR="0081117F" w:rsidRDefault="0081117F" w:rsidP="0081117F">
    <w:pPr>
      <w:pStyle w:val="Encabezado"/>
      <w:tabs>
        <w:tab w:val="clear" w:pos="4680"/>
        <w:tab w:val="clear" w:pos="9360"/>
        <w:tab w:val="left" w:pos="8016"/>
      </w:tabs>
    </w:pPr>
    <w:r>
      <w:rPr>
        <w:noProof/>
      </w:rPr>
      <mc:AlternateContent>
        <mc:Choice Requires="wps">
          <w:drawing>
            <wp:anchor distT="0" distB="0" distL="114300" distR="114300" simplePos="0" relativeHeight="251661312" behindDoc="0" locked="0" layoutInCell="1" allowOverlap="1" wp14:anchorId="3670BE3B" wp14:editId="02A62BAB">
              <wp:simplePos x="0" y="0"/>
              <wp:positionH relativeFrom="page">
                <wp:posOffset>4604689</wp:posOffset>
              </wp:positionH>
              <wp:positionV relativeFrom="paragraph">
                <wp:posOffset>-209550</wp:posOffset>
              </wp:positionV>
              <wp:extent cx="3415665" cy="27432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415665" cy="274320"/>
                      </a:xfrm>
                      <a:prstGeom prst="rect">
                        <a:avLst/>
                      </a:prstGeom>
                      <a:noFill/>
                      <a:ln w="6350">
                        <a:noFill/>
                      </a:ln>
                    </wps:spPr>
                    <wps:txbx>
                      <w:txbxContent>
                        <w:p w14:paraId="478A7968" w14:textId="34E44733" w:rsidR="0081117F" w:rsidRPr="0081117F" w:rsidRDefault="0081117F">
                          <w:pPr>
                            <w:rPr>
                              <w:b/>
                              <w:bCs/>
                              <w:sz w:val="28"/>
                              <w:szCs w:val="28"/>
                            </w:rPr>
                          </w:pPr>
                          <w:r w:rsidRPr="0081117F">
                            <w:rPr>
                              <w:b/>
                              <w:bCs/>
                              <w:sz w:val="28"/>
                              <w:szCs w:val="28"/>
                            </w:rPr>
                            <w:t>Laboratorio</w:t>
                          </w:r>
                          <w:r>
                            <w:rPr>
                              <w:b/>
                              <w:bCs/>
                              <w:sz w:val="28"/>
                              <w:szCs w:val="28"/>
                            </w:rPr>
                            <w:t xml:space="preserve"> de</w:t>
                          </w:r>
                          <w:r w:rsidR="00906435">
                            <w:rPr>
                              <w:b/>
                              <w:bCs/>
                              <w:sz w:val="28"/>
                              <w:szCs w:val="28"/>
                            </w:rPr>
                            <w:t xml:space="preserve"> </w:t>
                          </w:r>
                          <w:r w:rsidR="00232616">
                            <w:rPr>
                              <w:b/>
                              <w:bCs/>
                              <w:sz w:val="28"/>
                              <w:szCs w:val="28"/>
                            </w:rPr>
                            <w:t>Electricidad Básica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0BE3B" id="_x0000_t202" coordsize="21600,21600" o:spt="202" path="m,l,21600r21600,l21600,xe">
              <v:stroke joinstyle="miter"/>
              <v:path gradientshapeok="t" o:connecttype="rect"/>
            </v:shapetype>
            <v:shape id="Cuadro de texto 10" o:spid="_x0000_s1026" type="#_x0000_t202" style="position:absolute;margin-left:362.55pt;margin-top:-16.5pt;width:268.9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kqMgIAAFoEAAAOAAAAZHJzL2Uyb0RvYy54bWysVE2P2jAQvVfqf7B8L+F7W0RYUVZUldDu&#10;Smy1Z+M4ECnxuLYhob++z05g0banqhdn7Pl+8ybz+6Yq2UlZV5BO+aDX50xpSVmh9yn/8bL+9Jkz&#10;54XORElapfysHL9ffPwwr81MDelAZaYsQxDtZrVJ+cF7M0sSJw+qEq5HRmkoc7KV8LjafZJZUSN6&#10;VSbDfn+a1GQzY0kq5/D60Cr5IsbPcyX9U5475VmZctTm42njuQtnspiL2d4KcyhkV4b4hyoqUWgk&#10;vYZ6EF6woy3+CFUV0pKj3PckVQnleSFV7AHdDPrvutkehFGxF4DjzBUm9//CysfTs2VFhtkBHi0q&#10;zGh1FJkllinmVeOJQQOYauNmsN4a2PvmKzVwubw7PIbum9xW4Yu+GPSIeL6CjFBM4nE0Hkym0wln&#10;Errh3Xg0jOGTN29jnf+mqGJBSLnFECO24rRxHpXA9GISkmlaF2UZB1lqVqd8Opr0o8NVA49SwzH0&#10;0NYaJN/smq6xHWVn9GWpJYgzcl0g+UY4/ywsGIFWwHL/hCMvCUmokzg7kP31t/dgj0FBy1kNhqXc&#10;/TwKqzgrv2uM8MtgPA6UjJfx5A44MHur2d1q9LFaEUg8wD4ZGcVg78uLmFuqXrEMy5AVKqElcqfc&#10;X8SVb3mPZZJquYxGIKERfqO3RobQAc4A7UvzKqzp8A8keKQLF8Xs3Rha23YQy6OnvIgzCgC3qHa4&#10;g8BxdN2yhQ25vUert1/C4jcAAAD//wMAUEsDBBQABgAIAAAAIQCNHFP84QAAAAsBAAAPAAAAZHJz&#10;L2Rvd25yZXYueG1sTI/BbsIwEETvlfoP1iL1Bg5GUJTGQSgSqlS1ByiX3px4SSLsdRobSPv1dU7l&#10;NqN9mp3JNoM17Iq9bx1JmM8SYEiV0y3VEo6fu+kamA+KtDKOUMIPetjkjw+ZSrW70R6vh1CzGEI+&#10;VRKaELqUc181aJWfuQ4p3k6utypE29dc9+oWw63hIklW3KqW4odGdVg0WJ0PFyvhrdh9qH0p7PrX&#10;FK/vp233ffxaSvk0GbYvwAIO4R+GsX6sDnnsVLoLac+MhGexnEdUwnSxiKNGQqxGVUaVCOB5xu83&#10;5H8AAAD//wMAUEsBAi0AFAAGAAgAAAAhALaDOJL+AAAA4QEAABMAAAAAAAAAAAAAAAAAAAAAAFtD&#10;b250ZW50X1R5cGVzXS54bWxQSwECLQAUAAYACAAAACEAOP0h/9YAAACUAQAACwAAAAAAAAAAAAAA&#10;AAAvAQAAX3JlbHMvLnJlbHNQSwECLQAUAAYACAAAACEAhrWZKjICAABaBAAADgAAAAAAAAAAAAAA&#10;AAAuAgAAZHJzL2Uyb0RvYy54bWxQSwECLQAUAAYACAAAACEAjRxT/OEAAAALAQAADwAAAAAAAAAA&#10;AAAAAACMBAAAZHJzL2Rvd25yZXYueG1sUEsFBgAAAAAEAAQA8wAAAJoFAAAAAA==&#10;" filled="f" stroked="f" strokeweight=".5pt">
              <v:textbox>
                <w:txbxContent>
                  <w:p w14:paraId="478A7968" w14:textId="34E44733" w:rsidR="0081117F" w:rsidRPr="0081117F" w:rsidRDefault="0081117F">
                    <w:pPr>
                      <w:rPr>
                        <w:b/>
                        <w:bCs/>
                        <w:sz w:val="28"/>
                        <w:szCs w:val="28"/>
                      </w:rPr>
                    </w:pPr>
                    <w:r w:rsidRPr="0081117F">
                      <w:rPr>
                        <w:b/>
                        <w:bCs/>
                        <w:sz w:val="28"/>
                        <w:szCs w:val="28"/>
                      </w:rPr>
                      <w:t>Laboratorio</w:t>
                    </w:r>
                    <w:r>
                      <w:rPr>
                        <w:b/>
                        <w:bCs/>
                        <w:sz w:val="28"/>
                        <w:szCs w:val="28"/>
                      </w:rPr>
                      <w:t xml:space="preserve"> de</w:t>
                    </w:r>
                    <w:r w:rsidR="00906435">
                      <w:rPr>
                        <w:b/>
                        <w:bCs/>
                        <w:sz w:val="28"/>
                        <w:szCs w:val="28"/>
                      </w:rPr>
                      <w:t xml:space="preserve"> </w:t>
                    </w:r>
                    <w:r w:rsidR="00232616">
                      <w:rPr>
                        <w:b/>
                        <w:bCs/>
                        <w:sz w:val="28"/>
                        <w:szCs w:val="28"/>
                      </w:rPr>
                      <w:t>Electricidad Básica</w:t>
                    </w:r>
                  </w:p>
                </w:txbxContent>
              </v:textbox>
              <w10:wrap anchorx="page"/>
            </v:shape>
          </w:pict>
        </mc:Fallback>
      </mc:AlternateContent>
    </w:r>
    <w:r>
      <w:rPr>
        <w:noProof/>
      </w:rPr>
      <w:drawing>
        <wp:anchor distT="0" distB="0" distL="114300" distR="114300" simplePos="0" relativeHeight="251658240" behindDoc="1" locked="0" layoutInCell="1" allowOverlap="1" wp14:anchorId="35D53BBF" wp14:editId="404543B4">
          <wp:simplePos x="0" y="0"/>
          <wp:positionH relativeFrom="column">
            <wp:posOffset>-952500</wp:posOffset>
          </wp:positionH>
          <wp:positionV relativeFrom="paragraph">
            <wp:posOffset>-266700</wp:posOffset>
          </wp:positionV>
          <wp:extent cx="3328035" cy="44196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g">
          <w:drawing>
            <wp:anchor distT="0" distB="0" distL="114300" distR="114300" simplePos="0" relativeHeight="251657216" behindDoc="1" locked="0" layoutInCell="1" allowOverlap="1" wp14:anchorId="4B77295A" wp14:editId="3D866DA0">
              <wp:simplePos x="0" y="0"/>
              <wp:positionH relativeFrom="column">
                <wp:posOffset>-906780</wp:posOffset>
              </wp:positionH>
              <wp:positionV relativeFrom="paragraph">
                <wp:posOffset>76200</wp:posOffset>
              </wp:positionV>
              <wp:extent cx="7553325" cy="489585"/>
              <wp:effectExtent l="0" t="0" r="9525" b="5715"/>
              <wp:wrapNone/>
              <wp:docPr id="9" name="Grupo 9"/>
              <wp:cNvGraphicFramePr/>
              <a:graphic xmlns:a="http://schemas.openxmlformats.org/drawingml/2006/main">
                <a:graphicData uri="http://schemas.microsoft.com/office/word/2010/wordprocessingGroup">
                  <wpg:wgp>
                    <wpg:cNvGrpSpPr/>
                    <wpg:grpSpPr>
                      <a:xfrm>
                        <a:off x="0" y="0"/>
                        <a:ext cx="7553325" cy="489585"/>
                        <a:chOff x="0" y="0"/>
                        <a:chExt cx="7553325" cy="489585"/>
                      </a:xfrm>
                    </wpg:grpSpPr>
                    <pic:pic xmlns:pic="http://schemas.openxmlformats.org/drawingml/2006/picture">
                      <pic:nvPicPr>
                        <pic:cNvPr id="6"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8120"/>
                          <a:ext cx="58978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836920" y="0"/>
                          <a:ext cx="171640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2EE853F9" id="Grupo 9" o:spid="_x0000_s1026" style="position:absolute;margin-left:-71.4pt;margin-top:6pt;width:594.75pt;height:38.55pt;z-index:-251659264" coordsize="75533,4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IXSjgIAANsHAAAOAAAAZHJzL2Uyb0RvYy54bWzUVV1v2jAUfZ+0/2D5&#10;vYSEBkJUqKZ1RZO6Du3jBxjHSazGH7IdAv9+106gLVTb1IdKfSBc29fX5557rn11vRMN2jJjuZIL&#10;HI/GGDFJVcFltcC/f91eZBhZR2RBGiXZAu+ZxdfLjx+uOp2zRNWqKZhBEETavNMLXDun8yiytGaC&#10;2JHSTMJiqYwgDoamigpDOogumigZj6dRp0yhjaLMWpi96RfxMsQvS0bd97K0zKFmgQGbC18Tvhv/&#10;jZZXJK8M0TWnAwzyChSCcAmHHkPdEEdQa/hZKMGpUVaVbkSViFRZcspCDpBNPD7JZmVUq0MuVd5V&#10;+kgTUHvC06vD0vvt2iBeLPAcI0kElGhlWq3Q3FPT6SoHj5XRP/XaDBNVP/LZ7koj/D/kgXaB1P2R&#10;VLZziMLkLE0nkyTFiMLaZTZPs7RnndZQmrNttP7y943R4djIozuC0Zzm8Bs4AuuMo39rCXa51jA8&#10;BBH/FUMQ89DqCyinJo5veMPdPkgTCudBye2a07XpB490Tw90w6o/FCWeFb/B+/Q7iM/oTtEHi6T6&#10;XBNZsU9Wg6ah07x39Nw9DJ8dt2m4vuVN42vk7SEx0P+Jfl7gptfmjaKtYNL1zWZYAzkqaWuuLUYm&#10;Z2LDQDvmaxEAkdwa+gMAAjiwnWGO1t4sAcQwD/U7LgTEjyB9OhaEhjbdN1WAFEnrVGirF4UWz7M4&#10;GVr4oLY0m8+yDDrdqy3JJkkcHI6iAUqNdSumBPIGQAe04QiyvbMeN7geXDxyqTyBIZ9GPpsARz8T&#10;cvCoBxOS6OsIxrtR4+xUjZP3rcbQTG+lxjSbTOcgRHR++cWzeHo5Prv83lqO4aqEFySoe3jt/BP1&#10;dAz20zd5+QcAAP//AwBQSwMECgAAAAAAAAAhAEQ2Q6hKEwAAShMAABQAAABkcnMvbWVkaWEvaW1h&#10;Z2UxLnBuZ4lQTkcNChoKAAAADUlIRFIAAAYEAAAASggCAAAA+3SodgAAAAZiS0dEAP8A/wD/oL2n&#10;kwAAAAlwSFlzAAAOxAAADsQBlSsOGwAAEupJREFUeJztnVFsVNeZgH88lovFqqlp1CjGEZuE2NQK&#10;0oZCZTXLW+NtHhaJ1ElwrS2xGrnNU2JjjLCxHZsABRyIIK21DhFxJcemckvKQyFDFyGRpA44aZRE&#10;U8g+IU1TVUkzBS21mfjiPkx3OnjJ+sx/mcvhn+974cXD5zv3zOG/H3NnFszOzoqIiJyIx3+fSIjI&#10;N+vq6urqxIGpqanR0dH/uXRJSkrq6+uXL1/u8qis6Ou1tQ/V17s8JAiCkZGRv3z2mYh8u76+tra2&#10;QKLp6emfDQ9PT02JyCMNDVVVVcUpmpiYODMxISJLqqq+29Dg8hDdOUKkFiUSid/E41GKvrJ4cVNT&#10;UywWc3nUL8bH/5BMSj77CSL/Rclk8pfj4yKysLz8+xs2LFy40OVRiheFTqTYIXVPnT1RmHMUmcjP&#10;VReZ6OTJkx++/76I3H3PPf++dm3hRKdOnXr/vfdEpHLJknWPPOJyZlOp1MjIyNWZmZLS0qampoqK&#10;ChfR5OTkW2+8ISJfu+OORx97DJFCVFFR8ejjj7ucWZ1IsYR0Y6di40KkFummQcViQOS/SFTToG4/&#10;QRSlyH0JlWb+OHr06MsHD4rItx58cPXq1S6OqampPXv2vDM5GYvF1q9f71iCsqLa2tqWH/3I5SFB&#10;EAwMDLz15psisnbtWsfXg0I0PT3d9+yziURCRH7w5JOOu7A90VtvvjkwMBAEQVVV1X9s2ODyEN05&#10;QqQWJRKJ3p6edDodmaiiouK57dsdr/dePnjw6NGjks9+gsh/UTKZ3NrVlUqlysrK+vr7HYcMxYtC&#10;J1LskLqnzp4ozDmKTOTnqotM9PqxY/85NBQEwX3V1RuamwsnisfjB1966cqVK/ctW9bw6KOOOWNr&#10;V1cymYzFYu3t7Y6j7dtvvz2wZ086na6srGxw7iaIROTMmTMH9u+/dOnSnXfc8czGjY4lSCFSLCHd&#10;2KnYuBCpRbppULEYEPkvEtU0qNtPEEUpymsJlci1Jai9vd1lK5lTgh57/HGX3yx3tO199lnF6+EH&#10;Tz5ZINGcXXit23+72RPljrbPbd/uskx15wiRWpRbgqIRZYYMx9Ekd89y3E8Q+S+aM2Qo8qjjWtWJ&#10;FDuk7qmzJwpzjiIT+bnqIhPllqDu7u7bbrutQKLcEtS2cWPlkiXzPmTOaPutBx90EeV2k+6ensrK&#10;SkSOojklyOU/YnUixRLSjZ2KjQuRWqSbBhWLAZH/IlFNg7r9BFGUonyXUGzlypWUIM8DDSUIURZK&#10;EKLoRZ5fKtsLNJQg8X7VUYLE+25iT0QJQhRGZC9nIFKLxO+cgUgtUiyh2F8vX87LQQmyKrLXTeyJ&#10;KEGIohd5fqlsL9BQgsT7VUcJEu+7iT0RJQhRGJG9nIFILRK/cwYitUi3hEryclCCrIrsdRN7IkoQ&#10;ouhFnl8q2ws0lCDxftVRgsT7bmJPRAlCFEZkL2cgUovE75yBSC1Sx5MSSpC3gYYShCgLJQhR9CLP&#10;L5XtBRpKkHi/6ihB4n03sSeiBCEKI7KXMxCpReJ3zkCkFoWJJwtmZmYoQR4GGkoQoiyUIETRizy/&#10;VLYXaChB4v2qowSJ993EnogShCiMyF7OQKQWid85A5FaFDKeLJidnZ33pylBVkX2uok9ESUIUfQi&#10;zy+V7QUaSpB4v+ooQeJ9N7EnogQhCiOylzMQqUXid85ApBaFjycl8/40JciqyF43sSeiBCGKXuT5&#10;pbK9QEMJEu9XHSVIvO8m9kSUIERhRPZyBiK1SPzOGYjUohsST+aJQZQgqyJ73cSeiBKEKHqR55fK&#10;9gINJUi8X3WUIPG+m9gTUYIQhRHZyxmI1CLxO2cgUotuVDwp/f8PZv/+/e++8w4lyJjo+LFjQ0ND&#10;QRDU1tZ2bN7sMtpOT0/v+vGP3333XRFpampyXAz2Ak1koomJiecHBiIoQbmird3dd955p4voJwcO&#10;/NfJkyLynYcfbmlp8SpnIFKLci/+t3Z3L1u2zEVECfJfpNjzE4nE7l27KEGUoIzoub6+P/7pT2Vl&#10;ZVs6O1euXOkiOnny5OBPf5pOp+9btqytvd1AoIlS9OKBA5cuXaqsrNy0adM9995bIBElyKpIMbHn&#10;7vmOA4C9bmJSpJjYdXu+z93EnugGxpMvjEGpVOqFF15473e/owQh4s1HiEKK7HUTeyLP3wZiL9DY&#10;E9kLNJSgkKK/l6CNG20EGmMiShCiMCKT3QSRTiR+dxN7ohsbT65/mxglCFFIkb2cgUgtstdN7Iko&#10;QYhCiuwFGkpQlCLPu4k9ESUIURiRvZyBSC0Sv7uJPdENjyfXiUGUIEQhRfZyBiK1yF43sSeiBCEK&#10;KbIXaChBUYo87yb2RJQgRGFE9nIGIrVI/O4m9kSFiCdzbxO7ePHizp07z587F4vFWlpavvPwwy6O&#10;Vw4dOnLkSOZgWltby8rKCnQwClEqlert6blw4UIsFmtta1uzZo2LyF6giVL0yqFDmQ+n2NrdvWjR&#10;IhfRtm3bPvzgAxF5orl53bp1LiJ73cSkaN++fZkPJOrv7//q7be7iPbu3fvG6dMZ0RPNzS6bY2Qi&#10;eyUokUj09/VNTU3lWxnyfZnnivr6+5cuXeoiUuz5isUgFgNNlKJoFkN244pMZKYEvX7s2MGXX06n&#10;0/dVV3d2di5evNgrUU9Pz58//bSsrKy3t/f+FStcRPF4/KWhIT6QSCFSvCh0g7RiK45MZC/QRClS&#10;TOyKVWevm5gUKQZp3Z6fnW/dRdkdUifysATpXn3zDtLXxKCLFy9u27btvz/6KBaL/bCl5d/cSlBk&#10;WSuy02My0BgTmewmiDwXmSxBPlcGxREpFoMYDTTGRLklyMa7nKIsQcZEfCCRWqR4UehEitdRZCKT&#10;gcaYyGQ3QaQTybUlyFGUW4JsvMtJ9+pzEf3jNjFKUAZ73cSeyF5lQOS/yPNAQwkSSpBdESUIURZu&#10;Q1OLKEFisZvYE9nLGYjUIqEEiUghS5BkYxAlKIO9bmJPZK8yIPJf5HmgoQQJJciuiBKEKAslSC2i&#10;BInFbmJPZC9nIFKLhBIkIgUuQZKJQZSgDPa6iT2RvcqAyH+R54GGEiSUILsiShCiLJQgtYgSJBa7&#10;iT2RvZyBSC0SSpCIFL4EiUgJJSiDvW5iT2SvMiDyX+R5oKEECSXIrogShCgLJUgtogSJxW5iT2Qv&#10;ZyBSi4QSJCKRlCARiX3++eeUIHvdxJ7IXmVA5L/I80BDCRJKkF0RJQhRFkqQWkQJEovdxJ7IXs5A&#10;pBYJJUhEoipBIlIaQQmanp4e2L377OSkiKxvbGxsbCyQKGQJWr1qVXtHh4FuYk90Ih4fHBwMgqCm&#10;unpLV5fjv/2KVWcvZyBSizwPNJQg0Zag0dHRsdFRyWfPP3v27O5duzJfXbyls9O3p86eKLvn+1yC&#10;KioqtnR21tTUuIh+9dprw8PDQRDcv2JFR0eHgUBzE0pQdXVba6tLCUomkzt37MhcFXRs3rx69WoX&#10;0alTp37y4ovpdPqf77578+bNlCBKkJ/dxKRIMbGfP39+544deW3FumkwMpHPgSZK0eDg4Il4PF9R&#10;ds+nBOUlSqVSpRGUoMgOJkwJKvQR2Qs09kT2cgYitcjzQEMJEm0J4s1HiLKELEHuop8fPjw2NhYE&#10;wb888MAzzzxjINDYE9n7unpKkBjtJoh0osimQZOBxphIKEEi8r9HtOD4r39NCaIEIbKXMxCpRZ4H&#10;GkqQUIIQhRbdrBLEbWgeiuzdhkYJEos5A5FaRAlClAslSHKOaMHs7GyBHJSgOSIz3cSeyF7OQKQW&#10;eR5oKEFCCUIUWkQJQpSFEqQWUYIQ3RIiShCiXChBcu0RlRTIQQmaIzLTTeyJ7OUMRGqR54GGEiSU&#10;IEShRZQgRFkoQWoRJQjRLSGiBCHKhRIk/+eI5o9Bt9DBUIIQUYIQqUWeBxpKkFCCEIUWUYIQZaEE&#10;qUWUIES3hIgShCgXSpBc74jmiUG31sG4iChBiLLYyxmI1CLPAw0lSChBiEKLKEGIslCC1CJKEKJb&#10;QkQJQpQLJUi+4IhKLR3MvBw5cuSVQ4fyEl2+fPm5bdsSiUQsFnuiudnxiLKi+1es6O7udhltdSJ7&#10;gSYy0enTp/ft3RsEwdKlS/v6+12GjHQ6vW/fvsyetW7duieam11E2WkmMpGZQBOZ6MMPPujr60un&#10;01+9/fb+/n7Hf/tfOXQos3H965o1bW1tLvtJZCLPr8ntlSDFnq9YDBLuHEUm8nPVKfb8Cxcu9Pb0&#10;5FuCDh8+fHhsLAiCB1aufPrpp/MSlZeX9/T2Oo62x48dGxoaCoKgZvnyrq4uA4EmMtGJ118/ePDg&#10;lStX7nUuQX/+9NOenp7MVxe3trY6jp0Tv/3t888/n06nq+66q6ury6UE6USUINEO0oqtODKRvUAT&#10;mUg3SEcmUuz59gJNlCLFIK3YinWimx5PvjAG2StB9kT2Ao09UXaa4V1OiDx/lxMlyH9RmHPEu5yi&#10;Eb366quHx8ZE5BurVm3atKm8vLxAIr6u3n+R4uvqdSJKkEmRvUCDSC0yGWgQiR/x5Pq3iVGC/BfZ&#10;6yb2RJQgRNGLPL9UthdoKEHi/aozX4K4Dc1DkeI2NEoQoiz2cgYitcjznIFILfIknlwnBlGC/BfZ&#10;6yb2RJQgRNGLPL9UthdoKEHi/aqjBIn33cSeiBKEKIzIXs5ApBZ5njMQqUX+xJO5t4lRgvwXjY6O&#10;jo2OisjqVavaOzpcRttUKrVz+/bzH30Ui8Weeuqph+rrXUT2Ak1kohPx+ODgYAQlKCuqqa7e0tXl&#10;OGQM7N59dnJSRNY3NjY2NrqI7HUTe6Lci/8tnZ2+XSrbCzSRiRR7/tmzZ3fv2kUJogSJyPnz53fu&#10;2JH55KMtnZ01NTUuol+99trw8HAQBPevWNHR0WEg0NyEElRd3dbaSglClK9IMbHn7vmOA4C9bmJS&#10;pJjYFXu+593EnsireHJNDKIEIcpiL9AgUovsdRN7Is/fBmIv0NgT2Qs0lKAbJTIQaOyJKEGIwohM&#10;dhNEOpHn3cSeyLd48o/bxChBiLLYyxmI1CJ73cSeiBKEKKTIXqChBEUp8ryb2BNRghCFEdnLGYjU&#10;Is+7iT2Rh/GkRO3w8GAQ3RCRvZyBSC2y103siShBiEKK7AUaSlCUIs+7iT0RJQhRGJG9nIFILfK8&#10;m9gT+RlPSnQOPw8GUXiRvZyBSC2y103siShBiEKK7AUaSlCUIs+7iT0RJQhRGJG9nIFILfK8m9gT&#10;eRtPYndVVVGCEGWwlzMQqUX2uok9ESUIUUiRvUBDCYpS5Hk3sSeiBCEKI7KXMxCpRZ53E3sin+PJ&#10;3/9SShAiezkDkVpkr5vYE1GCEIUU2Qs0lKAoRZ53E3siShCiMCJ7OQORWuR5N7En8jyelOTl8Pxg&#10;EKlF9nIGIrXIXjexJ6IEIQopshdoKEFRijzvJvZElCBEYUT2cgYitcjzbmJP5Hk8EZESShAiezkD&#10;kVpkr5vYE1GCEIUU2Qs0lKAoRZ53E3siShCiMCJ7OQORWuR5N7En8jyeZFgwMzNDCSpmkb2cgUgt&#10;stdN7IkoQYhCiuwFGkpQlCLPu4k9ESUIURiRvZyBSC3yvJvYE3keT7IsmJ2dnfeHPD8YRGqRvZyB&#10;SC2y103siShBiEKK7AUaSlCUIs+7iT0RJQhRGJG9nIFILfK8m9gTeR5PcnGKQSfi8d8nEiLy9dra&#10;h+rrXf7eRCLxm3hcRL6yeHFTU5PLwYjIL8bH/5BMisg36+rq6uoQFVSUTCZ/OT4uIgvLy7+/YYPL&#10;DC2qxYDIf1EqlRoZGbk6M1NSWtrU1OR4YTkxMXFmYkJEllRVfbehAVFBRdPT0z8bHp6emspLpFhC&#10;WZGIPNLQ4Hhhqdi4dE8dIrUossVgT3Tu3Ln48eMi8k9f/nJjY6NLCdKL4nG5erV80aKGhgbH671o&#10;REEQjIyM/OWzz0Tk2/X1jjnj448/Hh8fl6tXy770pcbvfc+lmyDKoDuzimlQt58g8l+kmAZ1qw6R&#10;/yLF2KnbuBBl8DmezMEpBgEAAAAAAAAAgA1KbvYvAAAAAAAAAAAA0UEMAgAAAAAAAAAoIohBAAAA&#10;AAAAAABFBDEIAAAAAAAAAKCIIAYBAAAAAAAAABQRxCAAAAAAAAAAgCKCGAQAAAAAAAAAUEQQgwAA&#10;AAAAAAAAighiEAAAAAAAAABAEUEMAgAAAAAAAAAoIohBAAAAAAAAAABFBDEIAAAAAAAAAKCIIAYB&#10;AAAAAAAAABQRxCAAAAAAAAAAgCKCGAQAAAAAAAAAUEQQgwAAAAAAAAAAighiEAAAAAAAAABAEUEM&#10;AgAAAAAAAAAoIohBAAAAAAAAAABFBDEIAAAAAAAAAKCIIAYBAAAAAAAAABQRxCAAAAAAAAAAgCKC&#10;GAQAAAAAAAAAUEQQgwAAAAAAAAAAighiEAAAAAAAAABAEUEMAgAAAAAAAAAoIohBAAAAAAAAAABF&#10;BDEIAAAAbg6ffPLJzf4VAAAAAIqRvwHNEGvHLUkOWgAAAABJRU5ErkJgglBLAwQKAAAAAAAAACEA&#10;QttbAJ8IAACfCAAAFAAAAGRycy9tZWRpYS9pbWFnZTIucG5niVBORw0KGgoAAAANSUhEUgAAAcAA&#10;AACACAIAAAATaC78AAAABmJLR0QA/wD/AP+gvaeTAAAACXBIWXMAAA7EAAAOxAGVKw4bAAAIP0lE&#10;QVR4nO3dQWyUdRrH8afzNgTDxUEuxDHcFCbrhYiZSLits3Jp0rVRmskuNDSjHDENZgMttKVBZWwJ&#10;xJAQTNGk6R7qNulBzeB6qZiJAppgXhVPJMOVd2u2djL0tR6GHUstzH8e0nffefr9nEjI2980b98v&#10;nWnfoW1paUkAAM1L/L8fAAC0KgIKAEoEFACUCCgAKBFQAFAioACgREABQImAAoASAQUAJQIKAEoE&#10;FACUCCgAKBFQAFAioACgREABQImAAoASAQUAJQIKAEoEFACUCCgAKBFQAFAioACgREABQImAAoAS&#10;AQUAJQIKAEoEFACUCCgAKBFQAFAioACgREABQImAAoASAQUAJQIKAEoEFACUCCgAKBFQAFAioACg&#10;REABQImAAoASAQUAJQIKAEoEFACUCCgAKBFQAFAioACgREABQImAAoASAQUAJQIKAEoEFACU2ut/&#10;ulwsfu/7IvJ8JpPJZFwOXlhYmJyc/O/PP0sikc1mt2/f7nJUfWhHOv1iNutySBiGExMT/7lzR0T+&#10;nM2m0+k1GqpUKh9+8EFlYUFE/trVlUql1udQqVT6qlQSkSdTqZe7ulwO0Z0jhtRDvu9/VixGOfT4&#10;5s25XM7zPJejPpqaul0uSzM9acWhewGdmZl5/+JFEXlh9+5du3a5fLiFhYXTp09fu3rV87x9+/Y5&#10;1rM+lE6n86+/7nJIGIaFQuHLK1dEpKOjw/GsK4YqlcrgiRO+74vIwd5ex9bYG/ryypVCoRCGYSqV&#10;+tv+/S6H6M4RQ+oh3/ePDwxUq9XIhpLJ5MmREcfWvH/x4szMjDTTkxYdSsj99ezr63P5iCvq+cqr&#10;r7o8iOUJOH7ixMaNGxsesuKsH+ztXaOhFa3p6OhYn0PLE3ByZCSZTDY8RHeOGFIPLa9nNEO11jj+&#10;A7y8NY49ad0hb+fOndQz5lGjngzVUc9YDXm/zM839SCop9Uhe62xN0Q94zaUaOpBUE+rQ/ZaY2+I&#10;esZwKEE9Yxs16slQHfWM51Db4uIi9Yxh1KgnQ3XUM7ZDbUtLSw0/HPW0OmSvNfaGqGechxrfiUQ9&#10;rQ7Za429IeoZ86EGAaWeVofstcbeEPWM/1D7Q/4uCIKzZ89ev3aNehob+vSTTy5cuBCGYTqdPvLm&#10;my5XZqVSefutt65fvy4iuVzO8YvBXtQiGyqVSu8WChHUc/nQsf7+rVu3ugy9d+7cvz//XERe2rs3&#10;n8/HKmpRDj0woEEQnDlz5ttvvqGeDPFNLkOPOGSynscHBlZ/Ck89GXrEIXsJYEg9ZLWe1Wp1lYBS&#10;T4YeccheAhhSDxmuZzKZXPkUfm5u7tSpUz/+8IPnefl8/qW9e10exKXx8enp6dqDOHz48IYNGxoe&#10;ojsZiqEgCI4PDNy6dcvzvMNvvLFnzx6XIXtRi3Lo0vh47QXWY/39mzZtchkaHh7+7sYNETnQ09PZ&#10;2ekyZK81JofGxsZqL7AODQ09sWWLy9Do6OgXs7O1oQM9PS5Ri2xoRabvC+jc3Nzw8PBPN296nvda&#10;Pv8Xt3oqEq47GYqhIAiOHT1aLpc9z+vr63th926XIZNRMzZksjUMxXzoj9/k/v4UnnrW2GuNvSF7&#10;VyZD8R9a9SWCewGlnjX2WmNvyN6VyVD8hx70AmtCqOf/2GuNvSF7VyZD8R96yI+nEtSzxl5r7A3Z&#10;uzIZiv/Qw3+47929e5d62muNvSF7VyZD8R9q+KtR7RHUs1KpFN555+urV0VkX3d3d3f3Gg09Yj13&#10;Pfdc35EjBlpjb+hysXj+/PkwDJ95+ul/HD3qeO+p4qvOXgIYUg+5/GJpewT1VFww0ddzrT8je1Gz&#10;N2QvAQyphxx/Lb/t048/pp7UkyF7CWBIPeR+U5PTGyoL9RSR2CeAIfWQvQQwpB5q6pbQxm+oLNRT&#10;RGKfAIbUQ/YSwJB6qNkb6hsHlHpK7BPAkHrIXgIYUg8p3o6kQUCpp8Q+AQyph+wlgCH1kO7NnB72&#10;jvT26jk9PX1pfLypofn5+ZPDw77ve553oKfH8TOqD/3p2Wf7+/tdEqAbshe1yIZmZ2fHRkfDMNy2&#10;bdvg0JDLlVmtVsfGxmpXZmdn54GeHpehegIiGzITtciGvrtxY3BwsFqtPrFly9DQkEs9wzC8ND7+&#10;wIDaq6e9IXtRszdUTwDfTZscWv0pPPWM/5C91tgbop7mh1YJKPWM/5C91tgbop7rYWjlU3jqGf+h&#10;ycnJf05OSjP3ngZBcGpk5MebNz3PO3To0IvZrMuQvahFf+8pN7karufB3t77Ako9GaqzFzWG1EOt&#10;FbUoh35/Ck89GaqzlwCG1EMtF7Uoh+4FlHoyVGcvAQyph1oxalEOJYR6MrSMvQQwpB5q0ahFOeQ9&#10;lUpRT4Zq7CWAIfVQ60YtyqF7lyL1ZMheAhhSD7V01KIcSgj1ZMhiAhhSD7V61KIcSlBPhuwlgCH1&#10;kIGoRTnUtri4SD3X85C9BDCkHrIRtSiHnN6RnnpaHbKXAIbUQ2aiFuWQU0AvF4vf+76I7EinHe8C&#10;9H3/s2JRRB7fvDmXy7kkQEQ+mpq6XS6LyPOZTCaTYWhNh8rl8r+mpkRk42OP/X3/fpcrU1RfDAzF&#10;fygIgomJiV8XFxPt7blczqU1IlIqlb4qlUTkyVTq5a6udTjk+n8iAQBWcPo/kQAAf0RAAUCJgAKA&#10;EgEFACUCCgBKBBQAlAgoACgRUABQIqAAoERAAUCJgAKAEgEFACUCCgBKBBQAlAgoACgRUABQIqAA&#10;oERAAUCJgAKAEgEFACUCCgBKBBQAlAgoACgRUABQIqAAoERAAUCJgAKAEgEFACUCCgBKBBQAlH4D&#10;EFw6ZUu97ooAAAAASUVORK5CYIJQSwMEFAAGAAgAAAAhACjyJIrhAAAACwEAAA8AAABkcnMvZG93&#10;bnJldi54bWxMj0FrwkAUhO+F/oflFXrTTVJrNc1GRNqepFAtFG/P7DMJZt+G7JrEf9/11B6HGWa+&#10;yVajaURPnastK4inEQjiwuqaSwXf+/fJAoTzyBoby6TgSg5W+f1dhqm2A39Rv/OlCCXsUlRQed+m&#10;UrqiIoNualvi4J1sZ9AH2ZVSdziEctPIJIrm0mDNYaHCljYVFefdxSj4GHBYP8Vv/fZ82lwP++fP&#10;n21MSj0+jOtXEJ5G/xeGG35AhzwwHe2FtRONgkk8SwK7D04STt0S0Wz+AuKoYLGMQeaZ/P8h/wU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EpIXS&#10;jgIAANsHAAAOAAAAAAAAAAAAAAAAADoCAABkcnMvZTJvRG9jLnhtbFBLAQItAAoAAAAAAAAAIQBE&#10;NkOoShMAAEoTAAAUAAAAAAAAAAAAAAAAAPQEAABkcnMvbWVkaWEvaW1hZ2UxLnBuZ1BLAQItAAoA&#10;AAAAAAAAIQBC21sAnwgAAJ8IAAAUAAAAAAAAAAAAAAAAAHAYAABkcnMvbWVkaWEvaW1hZ2UyLnBu&#10;Z1BLAQItABQABgAIAAAAIQAo8iSK4QAAAAsBAAAPAAAAAAAAAAAAAAAAAEEhAABkcnMvZG93bnJl&#10;di54bWxQSwECLQAUAAYACAAAACEALmzwAMUAAAClAQAAGQAAAAAAAAAAAAAAAABPIgAAZHJzL19y&#10;ZWxzL2Uyb0RvYy54bWwucmVsc1BLBQYAAAAABwAHAL4BAABL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81;width:58978;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bqpwAAAANoAAAAPAAAAZHJzL2Rvd25yZXYueG1sRI/disIw&#10;EIXvhX2HMAt7p+nKUqRrlCIsCGrx7wGGZrYpNpPSRFvf3giCl4fz83Hmy8E24kadrx0r+J4kIIhL&#10;p2uuFJxPf+MZCB+QNTaOScGdPCwXH6M5Ztr1fKDbMVQijrDPUIEJoc2k9KUhi37iWuLo/bvOYoiy&#10;q6TusI/jtpHTJEmlxZojwWBLK0Pl5Xi1kbvJ5VYX/Wy/u+btT1oW2oRCqa/PIf8FEWgI7/CrvdYK&#10;UnheiTdALh4AAAD//wMAUEsBAi0AFAAGAAgAAAAhANvh9svuAAAAhQEAABMAAAAAAAAAAAAAAAAA&#10;AAAAAFtDb250ZW50X1R5cGVzXS54bWxQSwECLQAUAAYACAAAACEAWvQsW78AAAAVAQAACwAAAAAA&#10;AAAAAAAAAAAfAQAAX3JlbHMvLnJlbHNQSwECLQAUAAYACAAAACEAd1W6qcAAAADaAAAADwAAAAAA&#10;AAAAAAAAAAAHAgAAZHJzL2Rvd25yZXYueG1sUEsFBgAAAAADAAMAtwAAAPQCAAAAAA==&#10;">
                <v:imagedata r:id="rId4" o:title=""/>
                <v:path arrowok="t"/>
              </v:shape>
              <v:shape id="Picture 3" o:spid="_x0000_s1028" type="#_x0000_t75" style="position:absolute;left:58369;width:17164;height:4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zcwQAAANoAAAAPAAAAZHJzL2Rvd25yZXYueG1sRI9Bi8Iw&#10;FITvC/6H8ARva+oeVKpRRBGqN+2yXp/Nsy02L6XJ2uqvN4LgcZiZb5j5sjOVuFHjSssKRsMIBHFm&#10;dcm5gt90+z0F4TyyxsoyKbiTg+Wi9zXHWNuWD3Q7+lwECLsYFRTe17GULivIoBvamjh4F9sY9EE2&#10;udQNtgFuKvkTRWNpsOSwUGBN64Ky6/HfKIjOuvNu1G6SbZpkp/3fY4fTVKlBv1vNQHjq/Cf8bida&#10;wQReV8INkIsnAAAA//8DAFBLAQItABQABgAIAAAAIQDb4fbL7gAAAIUBAAATAAAAAAAAAAAAAAAA&#10;AAAAAABbQ29udGVudF9UeXBlc10ueG1sUEsBAi0AFAAGAAgAAAAhAFr0LFu/AAAAFQEAAAsAAAAA&#10;AAAAAAAAAAAAHwEAAF9yZWxzLy5yZWxzUEsBAi0AFAAGAAgAAAAhAE7EfNzBAAAA2gAAAA8AAAAA&#10;AAAAAAAAAAAABwIAAGRycy9kb3ducmV2LnhtbFBLBQYAAAAAAwADALcAAAD1AgAAAAA=&#10;">
                <v:imagedata r:id="rId5" o:title=""/>
                <v:path arrowok="t"/>
              </v:shap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E03"/>
    <w:multiLevelType w:val="hybridMultilevel"/>
    <w:tmpl w:val="237E035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 w15:restartNumberingAfterBreak="0">
    <w:nsid w:val="11A106D0"/>
    <w:multiLevelType w:val="hybridMultilevel"/>
    <w:tmpl w:val="BBF8B7D4"/>
    <w:lvl w:ilvl="0" w:tplc="EFD4373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2445D81"/>
    <w:multiLevelType w:val="hybridMultilevel"/>
    <w:tmpl w:val="BD3E9F66"/>
    <w:lvl w:ilvl="0" w:tplc="9260EA3A">
      <w:start w:val="1"/>
      <w:numFmt w:val="lowerLetter"/>
      <w:lvlText w:val="%1)"/>
      <w:lvlJc w:val="left"/>
      <w:pPr>
        <w:ind w:left="1068" w:hanging="360"/>
      </w:pPr>
      <w:rPr>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15:restartNumberingAfterBreak="0">
    <w:nsid w:val="1D657320"/>
    <w:multiLevelType w:val="hybridMultilevel"/>
    <w:tmpl w:val="DFE0436A"/>
    <w:lvl w:ilvl="0" w:tplc="CDB4F26A">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F1118AF"/>
    <w:multiLevelType w:val="hybridMultilevel"/>
    <w:tmpl w:val="52420FAA"/>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5" w15:restartNumberingAfterBreak="0">
    <w:nsid w:val="2067558F"/>
    <w:multiLevelType w:val="hybridMultilevel"/>
    <w:tmpl w:val="13DAD502"/>
    <w:lvl w:ilvl="0" w:tplc="5C14CE80">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27A35E9D"/>
    <w:multiLevelType w:val="hybridMultilevel"/>
    <w:tmpl w:val="9B6ACB10"/>
    <w:lvl w:ilvl="0" w:tplc="BF7EF226">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DA416DA"/>
    <w:multiLevelType w:val="hybridMultilevel"/>
    <w:tmpl w:val="A28ED056"/>
    <w:lvl w:ilvl="0" w:tplc="540A0001">
      <w:start w:val="1"/>
      <w:numFmt w:val="bullet"/>
      <w:lvlText w:val=""/>
      <w:lvlJc w:val="left"/>
      <w:pPr>
        <w:ind w:left="1428" w:hanging="360"/>
      </w:pPr>
      <w:rPr>
        <w:rFonts w:ascii="Symbol" w:hAnsi="Symbol" w:hint="default"/>
      </w:rPr>
    </w:lvl>
    <w:lvl w:ilvl="1" w:tplc="540A0003">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8" w15:restartNumberingAfterBreak="0">
    <w:nsid w:val="32BF7A12"/>
    <w:multiLevelType w:val="hybridMultilevel"/>
    <w:tmpl w:val="DFE0436A"/>
    <w:lvl w:ilvl="0" w:tplc="CDB4F26A">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39810E5"/>
    <w:multiLevelType w:val="hybridMultilevel"/>
    <w:tmpl w:val="BD141D86"/>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0" w15:restartNumberingAfterBreak="0">
    <w:nsid w:val="341C5502"/>
    <w:multiLevelType w:val="hybridMultilevel"/>
    <w:tmpl w:val="CC5687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6A613DE"/>
    <w:multiLevelType w:val="hybridMultilevel"/>
    <w:tmpl w:val="DDC42EB2"/>
    <w:lvl w:ilvl="0" w:tplc="CDB4F26A">
      <w:start w:val="1"/>
      <w:numFmt w:val="lowerLetter"/>
      <w:lvlText w:val="%1)"/>
      <w:lvlJc w:val="left"/>
      <w:pPr>
        <w:ind w:left="144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15:restartNumberingAfterBreak="0">
    <w:nsid w:val="4E6B3616"/>
    <w:multiLevelType w:val="hybridMultilevel"/>
    <w:tmpl w:val="9B6ACB10"/>
    <w:lvl w:ilvl="0" w:tplc="BF7EF226">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F78664A"/>
    <w:multiLevelType w:val="hybridMultilevel"/>
    <w:tmpl w:val="FFB0AD2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2071A16"/>
    <w:multiLevelType w:val="hybridMultilevel"/>
    <w:tmpl w:val="CC4CF75A"/>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5" w15:restartNumberingAfterBreak="0">
    <w:nsid w:val="55B71902"/>
    <w:multiLevelType w:val="hybridMultilevel"/>
    <w:tmpl w:val="2394297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627B43B2"/>
    <w:multiLevelType w:val="hybridMultilevel"/>
    <w:tmpl w:val="D4EE47AC"/>
    <w:lvl w:ilvl="0" w:tplc="F738D710">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6D967387"/>
    <w:multiLevelType w:val="hybridMultilevel"/>
    <w:tmpl w:val="5CBE6388"/>
    <w:lvl w:ilvl="0" w:tplc="F4BC9162">
      <w:start w:val="1"/>
      <w:numFmt w:val="decimal"/>
      <w:lvlText w:val="%1."/>
      <w:lvlJc w:val="left"/>
      <w:pPr>
        <w:ind w:left="720" w:hanging="360"/>
      </w:pPr>
      <w:rPr>
        <w:b/>
        <w:sz w:val="22"/>
        <w:szCs w:val="22"/>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72CD6EBF"/>
    <w:multiLevelType w:val="hybridMultilevel"/>
    <w:tmpl w:val="AD86A03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9" w15:restartNumberingAfterBreak="0">
    <w:nsid w:val="7531301B"/>
    <w:multiLevelType w:val="hybridMultilevel"/>
    <w:tmpl w:val="8F46DB86"/>
    <w:lvl w:ilvl="0" w:tplc="CDB4F26A">
      <w:start w:val="1"/>
      <w:numFmt w:val="lowerLetter"/>
      <w:lvlText w:val="%1)"/>
      <w:lvlJc w:val="left"/>
      <w:pPr>
        <w:ind w:left="144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5"/>
  </w:num>
  <w:num w:numId="2">
    <w:abstractNumId w:val="17"/>
  </w:num>
  <w:num w:numId="3">
    <w:abstractNumId w:val="7"/>
  </w:num>
  <w:num w:numId="4">
    <w:abstractNumId w:val="9"/>
  </w:num>
  <w:num w:numId="5">
    <w:abstractNumId w:val="14"/>
  </w:num>
  <w:num w:numId="6">
    <w:abstractNumId w:val="0"/>
  </w:num>
  <w:num w:numId="7">
    <w:abstractNumId w:val="4"/>
  </w:num>
  <w:num w:numId="8">
    <w:abstractNumId w:val="18"/>
  </w:num>
  <w:num w:numId="9">
    <w:abstractNumId w:val="10"/>
  </w:num>
  <w:num w:numId="10">
    <w:abstractNumId w:val="16"/>
  </w:num>
  <w:num w:numId="11">
    <w:abstractNumId w:val="13"/>
  </w:num>
  <w:num w:numId="12">
    <w:abstractNumId w:val="2"/>
  </w:num>
  <w:num w:numId="13">
    <w:abstractNumId w:val="5"/>
  </w:num>
  <w:num w:numId="14">
    <w:abstractNumId w:val="8"/>
  </w:num>
  <w:num w:numId="15">
    <w:abstractNumId w:val="19"/>
  </w:num>
  <w:num w:numId="16">
    <w:abstractNumId w:val="11"/>
  </w:num>
  <w:num w:numId="17">
    <w:abstractNumId w:val="6"/>
  </w:num>
  <w:num w:numId="18">
    <w:abstractNumId w:val="1"/>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7F"/>
    <w:rsid w:val="00060B5A"/>
    <w:rsid w:val="000C3F2A"/>
    <w:rsid w:val="001220B5"/>
    <w:rsid w:val="0014409A"/>
    <w:rsid w:val="00155901"/>
    <w:rsid w:val="001A5255"/>
    <w:rsid w:val="00220437"/>
    <w:rsid w:val="00220655"/>
    <w:rsid w:val="00232616"/>
    <w:rsid w:val="002D71E7"/>
    <w:rsid w:val="003A0E7D"/>
    <w:rsid w:val="003C074C"/>
    <w:rsid w:val="003D6634"/>
    <w:rsid w:val="00423359"/>
    <w:rsid w:val="00470E54"/>
    <w:rsid w:val="004E55DD"/>
    <w:rsid w:val="0053207A"/>
    <w:rsid w:val="00532A15"/>
    <w:rsid w:val="00570587"/>
    <w:rsid w:val="00687CE1"/>
    <w:rsid w:val="00694285"/>
    <w:rsid w:val="006F15A3"/>
    <w:rsid w:val="00736EF5"/>
    <w:rsid w:val="0074521E"/>
    <w:rsid w:val="007842AC"/>
    <w:rsid w:val="007F3257"/>
    <w:rsid w:val="0081117F"/>
    <w:rsid w:val="00815785"/>
    <w:rsid w:val="008718C8"/>
    <w:rsid w:val="00877D35"/>
    <w:rsid w:val="008962AA"/>
    <w:rsid w:val="008A069E"/>
    <w:rsid w:val="00903591"/>
    <w:rsid w:val="00906435"/>
    <w:rsid w:val="00912F24"/>
    <w:rsid w:val="00917F53"/>
    <w:rsid w:val="009A1C97"/>
    <w:rsid w:val="009B6F09"/>
    <w:rsid w:val="00A6503B"/>
    <w:rsid w:val="00B26792"/>
    <w:rsid w:val="00C57897"/>
    <w:rsid w:val="00C94522"/>
    <w:rsid w:val="00D81B82"/>
    <w:rsid w:val="00D97249"/>
    <w:rsid w:val="00E56198"/>
    <w:rsid w:val="00E5716C"/>
    <w:rsid w:val="00ED32DB"/>
    <w:rsid w:val="00ED40FD"/>
    <w:rsid w:val="00EE1A36"/>
    <w:rsid w:val="00F07D13"/>
    <w:rsid w:val="00F37124"/>
    <w:rsid w:val="00F50DD9"/>
    <w:rsid w:val="00F7518A"/>
    <w:rsid w:val="00FB162B"/>
    <w:rsid w:val="00FE31FA"/>
    <w:rsid w:val="00FF12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4440ED"/>
  <w15:chartTrackingRefBased/>
  <w15:docId w15:val="{A376187D-3648-4C0B-AF1B-4705E4B0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17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1117F"/>
  </w:style>
  <w:style w:type="paragraph" w:styleId="Piedepgina">
    <w:name w:val="footer"/>
    <w:basedOn w:val="Normal"/>
    <w:link w:val="PiedepginaCar"/>
    <w:uiPriority w:val="99"/>
    <w:unhideWhenUsed/>
    <w:rsid w:val="0081117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1117F"/>
  </w:style>
  <w:style w:type="paragraph" w:styleId="Prrafodelista">
    <w:name w:val="List Paragraph"/>
    <w:basedOn w:val="Normal"/>
    <w:uiPriority w:val="34"/>
    <w:qFormat/>
    <w:rsid w:val="00C94522"/>
    <w:pPr>
      <w:ind w:left="720"/>
      <w:contextualSpacing/>
    </w:pPr>
  </w:style>
  <w:style w:type="table" w:styleId="Tablaconcuadrcula">
    <w:name w:val="Table Grid"/>
    <w:basedOn w:val="Tablanormal"/>
    <w:uiPriority w:val="39"/>
    <w:rsid w:val="00FB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962AA"/>
    <w:rPr>
      <w:color w:val="808080"/>
    </w:rPr>
  </w:style>
  <w:style w:type="paragraph" w:styleId="Descripcin">
    <w:name w:val="caption"/>
    <w:basedOn w:val="Normal"/>
    <w:next w:val="Normal"/>
    <w:uiPriority w:val="35"/>
    <w:unhideWhenUsed/>
    <w:qFormat/>
    <w:rsid w:val="008962A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webp"/><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6</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 marilyn cabrera</dc:creator>
  <cp:keywords/>
  <dc:description/>
  <cp:lastModifiedBy>Patricio Raul Gonzalez Palomeque</cp:lastModifiedBy>
  <cp:revision>24</cp:revision>
  <cp:lastPrinted>2023-12-04T15:20:00Z</cp:lastPrinted>
  <dcterms:created xsi:type="dcterms:W3CDTF">2023-05-15T00:59:00Z</dcterms:created>
  <dcterms:modified xsi:type="dcterms:W3CDTF">2023-12-04T15:29:00Z</dcterms:modified>
</cp:coreProperties>
</file>